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80" w:type="dxa"/>
        <w:tblLayout w:type="fixed"/>
        <w:tblCellMar>
          <w:left w:w="80" w:type="dxa"/>
          <w:right w:w="80" w:type="dxa"/>
        </w:tblCellMar>
        <w:tblLook w:val="0000" w:firstRow="0" w:lastRow="0" w:firstColumn="0" w:lastColumn="0" w:noHBand="0" w:noVBand="0"/>
      </w:tblPr>
      <w:tblGrid>
        <w:gridCol w:w="9639"/>
      </w:tblGrid>
      <w:tr w:rsidR="00FD7101" w:rsidRPr="003D2EA6" w14:paraId="593C5582" w14:textId="77777777" w:rsidTr="00014D34">
        <w:trPr>
          <w:cantSplit/>
        </w:trPr>
        <w:tc>
          <w:tcPr>
            <w:tcW w:w="9639" w:type="dxa"/>
            <w:shd w:val="clear" w:color="auto" w:fill="auto"/>
          </w:tcPr>
          <w:p w14:paraId="1268CAE4" w14:textId="0FD920D7" w:rsidR="003D2EA6" w:rsidRPr="00763051" w:rsidRDefault="00763051" w:rsidP="00725348">
            <w:pPr>
              <w:spacing w:before="0" w:after="0"/>
              <w:jc w:val="center"/>
              <w:rPr>
                <w:b/>
                <w:sz w:val="22"/>
                <w:szCs w:val="22"/>
              </w:rPr>
            </w:pPr>
            <w:r>
              <w:rPr>
                <w:b/>
                <w:sz w:val="22"/>
                <w:szCs w:val="22"/>
              </w:rPr>
              <w:t>PROCEDURE</w:t>
            </w:r>
            <w:r w:rsidR="003D2EA6" w:rsidRPr="00A51407">
              <w:rPr>
                <w:b/>
                <w:sz w:val="22"/>
                <w:szCs w:val="22"/>
              </w:rPr>
              <w:t xml:space="preserve"> </w:t>
            </w:r>
            <w:r w:rsidR="0095658C">
              <w:rPr>
                <w:b/>
                <w:sz w:val="22"/>
                <w:szCs w:val="22"/>
              </w:rPr>
              <w:t>de montage mécanique d’un DU</w:t>
            </w:r>
          </w:p>
        </w:tc>
      </w:tr>
    </w:tbl>
    <w:p w14:paraId="7AA93D68" w14:textId="77777777" w:rsidR="00FD7101" w:rsidRPr="00763051"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52"/>
        <w:gridCol w:w="1984"/>
        <w:gridCol w:w="284"/>
        <w:gridCol w:w="2409"/>
        <w:gridCol w:w="2410"/>
      </w:tblGrid>
      <w:tr w:rsidR="00FD7101" w:rsidRPr="00AD6A99" w14:paraId="3F9A82D3" w14:textId="77777777" w:rsidTr="002F37CA">
        <w:trPr>
          <w:cantSplit/>
        </w:trPr>
        <w:tc>
          <w:tcPr>
            <w:tcW w:w="2552" w:type="dxa"/>
            <w:tcBorders>
              <w:top w:val="single" w:sz="4" w:space="0" w:color="999999"/>
              <w:left w:val="single" w:sz="4" w:space="0" w:color="999999"/>
              <w:bottom w:val="single" w:sz="4" w:space="0" w:color="999999"/>
              <w:right w:val="single" w:sz="4" w:space="0" w:color="auto"/>
            </w:tcBorders>
            <w:shd w:val="pct20" w:color="auto" w:fill="auto"/>
          </w:tcPr>
          <w:p w14:paraId="49A5AF2C" w14:textId="77777777" w:rsidR="00FD7101" w:rsidRPr="00AD6A99" w:rsidRDefault="00FD7101" w:rsidP="00A00AE0">
            <w:r w:rsidRPr="00AD6A99">
              <w:t>Pr</w:t>
            </w:r>
            <w:r w:rsidR="005301FB">
              <w:t>éparé par</w:t>
            </w:r>
          </w:p>
        </w:tc>
        <w:tc>
          <w:tcPr>
            <w:tcW w:w="1984" w:type="dxa"/>
            <w:tcBorders>
              <w:top w:val="single" w:sz="4" w:space="0" w:color="999999"/>
              <w:left w:val="single" w:sz="4" w:space="0" w:color="auto"/>
              <w:bottom w:val="single" w:sz="4" w:space="0" w:color="999999"/>
              <w:right w:val="single" w:sz="4" w:space="0" w:color="999999"/>
            </w:tcBorders>
          </w:tcPr>
          <w:p w14:paraId="743E1681" w14:textId="77777777" w:rsidR="00FD7101" w:rsidRPr="00AD6A99" w:rsidRDefault="00FD7101" w:rsidP="00A00AE0">
            <w:r>
              <w:t>Institut</w:t>
            </w:r>
          </w:p>
        </w:tc>
        <w:tc>
          <w:tcPr>
            <w:tcW w:w="284" w:type="dxa"/>
            <w:tcBorders>
              <w:top w:val="nil"/>
              <w:left w:val="single" w:sz="4" w:space="0" w:color="999999"/>
              <w:bottom w:val="nil"/>
              <w:right w:val="single" w:sz="4" w:space="0" w:color="999999"/>
            </w:tcBorders>
          </w:tcPr>
          <w:p w14:paraId="0CF245CF" w14:textId="77777777" w:rsidR="00FD7101" w:rsidRPr="00AD6A99" w:rsidRDefault="00FD7101" w:rsidP="00A00AE0"/>
        </w:tc>
        <w:tc>
          <w:tcPr>
            <w:tcW w:w="2409" w:type="dxa"/>
            <w:tcBorders>
              <w:top w:val="single" w:sz="4" w:space="0" w:color="999999"/>
              <w:left w:val="single" w:sz="4" w:space="0" w:color="999999"/>
              <w:bottom w:val="single" w:sz="4" w:space="0" w:color="999999"/>
              <w:right w:val="single" w:sz="4" w:space="0" w:color="auto"/>
            </w:tcBorders>
            <w:shd w:val="pct20" w:color="auto" w:fill="auto"/>
          </w:tcPr>
          <w:p w14:paraId="456CBBE3" w14:textId="77777777" w:rsidR="00FD7101" w:rsidRPr="00AD6A99" w:rsidRDefault="005301FB" w:rsidP="00A00AE0">
            <w:r>
              <w:t>Vérifié par</w:t>
            </w:r>
          </w:p>
        </w:tc>
        <w:tc>
          <w:tcPr>
            <w:tcW w:w="2410" w:type="dxa"/>
            <w:tcBorders>
              <w:top w:val="single" w:sz="4" w:space="0" w:color="999999"/>
              <w:left w:val="single" w:sz="4" w:space="0" w:color="auto"/>
              <w:bottom w:val="single" w:sz="4" w:space="0" w:color="999999"/>
              <w:right w:val="single" w:sz="4" w:space="0" w:color="999999"/>
            </w:tcBorders>
          </w:tcPr>
          <w:p w14:paraId="7770DB50" w14:textId="77777777" w:rsidR="00FD7101" w:rsidRPr="00AD6A99" w:rsidRDefault="00FD7101" w:rsidP="00A00AE0">
            <w:r>
              <w:t>Institut</w:t>
            </w:r>
          </w:p>
        </w:tc>
      </w:tr>
      <w:tr w:rsidR="00CF1836" w:rsidRPr="00AD6A99" w14:paraId="376B6A13" w14:textId="77777777" w:rsidTr="002F37CA">
        <w:tc>
          <w:tcPr>
            <w:tcW w:w="2552" w:type="dxa"/>
            <w:tcBorders>
              <w:top w:val="single" w:sz="4" w:space="0" w:color="999999"/>
              <w:bottom w:val="nil"/>
              <w:right w:val="single" w:sz="4" w:space="0" w:color="auto"/>
            </w:tcBorders>
          </w:tcPr>
          <w:p w14:paraId="354A6714" w14:textId="77777777" w:rsidR="00CF1836" w:rsidRDefault="00CF1836" w:rsidP="00CF1836">
            <w:pPr>
              <w:pStyle w:val="Sansinterligne"/>
            </w:pPr>
            <w:r>
              <w:t>Eric DELEAGE</w:t>
            </w:r>
          </w:p>
          <w:p w14:paraId="2599AEBF" w14:textId="17CD9D0B" w:rsidR="00B71B40" w:rsidRPr="00AD6A99" w:rsidRDefault="00B71B40" w:rsidP="00CF1836">
            <w:pPr>
              <w:pStyle w:val="Sansinterligne"/>
            </w:pPr>
          </w:p>
        </w:tc>
        <w:tc>
          <w:tcPr>
            <w:tcW w:w="1984" w:type="dxa"/>
            <w:tcBorders>
              <w:top w:val="single" w:sz="4" w:space="0" w:color="999999"/>
              <w:left w:val="single" w:sz="4" w:space="0" w:color="auto"/>
              <w:bottom w:val="nil"/>
            </w:tcBorders>
          </w:tcPr>
          <w:p w14:paraId="13D1A3EA" w14:textId="2B4563BF" w:rsidR="00CF1836" w:rsidRPr="00AD6A99" w:rsidRDefault="00CF1836" w:rsidP="00CF1836">
            <w:pPr>
              <w:pStyle w:val="Sansinterligne"/>
            </w:pPr>
            <w:r>
              <w:t>UPS-FSI</w:t>
            </w:r>
          </w:p>
        </w:tc>
        <w:tc>
          <w:tcPr>
            <w:tcW w:w="284" w:type="dxa"/>
            <w:tcBorders>
              <w:top w:val="nil"/>
              <w:bottom w:val="nil"/>
            </w:tcBorders>
          </w:tcPr>
          <w:p w14:paraId="6C8A0945" w14:textId="77777777" w:rsidR="00CF1836" w:rsidRPr="00AD6A99" w:rsidRDefault="00CF1836" w:rsidP="00CF1836">
            <w:pPr>
              <w:pStyle w:val="Sansinterligne"/>
            </w:pPr>
          </w:p>
        </w:tc>
        <w:tc>
          <w:tcPr>
            <w:tcW w:w="2409" w:type="dxa"/>
            <w:tcBorders>
              <w:top w:val="single" w:sz="4" w:space="0" w:color="999999"/>
              <w:bottom w:val="nil"/>
              <w:right w:val="single" w:sz="4" w:space="0" w:color="auto"/>
            </w:tcBorders>
          </w:tcPr>
          <w:p w14:paraId="06927DED" w14:textId="0A0BDF2A" w:rsidR="00CF1836" w:rsidRDefault="00F178AC" w:rsidP="00CF1836">
            <w:pPr>
              <w:pStyle w:val="Sansinterligne"/>
            </w:pPr>
            <w:r>
              <w:t>Caroline STEPIEN</w:t>
            </w:r>
          </w:p>
        </w:tc>
        <w:tc>
          <w:tcPr>
            <w:tcW w:w="2410" w:type="dxa"/>
            <w:tcBorders>
              <w:top w:val="single" w:sz="4" w:space="0" w:color="999999"/>
              <w:left w:val="single" w:sz="4" w:space="0" w:color="auto"/>
              <w:bottom w:val="nil"/>
            </w:tcBorders>
          </w:tcPr>
          <w:p w14:paraId="3CF5A944" w14:textId="2BF1D6E8" w:rsidR="00CF1836" w:rsidRPr="00AD6A99" w:rsidRDefault="00F178AC" w:rsidP="00CF1836">
            <w:pPr>
              <w:pStyle w:val="Sansinterligne"/>
            </w:pPr>
            <w:r>
              <w:t>ALTEN for IRAP</w:t>
            </w:r>
          </w:p>
        </w:tc>
      </w:tr>
      <w:tr w:rsidR="00CF1836" w:rsidRPr="00AD6A99" w14:paraId="7E3E119E" w14:textId="77777777" w:rsidTr="002F37CA">
        <w:tc>
          <w:tcPr>
            <w:tcW w:w="2552" w:type="dxa"/>
            <w:tcBorders>
              <w:top w:val="nil"/>
              <w:bottom w:val="nil"/>
              <w:right w:val="single" w:sz="4" w:space="0" w:color="auto"/>
            </w:tcBorders>
          </w:tcPr>
          <w:p w14:paraId="2ED1229C" w14:textId="41EA0A62" w:rsidR="00CF1836" w:rsidRPr="00AD6A99" w:rsidRDefault="00CF1836" w:rsidP="00CF1836">
            <w:pPr>
              <w:pStyle w:val="Sansinterligne"/>
            </w:pPr>
          </w:p>
        </w:tc>
        <w:tc>
          <w:tcPr>
            <w:tcW w:w="1984" w:type="dxa"/>
            <w:tcBorders>
              <w:top w:val="nil"/>
              <w:left w:val="single" w:sz="4" w:space="0" w:color="auto"/>
              <w:bottom w:val="nil"/>
            </w:tcBorders>
          </w:tcPr>
          <w:p w14:paraId="28298DFE" w14:textId="4A9D1915" w:rsidR="00CF1836" w:rsidRPr="00AD6A99" w:rsidRDefault="00CF1836" w:rsidP="00CF1836">
            <w:pPr>
              <w:pStyle w:val="Sansinterligne"/>
            </w:pPr>
          </w:p>
        </w:tc>
        <w:tc>
          <w:tcPr>
            <w:tcW w:w="284" w:type="dxa"/>
            <w:tcBorders>
              <w:top w:val="nil"/>
              <w:bottom w:val="nil"/>
            </w:tcBorders>
          </w:tcPr>
          <w:p w14:paraId="5D392283" w14:textId="77777777" w:rsidR="00CF1836" w:rsidRPr="00AD6A99" w:rsidRDefault="00CF1836" w:rsidP="00CF1836">
            <w:pPr>
              <w:pStyle w:val="Sansinterligne"/>
            </w:pPr>
          </w:p>
        </w:tc>
        <w:tc>
          <w:tcPr>
            <w:tcW w:w="2409" w:type="dxa"/>
            <w:tcBorders>
              <w:top w:val="nil"/>
              <w:bottom w:val="nil"/>
              <w:right w:val="single" w:sz="4" w:space="0" w:color="auto"/>
            </w:tcBorders>
          </w:tcPr>
          <w:p w14:paraId="73EDE23D" w14:textId="460E66AB" w:rsidR="00CF1836" w:rsidRPr="00AD6A99" w:rsidRDefault="00CF1836" w:rsidP="00CF1836">
            <w:pPr>
              <w:pStyle w:val="Sansinterligne"/>
            </w:pPr>
          </w:p>
        </w:tc>
        <w:tc>
          <w:tcPr>
            <w:tcW w:w="2410" w:type="dxa"/>
            <w:tcBorders>
              <w:top w:val="nil"/>
              <w:left w:val="single" w:sz="4" w:space="0" w:color="auto"/>
              <w:bottom w:val="nil"/>
            </w:tcBorders>
          </w:tcPr>
          <w:p w14:paraId="080D3886" w14:textId="31858663" w:rsidR="00CF1836" w:rsidRPr="00AD6A99" w:rsidRDefault="00CF1836" w:rsidP="00CF1836">
            <w:pPr>
              <w:pStyle w:val="Sansinterligne"/>
            </w:pPr>
          </w:p>
        </w:tc>
      </w:tr>
      <w:tr w:rsidR="00CF1836" w:rsidRPr="00AD6A99" w14:paraId="49130E30" w14:textId="77777777" w:rsidTr="002F37CA">
        <w:tc>
          <w:tcPr>
            <w:tcW w:w="2552" w:type="dxa"/>
            <w:tcBorders>
              <w:top w:val="nil"/>
              <w:right w:val="single" w:sz="4" w:space="0" w:color="auto"/>
            </w:tcBorders>
          </w:tcPr>
          <w:p w14:paraId="2E36C94B" w14:textId="02301046" w:rsidR="00CF1836" w:rsidRPr="00AD6A99" w:rsidRDefault="003A7743" w:rsidP="00CF1836">
            <w:pPr>
              <w:pStyle w:val="Sansinterligne"/>
            </w:pPr>
            <w:r>
              <w:t>Caroline STEPIEN</w:t>
            </w:r>
          </w:p>
        </w:tc>
        <w:tc>
          <w:tcPr>
            <w:tcW w:w="1984" w:type="dxa"/>
            <w:tcBorders>
              <w:top w:val="nil"/>
              <w:left w:val="single" w:sz="4" w:space="0" w:color="auto"/>
            </w:tcBorders>
          </w:tcPr>
          <w:p w14:paraId="06D5157F" w14:textId="6F1441FA" w:rsidR="00CF1836" w:rsidRPr="00AD6A99" w:rsidRDefault="003A7743" w:rsidP="00CF1836">
            <w:pPr>
              <w:pStyle w:val="Sansinterligne"/>
            </w:pPr>
            <w:r>
              <w:t xml:space="preserve">ALTEN </w:t>
            </w:r>
            <w:r w:rsidR="00417016">
              <w:t>for IRAP</w:t>
            </w:r>
          </w:p>
        </w:tc>
        <w:tc>
          <w:tcPr>
            <w:tcW w:w="284" w:type="dxa"/>
            <w:tcBorders>
              <w:top w:val="nil"/>
              <w:bottom w:val="nil"/>
            </w:tcBorders>
          </w:tcPr>
          <w:p w14:paraId="37A6550C" w14:textId="77777777" w:rsidR="00CF1836" w:rsidRPr="00AD6A99" w:rsidRDefault="00CF1836" w:rsidP="00CF1836">
            <w:pPr>
              <w:pStyle w:val="Sansinterligne"/>
            </w:pPr>
          </w:p>
        </w:tc>
        <w:tc>
          <w:tcPr>
            <w:tcW w:w="2409" w:type="dxa"/>
            <w:tcBorders>
              <w:top w:val="nil"/>
              <w:right w:val="single" w:sz="4" w:space="0" w:color="auto"/>
            </w:tcBorders>
          </w:tcPr>
          <w:p w14:paraId="031971C6" w14:textId="0CF1C78A" w:rsidR="00CF1836" w:rsidRPr="00AD6A99" w:rsidRDefault="00F178AC" w:rsidP="00CF1836">
            <w:pPr>
              <w:pStyle w:val="Sansinterligne"/>
            </w:pPr>
            <w:r>
              <w:t>Robin LARROCHE</w:t>
            </w:r>
          </w:p>
        </w:tc>
        <w:tc>
          <w:tcPr>
            <w:tcW w:w="2410" w:type="dxa"/>
            <w:tcBorders>
              <w:top w:val="nil"/>
              <w:left w:val="single" w:sz="4" w:space="0" w:color="auto"/>
            </w:tcBorders>
          </w:tcPr>
          <w:p w14:paraId="022E6631" w14:textId="202FFC61" w:rsidR="00CF1836" w:rsidRPr="00AD6A99" w:rsidRDefault="00F178AC" w:rsidP="00CF1836">
            <w:pPr>
              <w:pStyle w:val="Sansinterligne"/>
            </w:pPr>
            <w:r>
              <w:t>SCOP&amp;CO for IRAP</w:t>
            </w:r>
          </w:p>
        </w:tc>
      </w:tr>
    </w:tbl>
    <w:p w14:paraId="7B14349A"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52"/>
        <w:gridCol w:w="3402"/>
        <w:gridCol w:w="1305"/>
        <w:gridCol w:w="2380"/>
      </w:tblGrid>
      <w:tr w:rsidR="00FD7101" w:rsidRPr="00AD6A99" w14:paraId="54946970" w14:textId="77777777" w:rsidTr="00FD7101">
        <w:tc>
          <w:tcPr>
            <w:tcW w:w="2552" w:type="dxa"/>
            <w:tcBorders>
              <w:top w:val="single" w:sz="4" w:space="0" w:color="999999"/>
              <w:left w:val="single" w:sz="4" w:space="0" w:color="999999"/>
              <w:bottom w:val="single" w:sz="4" w:space="0" w:color="999999"/>
              <w:right w:val="single" w:sz="4" w:space="0" w:color="999999"/>
            </w:tcBorders>
            <w:shd w:val="pct20" w:color="auto" w:fill="auto"/>
          </w:tcPr>
          <w:p w14:paraId="5132E318" w14:textId="77777777" w:rsidR="00FD7101" w:rsidRPr="00AD6A99" w:rsidRDefault="005301FB" w:rsidP="00A00AE0">
            <w:r>
              <w:t>Validation</w:t>
            </w:r>
          </w:p>
        </w:tc>
        <w:tc>
          <w:tcPr>
            <w:tcW w:w="3402" w:type="dxa"/>
            <w:tcBorders>
              <w:top w:val="single" w:sz="4" w:space="0" w:color="999999"/>
              <w:left w:val="single" w:sz="4" w:space="0" w:color="999999"/>
              <w:bottom w:val="single" w:sz="4" w:space="0" w:color="999999"/>
              <w:right w:val="single" w:sz="4" w:space="0" w:color="999999"/>
            </w:tcBorders>
          </w:tcPr>
          <w:p w14:paraId="283EDFF8" w14:textId="77777777" w:rsidR="00FD7101" w:rsidRPr="00AD6A99" w:rsidRDefault="005301FB" w:rsidP="00A00AE0">
            <w:r>
              <w:t>Fo</w:t>
            </w:r>
            <w:r w:rsidR="00FD7101" w:rsidRPr="00AD6A99">
              <w:t>nction/</w:t>
            </w:r>
            <w:r w:rsidR="00FD7101">
              <w:t>Institut</w:t>
            </w:r>
          </w:p>
        </w:tc>
        <w:tc>
          <w:tcPr>
            <w:tcW w:w="1305" w:type="dxa"/>
            <w:tcBorders>
              <w:top w:val="single" w:sz="4" w:space="0" w:color="999999"/>
              <w:left w:val="single" w:sz="4" w:space="0" w:color="999999"/>
              <w:bottom w:val="single" w:sz="4" w:space="0" w:color="999999"/>
              <w:right w:val="single" w:sz="4" w:space="0" w:color="999999"/>
            </w:tcBorders>
          </w:tcPr>
          <w:p w14:paraId="0F22F52E" w14:textId="77777777" w:rsidR="00FD7101" w:rsidRPr="00AD6A99" w:rsidRDefault="00FD7101" w:rsidP="00A00AE0">
            <w:r w:rsidRPr="00AD6A99">
              <w:t>Date</w:t>
            </w:r>
          </w:p>
        </w:tc>
        <w:tc>
          <w:tcPr>
            <w:tcW w:w="2380" w:type="dxa"/>
            <w:tcBorders>
              <w:top w:val="single" w:sz="4" w:space="0" w:color="999999"/>
              <w:left w:val="single" w:sz="4" w:space="0" w:color="999999"/>
              <w:bottom w:val="single" w:sz="4" w:space="0" w:color="999999"/>
              <w:right w:val="single" w:sz="4" w:space="0" w:color="999999"/>
            </w:tcBorders>
          </w:tcPr>
          <w:p w14:paraId="4B248F25" w14:textId="77777777" w:rsidR="00FD7101" w:rsidRPr="00AD6A99" w:rsidRDefault="00FD7101" w:rsidP="00A00AE0">
            <w:r w:rsidRPr="00AD6A99">
              <w:t>Signature</w:t>
            </w:r>
          </w:p>
        </w:tc>
      </w:tr>
      <w:tr w:rsidR="00FD7101" w:rsidRPr="00AD6A99" w14:paraId="27F0693D" w14:textId="77777777" w:rsidTr="00FD7101">
        <w:tc>
          <w:tcPr>
            <w:tcW w:w="2552" w:type="dxa"/>
            <w:tcBorders>
              <w:top w:val="single" w:sz="4" w:space="0" w:color="999999"/>
              <w:bottom w:val="nil"/>
              <w:right w:val="single" w:sz="4" w:space="0" w:color="999999"/>
            </w:tcBorders>
          </w:tcPr>
          <w:p w14:paraId="5C9DD636" w14:textId="02976EB9" w:rsidR="00FD7101" w:rsidRPr="00F74C27" w:rsidRDefault="00F178AC" w:rsidP="00A00AE0">
            <w:pPr>
              <w:pStyle w:val="Sansinterligne"/>
            </w:pPr>
            <w:r w:rsidRPr="00F74C27">
              <w:t>Baptiste MOT</w:t>
            </w:r>
          </w:p>
        </w:tc>
        <w:tc>
          <w:tcPr>
            <w:tcW w:w="3402" w:type="dxa"/>
            <w:tcBorders>
              <w:top w:val="single" w:sz="4" w:space="0" w:color="999999"/>
              <w:left w:val="single" w:sz="4" w:space="0" w:color="999999"/>
              <w:bottom w:val="nil"/>
              <w:right w:val="single" w:sz="4" w:space="0" w:color="999999"/>
            </w:tcBorders>
          </w:tcPr>
          <w:p w14:paraId="2E2FBE5E" w14:textId="4CB8CB9E" w:rsidR="00FD7101" w:rsidRPr="00AD6A99" w:rsidRDefault="00CF1836" w:rsidP="00A00AE0">
            <w:pPr>
              <w:pStyle w:val="Sansinterligne"/>
            </w:pPr>
            <w:r>
              <w:t xml:space="preserve">Chef de projet FPM / </w:t>
            </w:r>
            <w:proofErr w:type="spellStart"/>
            <w:r>
              <w:t>NectarCam</w:t>
            </w:r>
            <w:proofErr w:type="spellEnd"/>
            <w:r>
              <w:t xml:space="preserve"> / IRAP</w:t>
            </w:r>
          </w:p>
        </w:tc>
        <w:tc>
          <w:tcPr>
            <w:tcW w:w="1305" w:type="dxa"/>
            <w:tcBorders>
              <w:top w:val="single" w:sz="4" w:space="0" w:color="999999"/>
              <w:left w:val="single" w:sz="4" w:space="0" w:color="999999"/>
              <w:bottom w:val="nil"/>
              <w:right w:val="single" w:sz="4" w:space="0" w:color="999999"/>
            </w:tcBorders>
          </w:tcPr>
          <w:p w14:paraId="78A6F370" w14:textId="77777777" w:rsidR="00FD7101" w:rsidRPr="00AD6A99" w:rsidRDefault="00FD7101" w:rsidP="00A00AE0">
            <w:pPr>
              <w:pStyle w:val="Sansinterligne"/>
            </w:pPr>
          </w:p>
        </w:tc>
        <w:tc>
          <w:tcPr>
            <w:tcW w:w="2380" w:type="dxa"/>
            <w:tcBorders>
              <w:top w:val="single" w:sz="4" w:space="0" w:color="999999"/>
              <w:left w:val="single" w:sz="4" w:space="0" w:color="999999"/>
              <w:bottom w:val="nil"/>
            </w:tcBorders>
          </w:tcPr>
          <w:p w14:paraId="37D600FB" w14:textId="77777777" w:rsidR="00FD7101" w:rsidRPr="00AD6A99" w:rsidRDefault="00FD7101" w:rsidP="00A00AE0">
            <w:pPr>
              <w:pStyle w:val="Sansinterligne"/>
            </w:pPr>
          </w:p>
        </w:tc>
      </w:tr>
      <w:tr w:rsidR="00FD7101" w:rsidRPr="00AD6A99" w14:paraId="50F676D9" w14:textId="77777777" w:rsidTr="00FD7101">
        <w:tc>
          <w:tcPr>
            <w:tcW w:w="2552" w:type="dxa"/>
            <w:tcBorders>
              <w:top w:val="nil"/>
              <w:bottom w:val="single" w:sz="4" w:space="0" w:color="000000"/>
              <w:right w:val="single" w:sz="4" w:space="0" w:color="999999"/>
            </w:tcBorders>
          </w:tcPr>
          <w:p w14:paraId="4D020AA6" w14:textId="77777777" w:rsidR="00FD7101" w:rsidRPr="00AD6A99" w:rsidRDefault="00FD7101" w:rsidP="00A00AE0">
            <w:pPr>
              <w:pStyle w:val="Sansinterligne"/>
            </w:pPr>
          </w:p>
        </w:tc>
        <w:tc>
          <w:tcPr>
            <w:tcW w:w="3402" w:type="dxa"/>
            <w:tcBorders>
              <w:top w:val="nil"/>
              <w:left w:val="single" w:sz="4" w:space="0" w:color="999999"/>
              <w:bottom w:val="single" w:sz="4" w:space="0" w:color="000000"/>
              <w:right w:val="single" w:sz="4" w:space="0" w:color="999999"/>
            </w:tcBorders>
          </w:tcPr>
          <w:p w14:paraId="625F52B3" w14:textId="77777777" w:rsidR="00FD7101" w:rsidRPr="00AD6A99" w:rsidRDefault="00FD7101" w:rsidP="00A00AE0">
            <w:pPr>
              <w:pStyle w:val="Sansinterligne"/>
            </w:pPr>
          </w:p>
        </w:tc>
        <w:tc>
          <w:tcPr>
            <w:tcW w:w="1305" w:type="dxa"/>
            <w:tcBorders>
              <w:top w:val="nil"/>
              <w:left w:val="single" w:sz="4" w:space="0" w:color="999999"/>
              <w:bottom w:val="single" w:sz="4" w:space="0" w:color="000000"/>
              <w:right w:val="single" w:sz="4" w:space="0" w:color="999999"/>
            </w:tcBorders>
          </w:tcPr>
          <w:p w14:paraId="7DF49968" w14:textId="77777777" w:rsidR="00FD7101" w:rsidRPr="00AD6A99" w:rsidRDefault="00FD7101" w:rsidP="00A00AE0">
            <w:pPr>
              <w:pStyle w:val="Sansinterligne"/>
            </w:pPr>
          </w:p>
        </w:tc>
        <w:tc>
          <w:tcPr>
            <w:tcW w:w="2380" w:type="dxa"/>
            <w:tcBorders>
              <w:top w:val="nil"/>
              <w:left w:val="single" w:sz="4" w:space="0" w:color="999999"/>
              <w:bottom w:val="single" w:sz="4" w:space="0" w:color="000000"/>
            </w:tcBorders>
          </w:tcPr>
          <w:p w14:paraId="2BAE18B4" w14:textId="77777777" w:rsidR="00FD7101" w:rsidRPr="00AD6A99" w:rsidRDefault="00FD7101" w:rsidP="00A00AE0">
            <w:pPr>
              <w:pStyle w:val="Sansinterligne"/>
            </w:pPr>
          </w:p>
        </w:tc>
      </w:tr>
    </w:tbl>
    <w:p w14:paraId="1A3A4B49"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8"/>
        <w:gridCol w:w="8221"/>
      </w:tblGrid>
      <w:tr w:rsidR="00FD7101" w:rsidRPr="00AD6A99" w14:paraId="6D9BE27F" w14:textId="77777777" w:rsidTr="00594541">
        <w:trPr>
          <w:trHeight w:val="761"/>
        </w:trPr>
        <w:tc>
          <w:tcPr>
            <w:tcW w:w="1418" w:type="dxa"/>
            <w:tcBorders>
              <w:top w:val="single" w:sz="4" w:space="0" w:color="999999"/>
              <w:left w:val="single" w:sz="4" w:space="0" w:color="999999"/>
              <w:bottom w:val="single" w:sz="4" w:space="0" w:color="999999"/>
              <w:right w:val="nil"/>
            </w:tcBorders>
            <w:shd w:val="pct20" w:color="auto" w:fill="auto"/>
          </w:tcPr>
          <w:p w14:paraId="4966EAF0" w14:textId="77777777" w:rsidR="00FD7101" w:rsidRPr="00AD6A99" w:rsidRDefault="005301FB" w:rsidP="00A00AE0">
            <w:r>
              <w:t>Résumé</w:t>
            </w:r>
          </w:p>
        </w:tc>
        <w:tc>
          <w:tcPr>
            <w:tcW w:w="8221" w:type="dxa"/>
            <w:tcBorders>
              <w:left w:val="nil"/>
              <w:bottom w:val="single" w:sz="4" w:space="0" w:color="999999"/>
            </w:tcBorders>
          </w:tcPr>
          <w:p w14:paraId="0C4FD49A" w14:textId="7299A11A" w:rsidR="00FD7101" w:rsidRPr="00AD6A99" w:rsidRDefault="00CF1836" w:rsidP="003B7CD6">
            <w:r>
              <w:t>Ce document défini</w:t>
            </w:r>
            <w:ins w:id="0" w:author="Robert Martos" w:date="2025-06-18T08:55:00Z">
              <w:r w:rsidR="0093451F">
                <w:t>t</w:t>
              </w:r>
            </w:ins>
            <w:r>
              <w:t xml:space="preserve"> </w:t>
            </w:r>
            <w:r w:rsidR="009A16B2">
              <w:t>la procédure</w:t>
            </w:r>
            <w:r>
              <w:t xml:space="preserve"> </w:t>
            </w:r>
            <w:r w:rsidR="00476E0E">
              <w:t>réalis</w:t>
            </w:r>
            <w:r w:rsidR="00F178AC">
              <w:t>ée</w:t>
            </w:r>
            <w:r w:rsidR="00476E0E">
              <w:t xml:space="preserve"> pour</w:t>
            </w:r>
            <w:r>
              <w:t xml:space="preserve"> l'assemblage mécanique de l'unité de détection (DU) de la caméra </w:t>
            </w:r>
            <w:proofErr w:type="spellStart"/>
            <w:r>
              <w:t>Nect</w:t>
            </w:r>
            <w:r w:rsidR="003B7CD6">
              <w:t>arCAM</w:t>
            </w:r>
            <w:proofErr w:type="spellEnd"/>
            <w:r w:rsidR="00476E0E">
              <w:t>.</w:t>
            </w:r>
          </w:p>
        </w:tc>
      </w:tr>
    </w:tbl>
    <w:p w14:paraId="104D1814"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5"/>
        <w:gridCol w:w="1275"/>
        <w:gridCol w:w="6844"/>
      </w:tblGrid>
      <w:tr w:rsidR="00FD7101" w:rsidRPr="00AD6A99" w14:paraId="62FED2E7" w14:textId="77777777" w:rsidTr="00FD7101">
        <w:trPr>
          <w:cantSplit/>
        </w:trPr>
        <w:tc>
          <w:tcPr>
            <w:tcW w:w="9604" w:type="dxa"/>
            <w:gridSpan w:val="3"/>
            <w:shd w:val="pct15" w:color="auto" w:fill="auto"/>
          </w:tcPr>
          <w:p w14:paraId="78A16724" w14:textId="77777777" w:rsidR="00FD7101" w:rsidRPr="00AD6A99" w:rsidRDefault="005301FB" w:rsidP="00A00AE0">
            <w:r>
              <w:t>Mise à jour</w:t>
            </w:r>
          </w:p>
        </w:tc>
      </w:tr>
      <w:tr w:rsidR="00FD7101" w:rsidRPr="00257F30" w14:paraId="53BF63CC" w14:textId="77777777" w:rsidTr="002362EB">
        <w:tc>
          <w:tcPr>
            <w:tcW w:w="1485" w:type="dxa"/>
            <w:tcBorders>
              <w:right w:val="single" w:sz="4" w:space="0" w:color="auto"/>
            </w:tcBorders>
          </w:tcPr>
          <w:p w14:paraId="64EDC773" w14:textId="5E7234F3" w:rsidR="00FD7101" w:rsidRPr="00257F30" w:rsidRDefault="00257F30" w:rsidP="00A00AE0">
            <w:pPr>
              <w:pStyle w:val="Sansinterligne"/>
            </w:pPr>
            <w:r w:rsidRPr="00257F30">
              <w:t>Version</w:t>
            </w:r>
            <w:r w:rsidR="003B7CD6">
              <w:t>/révision</w:t>
            </w:r>
          </w:p>
        </w:tc>
        <w:tc>
          <w:tcPr>
            <w:tcW w:w="1275" w:type="dxa"/>
            <w:tcBorders>
              <w:left w:val="single" w:sz="4" w:space="0" w:color="auto"/>
              <w:right w:val="single" w:sz="4" w:space="0" w:color="auto"/>
            </w:tcBorders>
          </w:tcPr>
          <w:p w14:paraId="11097753" w14:textId="77777777" w:rsidR="00FD7101" w:rsidRPr="00257F30" w:rsidRDefault="00FD7101" w:rsidP="00A00AE0">
            <w:pPr>
              <w:pStyle w:val="Sansinterligne"/>
            </w:pPr>
            <w:r w:rsidRPr="00257F30">
              <w:t>Date</w:t>
            </w:r>
          </w:p>
        </w:tc>
        <w:tc>
          <w:tcPr>
            <w:tcW w:w="6844" w:type="dxa"/>
            <w:tcBorders>
              <w:left w:val="single" w:sz="4" w:space="0" w:color="auto"/>
            </w:tcBorders>
          </w:tcPr>
          <w:p w14:paraId="333357E3" w14:textId="77777777" w:rsidR="00FD7101" w:rsidRPr="00257F30" w:rsidRDefault="00257F30" w:rsidP="00A00AE0">
            <w:pPr>
              <w:pStyle w:val="Sansinterligne"/>
            </w:pPr>
            <w:r w:rsidRPr="00257F30">
              <w:t>Modifications</w:t>
            </w:r>
          </w:p>
        </w:tc>
      </w:tr>
      <w:tr w:rsidR="00FD7101" w:rsidRPr="00257F30" w14:paraId="3BE90638" w14:textId="77777777" w:rsidTr="002362EB">
        <w:tc>
          <w:tcPr>
            <w:tcW w:w="1485" w:type="dxa"/>
            <w:tcBorders>
              <w:right w:val="single" w:sz="4" w:space="0" w:color="auto"/>
            </w:tcBorders>
          </w:tcPr>
          <w:p w14:paraId="70647C1F" w14:textId="1A6910E9" w:rsidR="00FD7101" w:rsidRPr="00257F30" w:rsidRDefault="003B7CD6" w:rsidP="00A00AE0">
            <w:pPr>
              <w:pStyle w:val="Sansinterligne"/>
            </w:pPr>
            <w:r>
              <w:t>1/0</w:t>
            </w:r>
          </w:p>
        </w:tc>
        <w:tc>
          <w:tcPr>
            <w:tcW w:w="1275" w:type="dxa"/>
            <w:tcBorders>
              <w:left w:val="single" w:sz="4" w:space="0" w:color="auto"/>
              <w:right w:val="single" w:sz="4" w:space="0" w:color="auto"/>
            </w:tcBorders>
          </w:tcPr>
          <w:p w14:paraId="59FAAA7F" w14:textId="7D6D5B6C" w:rsidR="00FD7101" w:rsidRPr="00257F30" w:rsidRDefault="00417016" w:rsidP="005301FB">
            <w:pPr>
              <w:pStyle w:val="Sansinterligne"/>
            </w:pPr>
            <w:r>
              <w:t>26/03/2025</w:t>
            </w:r>
          </w:p>
        </w:tc>
        <w:tc>
          <w:tcPr>
            <w:tcW w:w="6844" w:type="dxa"/>
            <w:tcBorders>
              <w:left w:val="single" w:sz="4" w:space="0" w:color="auto"/>
            </w:tcBorders>
          </w:tcPr>
          <w:p w14:paraId="006BA015" w14:textId="77777777" w:rsidR="00FD7101" w:rsidRPr="00257F30" w:rsidRDefault="00257F30" w:rsidP="00A00AE0">
            <w:pPr>
              <w:pStyle w:val="Sansinterligne"/>
            </w:pPr>
            <w:r w:rsidRPr="00257F30">
              <w:t>Version initiale</w:t>
            </w:r>
          </w:p>
        </w:tc>
      </w:tr>
      <w:tr w:rsidR="00F31E9C" w:rsidRPr="00257F30" w14:paraId="6EACED74" w14:textId="77777777" w:rsidTr="002362EB">
        <w:tc>
          <w:tcPr>
            <w:tcW w:w="1485" w:type="dxa"/>
            <w:tcBorders>
              <w:right w:val="single" w:sz="4" w:space="0" w:color="auto"/>
            </w:tcBorders>
          </w:tcPr>
          <w:p w14:paraId="75A05BD9" w14:textId="66FA6D2D" w:rsidR="00F31E9C" w:rsidRPr="00257F30" w:rsidRDefault="00F178AC" w:rsidP="00F31E9C">
            <w:pPr>
              <w:pStyle w:val="Sansinterligne"/>
            </w:pPr>
            <w:r>
              <w:t>1/1</w:t>
            </w:r>
          </w:p>
        </w:tc>
        <w:tc>
          <w:tcPr>
            <w:tcW w:w="1275" w:type="dxa"/>
            <w:tcBorders>
              <w:left w:val="single" w:sz="4" w:space="0" w:color="auto"/>
              <w:right w:val="single" w:sz="4" w:space="0" w:color="auto"/>
            </w:tcBorders>
          </w:tcPr>
          <w:p w14:paraId="23F08068" w14:textId="0FE9B2A6" w:rsidR="00F31E9C" w:rsidRPr="00257F30" w:rsidRDefault="00F178AC" w:rsidP="00F31E9C">
            <w:pPr>
              <w:pStyle w:val="Sansinterligne"/>
            </w:pPr>
            <w:r>
              <w:t>12/06/2025</w:t>
            </w:r>
          </w:p>
        </w:tc>
        <w:tc>
          <w:tcPr>
            <w:tcW w:w="6844" w:type="dxa"/>
            <w:tcBorders>
              <w:left w:val="single" w:sz="4" w:space="0" w:color="auto"/>
            </w:tcBorders>
          </w:tcPr>
          <w:p w14:paraId="5C7AD0E6" w14:textId="4849B0E5" w:rsidR="00F31E9C" w:rsidRPr="00AD6A99" w:rsidRDefault="00F178AC" w:rsidP="00F31E9C">
            <w:pPr>
              <w:pStyle w:val="Sansinterligne"/>
            </w:pPr>
            <w:r>
              <w:t xml:space="preserve">MAJ </w:t>
            </w:r>
            <w:proofErr w:type="gramStart"/>
            <w:r>
              <w:t>suite aux</w:t>
            </w:r>
            <w:proofErr w:type="gramEnd"/>
            <w:r>
              <w:t xml:space="preserve"> premiers montages</w:t>
            </w:r>
          </w:p>
        </w:tc>
      </w:tr>
      <w:tr w:rsidR="00F31E9C" w:rsidRPr="00257F30" w14:paraId="7AB8B152" w14:textId="77777777" w:rsidTr="002362EB">
        <w:tc>
          <w:tcPr>
            <w:tcW w:w="1485" w:type="dxa"/>
            <w:tcBorders>
              <w:right w:val="single" w:sz="4" w:space="0" w:color="auto"/>
            </w:tcBorders>
          </w:tcPr>
          <w:p w14:paraId="7B1E7C8A" w14:textId="171E9845" w:rsidR="00F31E9C" w:rsidRPr="00257F30" w:rsidRDefault="00F31E9C" w:rsidP="00F31E9C">
            <w:pPr>
              <w:pStyle w:val="Sansinterligne"/>
            </w:pPr>
          </w:p>
        </w:tc>
        <w:tc>
          <w:tcPr>
            <w:tcW w:w="1275" w:type="dxa"/>
            <w:tcBorders>
              <w:left w:val="single" w:sz="4" w:space="0" w:color="auto"/>
              <w:right w:val="single" w:sz="4" w:space="0" w:color="auto"/>
            </w:tcBorders>
          </w:tcPr>
          <w:p w14:paraId="5B9CAEA5" w14:textId="0BC45068" w:rsidR="000C3219" w:rsidRDefault="000C3219">
            <w:pPr>
              <w:pStyle w:val="Sansinterligne"/>
            </w:pPr>
          </w:p>
        </w:tc>
        <w:tc>
          <w:tcPr>
            <w:tcW w:w="6844" w:type="dxa"/>
            <w:tcBorders>
              <w:left w:val="single" w:sz="4" w:space="0" w:color="auto"/>
            </w:tcBorders>
          </w:tcPr>
          <w:p w14:paraId="24E4DB2A" w14:textId="054D683F" w:rsidR="00F31E9C" w:rsidRPr="00257F30" w:rsidRDefault="00F31E9C" w:rsidP="00F31E9C">
            <w:pPr>
              <w:pStyle w:val="Sansinterligne"/>
            </w:pPr>
          </w:p>
        </w:tc>
      </w:tr>
      <w:tr w:rsidR="00C13A35" w:rsidRPr="00257F30" w14:paraId="688C50BF" w14:textId="77777777" w:rsidTr="002362EB">
        <w:tc>
          <w:tcPr>
            <w:tcW w:w="1485" w:type="dxa"/>
            <w:tcBorders>
              <w:right w:val="single" w:sz="4" w:space="0" w:color="auto"/>
            </w:tcBorders>
          </w:tcPr>
          <w:p w14:paraId="466B1A8F" w14:textId="6BCFF4EA" w:rsidR="00C13A35" w:rsidRPr="00257F30" w:rsidRDefault="00C13A35" w:rsidP="00F31E9C">
            <w:pPr>
              <w:pStyle w:val="Sansinterligne"/>
            </w:pPr>
          </w:p>
        </w:tc>
        <w:tc>
          <w:tcPr>
            <w:tcW w:w="1275" w:type="dxa"/>
            <w:tcBorders>
              <w:left w:val="single" w:sz="4" w:space="0" w:color="auto"/>
              <w:right w:val="single" w:sz="4" w:space="0" w:color="auto"/>
            </w:tcBorders>
          </w:tcPr>
          <w:p w14:paraId="15E6CA0D" w14:textId="23F3A27B" w:rsidR="00C13A35" w:rsidRDefault="00C13A35">
            <w:pPr>
              <w:pStyle w:val="Sansinterligne"/>
            </w:pPr>
          </w:p>
        </w:tc>
        <w:tc>
          <w:tcPr>
            <w:tcW w:w="6844" w:type="dxa"/>
            <w:tcBorders>
              <w:left w:val="single" w:sz="4" w:space="0" w:color="auto"/>
            </w:tcBorders>
          </w:tcPr>
          <w:p w14:paraId="51E20FFD" w14:textId="54AD0AB2" w:rsidR="00C13A35" w:rsidRDefault="00C13A35" w:rsidP="00F31E9C">
            <w:pPr>
              <w:pStyle w:val="Sansinterligne"/>
            </w:pPr>
          </w:p>
        </w:tc>
      </w:tr>
      <w:tr w:rsidR="00C13A35" w:rsidRPr="00257F30" w14:paraId="3015AB3F" w14:textId="77777777" w:rsidTr="002362EB">
        <w:tc>
          <w:tcPr>
            <w:tcW w:w="1485" w:type="dxa"/>
            <w:tcBorders>
              <w:right w:val="single" w:sz="4" w:space="0" w:color="auto"/>
            </w:tcBorders>
          </w:tcPr>
          <w:p w14:paraId="444FF638" w14:textId="0D80297B" w:rsidR="00C13A35" w:rsidRPr="00257F30" w:rsidRDefault="00C13A35" w:rsidP="00F31E9C">
            <w:pPr>
              <w:pStyle w:val="Sansinterligne"/>
            </w:pPr>
          </w:p>
        </w:tc>
        <w:tc>
          <w:tcPr>
            <w:tcW w:w="1275" w:type="dxa"/>
            <w:tcBorders>
              <w:left w:val="single" w:sz="4" w:space="0" w:color="auto"/>
              <w:right w:val="single" w:sz="4" w:space="0" w:color="auto"/>
            </w:tcBorders>
          </w:tcPr>
          <w:p w14:paraId="4AA59D3B" w14:textId="08C40CDC" w:rsidR="00C13A35" w:rsidRDefault="00C13A35">
            <w:pPr>
              <w:pStyle w:val="Sansinterligne"/>
            </w:pPr>
          </w:p>
        </w:tc>
        <w:tc>
          <w:tcPr>
            <w:tcW w:w="6844" w:type="dxa"/>
            <w:tcBorders>
              <w:left w:val="single" w:sz="4" w:space="0" w:color="auto"/>
            </w:tcBorders>
          </w:tcPr>
          <w:p w14:paraId="4E8DC6EF" w14:textId="5285E0C1" w:rsidR="00C13A35" w:rsidRDefault="00C13A35" w:rsidP="00F31E9C">
            <w:pPr>
              <w:pStyle w:val="Sansinterligne"/>
            </w:pPr>
          </w:p>
        </w:tc>
      </w:tr>
    </w:tbl>
    <w:p w14:paraId="6D1FB0D0" w14:textId="77777777" w:rsidR="00FD7101" w:rsidRPr="00AB66BE"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3951"/>
        <w:gridCol w:w="868"/>
        <w:gridCol w:w="3934"/>
      </w:tblGrid>
      <w:tr w:rsidR="00FD7101" w:rsidRPr="00AD6A99" w14:paraId="674D0636" w14:textId="77777777" w:rsidTr="00FD7101">
        <w:trPr>
          <w:cantSplit/>
        </w:trPr>
        <w:tc>
          <w:tcPr>
            <w:tcW w:w="9604" w:type="dxa"/>
            <w:gridSpan w:val="4"/>
            <w:shd w:val="pct15" w:color="auto" w:fill="auto"/>
          </w:tcPr>
          <w:p w14:paraId="73CF0057" w14:textId="77777777" w:rsidR="00FD7101" w:rsidRPr="00AD6A99" w:rsidRDefault="00FD7101" w:rsidP="00A00AE0">
            <w:r>
              <w:t>Acronym</w:t>
            </w:r>
            <w:r w:rsidR="005301FB">
              <w:t>e</w:t>
            </w:r>
            <w:r>
              <w:t>s</w:t>
            </w:r>
          </w:p>
        </w:tc>
      </w:tr>
      <w:tr w:rsidR="00F31E9C" w:rsidRPr="00AD6A99" w14:paraId="40086501" w14:textId="77777777" w:rsidTr="00F31E9C">
        <w:tc>
          <w:tcPr>
            <w:tcW w:w="851" w:type="dxa"/>
            <w:tcBorders>
              <w:right w:val="dotted" w:sz="4" w:space="0" w:color="auto"/>
            </w:tcBorders>
          </w:tcPr>
          <w:p w14:paraId="10F42228" w14:textId="77777777" w:rsidR="00F31E9C" w:rsidRPr="00AD6A99" w:rsidRDefault="00F31E9C" w:rsidP="00F31E9C">
            <w:pPr>
              <w:pStyle w:val="Sansinterligne"/>
            </w:pPr>
            <w:r>
              <w:t>FPM</w:t>
            </w:r>
          </w:p>
        </w:tc>
        <w:tc>
          <w:tcPr>
            <w:tcW w:w="3951" w:type="dxa"/>
            <w:tcBorders>
              <w:left w:val="dotted" w:sz="4" w:space="0" w:color="auto"/>
            </w:tcBorders>
          </w:tcPr>
          <w:p w14:paraId="00CF1886" w14:textId="77777777" w:rsidR="00F31E9C" w:rsidRPr="00AD6A99" w:rsidRDefault="00F31E9C" w:rsidP="00F31E9C">
            <w:pPr>
              <w:pStyle w:val="Sansinterligne"/>
            </w:pPr>
            <w:r>
              <w:t>Focal Plane Module / Module Plan Focal</w:t>
            </w:r>
          </w:p>
        </w:tc>
        <w:tc>
          <w:tcPr>
            <w:tcW w:w="868" w:type="dxa"/>
            <w:tcBorders>
              <w:right w:val="dotted" w:sz="4" w:space="0" w:color="auto"/>
            </w:tcBorders>
          </w:tcPr>
          <w:p w14:paraId="23EC84CE" w14:textId="77777777" w:rsidR="00F31E9C" w:rsidRPr="00AD6A99" w:rsidRDefault="00F31E9C" w:rsidP="00F31E9C">
            <w:pPr>
              <w:pStyle w:val="Sansinterligne"/>
            </w:pPr>
            <w:r>
              <w:t>PMT</w:t>
            </w:r>
          </w:p>
        </w:tc>
        <w:tc>
          <w:tcPr>
            <w:tcW w:w="3934" w:type="dxa"/>
            <w:tcBorders>
              <w:left w:val="dotted" w:sz="4" w:space="0" w:color="auto"/>
            </w:tcBorders>
          </w:tcPr>
          <w:p w14:paraId="43AF8830" w14:textId="77777777" w:rsidR="00F31E9C" w:rsidRPr="00AD6A99" w:rsidRDefault="00F31E9C" w:rsidP="00F31E9C">
            <w:pPr>
              <w:pStyle w:val="Sansinterligne"/>
            </w:pPr>
            <w:r>
              <w:t>Photo multiplier Tube</w:t>
            </w:r>
          </w:p>
        </w:tc>
      </w:tr>
      <w:tr w:rsidR="00F31E9C" w:rsidRPr="00AD6A99" w14:paraId="5E5073BE" w14:textId="77777777" w:rsidTr="00F31E9C">
        <w:tc>
          <w:tcPr>
            <w:tcW w:w="851" w:type="dxa"/>
            <w:tcBorders>
              <w:right w:val="dotted" w:sz="4" w:space="0" w:color="auto"/>
            </w:tcBorders>
          </w:tcPr>
          <w:p w14:paraId="1D17A524" w14:textId="77777777" w:rsidR="00F31E9C" w:rsidRDefault="00F31E9C" w:rsidP="00F31E9C">
            <w:pPr>
              <w:pStyle w:val="Sansinterligne"/>
            </w:pPr>
            <w:r>
              <w:t>DU</w:t>
            </w:r>
          </w:p>
        </w:tc>
        <w:tc>
          <w:tcPr>
            <w:tcW w:w="3951" w:type="dxa"/>
            <w:tcBorders>
              <w:left w:val="dotted" w:sz="4" w:space="0" w:color="auto"/>
            </w:tcBorders>
          </w:tcPr>
          <w:p w14:paraId="2F271E63" w14:textId="77777777" w:rsidR="00F31E9C" w:rsidRPr="00B3736B" w:rsidRDefault="00F31E9C" w:rsidP="00F31E9C">
            <w:pPr>
              <w:pStyle w:val="Sansinterligne"/>
              <w:rPr>
                <w:lang w:val="en-US"/>
              </w:rPr>
            </w:pPr>
            <w:r>
              <w:rPr>
                <w:lang w:val="en-US"/>
              </w:rPr>
              <w:t>Detector Unit</w:t>
            </w:r>
          </w:p>
        </w:tc>
        <w:tc>
          <w:tcPr>
            <w:tcW w:w="868" w:type="dxa"/>
            <w:tcBorders>
              <w:right w:val="dotted" w:sz="4" w:space="0" w:color="auto"/>
            </w:tcBorders>
          </w:tcPr>
          <w:p w14:paraId="0AC57A4F" w14:textId="77777777" w:rsidR="00F31E9C" w:rsidRPr="00AD6A99" w:rsidRDefault="007A2F4F" w:rsidP="00F31E9C">
            <w:pPr>
              <w:pStyle w:val="Sansinterligne"/>
            </w:pPr>
            <w:r>
              <w:t>ESD</w:t>
            </w:r>
          </w:p>
        </w:tc>
        <w:tc>
          <w:tcPr>
            <w:tcW w:w="3934" w:type="dxa"/>
            <w:tcBorders>
              <w:left w:val="dotted" w:sz="4" w:space="0" w:color="auto"/>
            </w:tcBorders>
          </w:tcPr>
          <w:p w14:paraId="54F1E0F8" w14:textId="77777777" w:rsidR="00F31E9C" w:rsidRPr="007A2F4F" w:rsidRDefault="007A2F4F" w:rsidP="00F31E9C">
            <w:pPr>
              <w:pStyle w:val="Sansinterligne"/>
              <w:rPr>
                <w:lang w:val="en-US"/>
              </w:rPr>
            </w:pPr>
            <w:r w:rsidRPr="007A2F4F">
              <w:rPr>
                <w:lang w:val="en-US"/>
              </w:rPr>
              <w:t>Electrostatic Discharge</w:t>
            </w:r>
          </w:p>
        </w:tc>
      </w:tr>
      <w:tr w:rsidR="00B3736B" w:rsidRPr="00AD6A99" w14:paraId="7EE72286" w14:textId="77777777" w:rsidTr="00F31E9C">
        <w:tc>
          <w:tcPr>
            <w:tcW w:w="851" w:type="dxa"/>
            <w:tcBorders>
              <w:right w:val="dotted" w:sz="4" w:space="0" w:color="auto"/>
            </w:tcBorders>
          </w:tcPr>
          <w:p w14:paraId="4F751E35" w14:textId="750C36CF" w:rsidR="00B3736B" w:rsidRDefault="00CF1836" w:rsidP="00A00AE0">
            <w:pPr>
              <w:pStyle w:val="Sansinterligne"/>
            </w:pPr>
            <w:r>
              <w:t>UPS</w:t>
            </w:r>
          </w:p>
        </w:tc>
        <w:tc>
          <w:tcPr>
            <w:tcW w:w="3951" w:type="dxa"/>
            <w:tcBorders>
              <w:left w:val="dotted" w:sz="4" w:space="0" w:color="auto"/>
            </w:tcBorders>
          </w:tcPr>
          <w:p w14:paraId="5B14BD74" w14:textId="709F9636" w:rsidR="00B3736B" w:rsidRPr="00B3736B" w:rsidRDefault="00CF1836" w:rsidP="00A00AE0">
            <w:pPr>
              <w:pStyle w:val="Sansinterligne"/>
              <w:rPr>
                <w:lang w:val="en-US"/>
              </w:rPr>
            </w:pPr>
            <w:r>
              <w:t>Université Paul Sabatier</w:t>
            </w:r>
          </w:p>
        </w:tc>
        <w:tc>
          <w:tcPr>
            <w:tcW w:w="868" w:type="dxa"/>
            <w:tcBorders>
              <w:right w:val="dotted" w:sz="4" w:space="0" w:color="auto"/>
            </w:tcBorders>
          </w:tcPr>
          <w:p w14:paraId="45B5020D" w14:textId="77777777" w:rsidR="00B3736B" w:rsidRPr="00AD6A99" w:rsidRDefault="007A2F4F" w:rsidP="00A00AE0">
            <w:pPr>
              <w:pStyle w:val="Sansinterligne"/>
            </w:pPr>
            <w:r>
              <w:t>QM</w:t>
            </w:r>
          </w:p>
        </w:tc>
        <w:tc>
          <w:tcPr>
            <w:tcW w:w="3934" w:type="dxa"/>
            <w:tcBorders>
              <w:left w:val="dotted" w:sz="4" w:space="0" w:color="auto"/>
            </w:tcBorders>
          </w:tcPr>
          <w:p w14:paraId="4C1C90AD" w14:textId="77777777" w:rsidR="00B3736B" w:rsidRPr="00AD6A99" w:rsidRDefault="007A2F4F" w:rsidP="00A00AE0">
            <w:pPr>
              <w:pStyle w:val="Sansinterligne"/>
            </w:pPr>
            <w:r>
              <w:t>Qualification Model / Modèle de Qualification</w:t>
            </w:r>
          </w:p>
        </w:tc>
      </w:tr>
      <w:tr w:rsidR="007A2F4F" w:rsidRPr="00AD6A99" w14:paraId="58B29829" w14:textId="77777777" w:rsidTr="00F31E9C">
        <w:tc>
          <w:tcPr>
            <w:tcW w:w="851" w:type="dxa"/>
            <w:tcBorders>
              <w:right w:val="dotted" w:sz="4" w:space="0" w:color="auto"/>
            </w:tcBorders>
          </w:tcPr>
          <w:p w14:paraId="04245B2E" w14:textId="77777777" w:rsidR="007A2F4F" w:rsidRDefault="007A2F4F" w:rsidP="007A2F4F">
            <w:pPr>
              <w:pStyle w:val="Sansinterligne"/>
            </w:pPr>
            <w:r>
              <w:t>HVPA</w:t>
            </w:r>
          </w:p>
        </w:tc>
        <w:tc>
          <w:tcPr>
            <w:tcW w:w="3951" w:type="dxa"/>
            <w:tcBorders>
              <w:left w:val="dotted" w:sz="4" w:space="0" w:color="auto"/>
            </w:tcBorders>
          </w:tcPr>
          <w:p w14:paraId="01CAA7CA" w14:textId="0D0A9BB9" w:rsidR="007A2F4F" w:rsidRPr="00AD6A99" w:rsidRDefault="007A2F4F" w:rsidP="007A2F4F">
            <w:pPr>
              <w:pStyle w:val="Sansinterligne"/>
            </w:pPr>
            <w:r>
              <w:t xml:space="preserve">High Voltage </w:t>
            </w:r>
            <w:proofErr w:type="spellStart"/>
            <w:r w:rsidR="00153DC7" w:rsidRPr="006B3501">
              <w:t>PreAmplifier</w:t>
            </w:r>
            <w:proofErr w:type="spellEnd"/>
          </w:p>
        </w:tc>
        <w:tc>
          <w:tcPr>
            <w:tcW w:w="868" w:type="dxa"/>
            <w:tcBorders>
              <w:right w:val="dotted" w:sz="4" w:space="0" w:color="auto"/>
            </w:tcBorders>
          </w:tcPr>
          <w:p w14:paraId="5693AD13" w14:textId="77777777" w:rsidR="007A2F4F" w:rsidRPr="00AD6A99" w:rsidRDefault="00B36AFF" w:rsidP="007A2F4F">
            <w:pPr>
              <w:pStyle w:val="Sansinterligne"/>
            </w:pPr>
            <w:r>
              <w:t>IRAP</w:t>
            </w:r>
          </w:p>
        </w:tc>
        <w:tc>
          <w:tcPr>
            <w:tcW w:w="3934" w:type="dxa"/>
            <w:tcBorders>
              <w:left w:val="dotted" w:sz="4" w:space="0" w:color="auto"/>
            </w:tcBorders>
          </w:tcPr>
          <w:p w14:paraId="7A6390B0" w14:textId="77777777" w:rsidR="007A2F4F" w:rsidRPr="00AD6A99" w:rsidRDefault="00B36AFF" w:rsidP="007A2F4F">
            <w:pPr>
              <w:pStyle w:val="Sansinterligne"/>
            </w:pPr>
            <w:r>
              <w:t>Institut de Recherche en Astrophysique et Planétologie</w:t>
            </w:r>
          </w:p>
        </w:tc>
      </w:tr>
      <w:tr w:rsidR="00CF1836" w:rsidRPr="00AD6A99" w14:paraId="1FD6819D" w14:textId="77777777" w:rsidTr="00F31E9C">
        <w:tc>
          <w:tcPr>
            <w:tcW w:w="851" w:type="dxa"/>
            <w:tcBorders>
              <w:right w:val="dotted" w:sz="4" w:space="0" w:color="auto"/>
            </w:tcBorders>
          </w:tcPr>
          <w:p w14:paraId="5572DC67" w14:textId="549ACC3F" w:rsidR="00CF1836" w:rsidRDefault="00CF1836" w:rsidP="007A2F4F">
            <w:pPr>
              <w:pStyle w:val="Sansinterligne"/>
            </w:pPr>
            <w:r>
              <w:t>FSI</w:t>
            </w:r>
          </w:p>
        </w:tc>
        <w:tc>
          <w:tcPr>
            <w:tcW w:w="3951" w:type="dxa"/>
            <w:tcBorders>
              <w:left w:val="dotted" w:sz="4" w:space="0" w:color="auto"/>
            </w:tcBorders>
          </w:tcPr>
          <w:p w14:paraId="327E2DC4" w14:textId="05D1F442" w:rsidR="00CF1836" w:rsidRDefault="00CF1836" w:rsidP="007A2F4F">
            <w:pPr>
              <w:pStyle w:val="Sansinterligne"/>
            </w:pPr>
            <w:r>
              <w:t>Faculté Sciences et Ingénierie</w:t>
            </w:r>
          </w:p>
        </w:tc>
        <w:tc>
          <w:tcPr>
            <w:tcW w:w="868" w:type="dxa"/>
            <w:tcBorders>
              <w:right w:val="dotted" w:sz="4" w:space="0" w:color="auto"/>
            </w:tcBorders>
          </w:tcPr>
          <w:p w14:paraId="2DAE8395" w14:textId="77777777" w:rsidR="00CF1836" w:rsidRDefault="00CF1836" w:rsidP="007A2F4F">
            <w:pPr>
              <w:pStyle w:val="Sansinterligne"/>
            </w:pPr>
          </w:p>
        </w:tc>
        <w:tc>
          <w:tcPr>
            <w:tcW w:w="3934" w:type="dxa"/>
            <w:tcBorders>
              <w:left w:val="dotted" w:sz="4" w:space="0" w:color="auto"/>
            </w:tcBorders>
          </w:tcPr>
          <w:p w14:paraId="1AFABAA1" w14:textId="77777777" w:rsidR="00CF1836" w:rsidRDefault="00CF1836" w:rsidP="007A2F4F">
            <w:pPr>
              <w:pStyle w:val="Sansinterligne"/>
            </w:pPr>
          </w:p>
        </w:tc>
      </w:tr>
    </w:tbl>
    <w:p w14:paraId="56845035" w14:textId="77777777" w:rsidR="00191821" w:rsidRDefault="00FD7101" w:rsidP="00A00AE0">
      <w:r w:rsidRPr="00AD6A99">
        <w:br w:type="page"/>
      </w:r>
    </w:p>
    <w:sdt>
      <w:sdtPr>
        <w:rPr>
          <w:b w:val="0"/>
          <w:bCs w:val="0"/>
          <w:caps w:val="0"/>
          <w:color w:val="auto"/>
          <w:spacing w:val="0"/>
          <w:sz w:val="20"/>
          <w:szCs w:val="20"/>
        </w:rPr>
        <w:id w:val="691961069"/>
        <w:docPartObj>
          <w:docPartGallery w:val="Table of Contents"/>
          <w:docPartUnique/>
        </w:docPartObj>
      </w:sdtPr>
      <w:sdtContent>
        <w:p w14:paraId="2D05F000" w14:textId="77777777" w:rsidR="00936252" w:rsidRDefault="00936252">
          <w:pPr>
            <w:pStyle w:val="En-ttedetabledesmatires"/>
          </w:pPr>
          <w:r>
            <w:t>Table des matières</w:t>
          </w:r>
        </w:p>
        <w:p w14:paraId="7EAA7A6F" w14:textId="010EBDC9" w:rsidR="00C92EA2" w:rsidRDefault="003F4F60">
          <w:pPr>
            <w:pStyle w:val="TM1"/>
            <w:rPr>
              <w:ins w:id="1" w:author="Caroline STEPIEN" w:date="2025-07-02T09:24:00Z" w16du:dateUtc="2025-07-02T07:24:00Z"/>
              <w:noProof/>
              <w:kern w:val="2"/>
              <w:sz w:val="24"/>
              <w:szCs w:val="24"/>
              <w:lang w:eastAsia="fr-FR" w:bidi="ar-SA"/>
              <w14:ligatures w14:val="standardContextual"/>
            </w:rPr>
          </w:pPr>
          <w:r>
            <w:fldChar w:fldCharType="begin"/>
          </w:r>
          <w:r w:rsidR="00936252">
            <w:instrText xml:space="preserve"> TOC \o "1-3" \h \z \u </w:instrText>
          </w:r>
          <w:r>
            <w:fldChar w:fldCharType="separate"/>
          </w:r>
          <w:ins w:id="2" w:author="Caroline STEPIEN" w:date="2025-07-02T09:24:00Z" w16du:dateUtc="2025-07-02T07:24:00Z">
            <w:r w:rsidR="00C92EA2" w:rsidRPr="00AD13C4">
              <w:rPr>
                <w:rStyle w:val="Lienhypertexte"/>
                <w:noProof/>
              </w:rPr>
              <w:fldChar w:fldCharType="begin"/>
            </w:r>
            <w:r w:rsidR="00C92EA2" w:rsidRPr="00AD13C4">
              <w:rPr>
                <w:rStyle w:val="Lienhypertexte"/>
                <w:noProof/>
              </w:rPr>
              <w:instrText xml:space="preserve"> </w:instrText>
            </w:r>
            <w:r w:rsidR="00C92EA2">
              <w:rPr>
                <w:noProof/>
              </w:rPr>
              <w:instrText>HYPERLINK \l "_Toc202340665"</w:instrText>
            </w:r>
            <w:r w:rsidR="00C92EA2" w:rsidRPr="00AD13C4">
              <w:rPr>
                <w:rStyle w:val="Lienhypertexte"/>
                <w:noProof/>
              </w:rPr>
              <w:instrText xml:space="preserve"> </w:instrText>
            </w:r>
            <w:r w:rsidR="00C92EA2" w:rsidRPr="00AD13C4">
              <w:rPr>
                <w:rStyle w:val="Lienhypertexte"/>
                <w:noProof/>
              </w:rPr>
            </w:r>
            <w:r w:rsidR="00C92EA2" w:rsidRPr="00AD13C4">
              <w:rPr>
                <w:rStyle w:val="Lienhypertexte"/>
                <w:noProof/>
              </w:rPr>
              <w:fldChar w:fldCharType="separate"/>
            </w:r>
            <w:r w:rsidR="00C92EA2" w:rsidRPr="00AD13C4">
              <w:rPr>
                <w:rStyle w:val="Lienhypertexte"/>
                <w:noProof/>
              </w:rPr>
              <w:t>2 -</w:t>
            </w:r>
            <w:r w:rsidR="00C92EA2">
              <w:rPr>
                <w:noProof/>
                <w:kern w:val="2"/>
                <w:sz w:val="24"/>
                <w:szCs w:val="24"/>
                <w:lang w:eastAsia="fr-FR" w:bidi="ar-SA"/>
                <w14:ligatures w14:val="standardContextual"/>
              </w:rPr>
              <w:tab/>
            </w:r>
            <w:r w:rsidR="00C92EA2" w:rsidRPr="00AD13C4">
              <w:rPr>
                <w:rStyle w:val="Lienhypertexte"/>
                <w:noProof/>
              </w:rPr>
              <w:t>Description et champ d'application</w:t>
            </w:r>
            <w:r w:rsidR="00C92EA2">
              <w:rPr>
                <w:noProof/>
                <w:webHidden/>
              </w:rPr>
              <w:tab/>
            </w:r>
            <w:r w:rsidR="00C92EA2">
              <w:rPr>
                <w:noProof/>
                <w:webHidden/>
              </w:rPr>
              <w:fldChar w:fldCharType="begin"/>
            </w:r>
            <w:r w:rsidR="00C92EA2">
              <w:rPr>
                <w:noProof/>
                <w:webHidden/>
              </w:rPr>
              <w:instrText xml:space="preserve"> PAGEREF _Toc202340665 \h </w:instrText>
            </w:r>
            <w:r w:rsidR="00C92EA2">
              <w:rPr>
                <w:noProof/>
                <w:webHidden/>
              </w:rPr>
            </w:r>
          </w:ins>
          <w:r w:rsidR="00C92EA2">
            <w:rPr>
              <w:noProof/>
              <w:webHidden/>
            </w:rPr>
            <w:fldChar w:fldCharType="separate"/>
          </w:r>
          <w:ins w:id="3" w:author="Caroline STEPIEN" w:date="2025-07-02T09:24:00Z" w16du:dateUtc="2025-07-02T07:24:00Z">
            <w:r w:rsidR="00C92EA2">
              <w:rPr>
                <w:noProof/>
                <w:webHidden/>
              </w:rPr>
              <w:t>3</w:t>
            </w:r>
            <w:r w:rsidR="00C92EA2">
              <w:rPr>
                <w:noProof/>
                <w:webHidden/>
              </w:rPr>
              <w:fldChar w:fldCharType="end"/>
            </w:r>
            <w:r w:rsidR="00C92EA2" w:rsidRPr="00AD13C4">
              <w:rPr>
                <w:rStyle w:val="Lienhypertexte"/>
                <w:noProof/>
              </w:rPr>
              <w:fldChar w:fldCharType="end"/>
            </w:r>
          </w:ins>
        </w:p>
        <w:p w14:paraId="6D27E29E" w14:textId="093ABE30" w:rsidR="00C92EA2" w:rsidRDefault="00C92EA2">
          <w:pPr>
            <w:pStyle w:val="TM1"/>
            <w:rPr>
              <w:ins w:id="4" w:author="Caroline STEPIEN" w:date="2025-07-02T09:24:00Z" w16du:dateUtc="2025-07-02T07:24:00Z"/>
              <w:noProof/>
              <w:kern w:val="2"/>
              <w:sz w:val="24"/>
              <w:szCs w:val="24"/>
              <w:lang w:eastAsia="fr-FR" w:bidi="ar-SA"/>
              <w14:ligatures w14:val="standardContextual"/>
            </w:rPr>
          </w:pPr>
          <w:ins w:id="5"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"_Toc202340666"</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3 -</w:t>
            </w:r>
            <w:r>
              <w:rPr>
                <w:noProof/>
                <w:kern w:val="2"/>
                <w:sz w:val="24"/>
                <w:szCs w:val="24"/>
                <w:lang w:eastAsia="fr-FR" w:bidi="ar-SA"/>
                <w14:ligatures w14:val="standardContextual"/>
              </w:rPr>
              <w:tab/>
            </w:r>
            <w:r w:rsidRPr="00AD13C4">
              <w:rPr>
                <w:rStyle w:val="Lienhypertexte"/>
                <w:noProof/>
              </w:rPr>
              <w:t>Environnement et précautions</w:t>
            </w:r>
            <w:r>
              <w:rPr>
                <w:noProof/>
                <w:webHidden/>
              </w:rPr>
              <w:tab/>
            </w:r>
            <w:r>
              <w:rPr>
                <w:noProof/>
                <w:webHidden/>
              </w:rPr>
              <w:fldChar w:fldCharType="begin"/>
            </w:r>
            <w:r>
              <w:rPr>
                <w:noProof/>
                <w:webHidden/>
              </w:rPr>
              <w:instrText xml:space="preserve"> PAGEREF _Toc202340666 \h </w:instrText>
            </w:r>
            <w:r>
              <w:rPr>
                <w:noProof/>
                <w:webHidden/>
              </w:rPr>
            </w:r>
          </w:ins>
          <w:r>
            <w:rPr>
              <w:noProof/>
              <w:webHidden/>
            </w:rPr>
            <w:fldChar w:fldCharType="separate"/>
          </w:r>
          <w:ins w:id="6"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2E2DAFA0" w14:textId="455EDC67" w:rsidR="00C92EA2" w:rsidRDefault="00C92EA2">
          <w:pPr>
            <w:pStyle w:val="TM1"/>
            <w:rPr>
              <w:ins w:id="7" w:author="Caroline STEPIEN" w:date="2025-07-02T09:24:00Z" w16du:dateUtc="2025-07-02T07:24:00Z"/>
              <w:noProof/>
              <w:kern w:val="2"/>
              <w:sz w:val="24"/>
              <w:szCs w:val="24"/>
              <w:lang w:eastAsia="fr-FR" w:bidi="ar-SA"/>
              <w14:ligatures w14:val="standardContextual"/>
            </w:rPr>
          </w:pPr>
          <w:ins w:id="8"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"_Toc202340667"</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4 -</w:t>
            </w:r>
            <w:r>
              <w:rPr>
                <w:noProof/>
                <w:kern w:val="2"/>
                <w:sz w:val="24"/>
                <w:szCs w:val="24"/>
                <w:lang w:eastAsia="fr-FR" w:bidi="ar-SA"/>
                <w14:ligatures w14:val="standardContextual"/>
              </w:rPr>
              <w:tab/>
            </w:r>
            <w:r w:rsidRPr="00AD13C4">
              <w:rPr>
                <w:rStyle w:val="Lienhypertexte"/>
                <w:noProof/>
              </w:rPr>
              <w:t>Personnel</w:t>
            </w:r>
            <w:r>
              <w:rPr>
                <w:noProof/>
                <w:webHidden/>
              </w:rPr>
              <w:tab/>
            </w:r>
            <w:r>
              <w:rPr>
                <w:noProof/>
                <w:webHidden/>
              </w:rPr>
              <w:fldChar w:fldCharType="begin"/>
            </w:r>
            <w:r>
              <w:rPr>
                <w:noProof/>
                <w:webHidden/>
              </w:rPr>
              <w:instrText xml:space="preserve"> PAGEREF _Toc202340667 \h </w:instrText>
            </w:r>
            <w:r>
              <w:rPr>
                <w:noProof/>
                <w:webHidden/>
              </w:rPr>
            </w:r>
          </w:ins>
          <w:r>
            <w:rPr>
              <w:noProof/>
              <w:webHidden/>
            </w:rPr>
            <w:fldChar w:fldCharType="separate"/>
          </w:r>
          <w:ins w:id="9"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29B75A14" w14:textId="4BC0AF26" w:rsidR="00C92EA2" w:rsidRDefault="00C92EA2">
          <w:pPr>
            <w:pStyle w:val="TM1"/>
            <w:rPr>
              <w:ins w:id="10" w:author="Caroline STEPIEN" w:date="2025-07-02T09:24:00Z" w16du:dateUtc="2025-07-02T07:24:00Z"/>
              <w:noProof/>
              <w:kern w:val="2"/>
              <w:sz w:val="24"/>
              <w:szCs w:val="24"/>
              <w:lang w:eastAsia="fr-FR" w:bidi="ar-SA"/>
              <w14:ligatures w14:val="standardContextual"/>
            </w:rPr>
          </w:pPr>
          <w:ins w:id="11"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"_Toc202340668"</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5 -</w:t>
            </w:r>
            <w:r>
              <w:rPr>
                <w:noProof/>
                <w:kern w:val="2"/>
                <w:sz w:val="24"/>
                <w:szCs w:val="24"/>
                <w:lang w:eastAsia="fr-FR" w:bidi="ar-SA"/>
                <w14:ligatures w14:val="standardContextual"/>
              </w:rPr>
              <w:tab/>
            </w:r>
            <w:r w:rsidRPr="00AD13C4">
              <w:rPr>
                <w:rStyle w:val="Lienhypertexte"/>
                <w:noProof/>
              </w:rPr>
              <w:t>Suivi qualité</w:t>
            </w:r>
            <w:r>
              <w:rPr>
                <w:noProof/>
                <w:webHidden/>
              </w:rPr>
              <w:tab/>
            </w:r>
            <w:r>
              <w:rPr>
                <w:noProof/>
                <w:webHidden/>
              </w:rPr>
              <w:fldChar w:fldCharType="begin"/>
            </w:r>
            <w:r>
              <w:rPr>
                <w:noProof/>
                <w:webHidden/>
              </w:rPr>
              <w:instrText xml:space="preserve"> PAGEREF _Toc202340668 \h </w:instrText>
            </w:r>
            <w:r>
              <w:rPr>
                <w:noProof/>
                <w:webHidden/>
              </w:rPr>
            </w:r>
          </w:ins>
          <w:r>
            <w:rPr>
              <w:noProof/>
              <w:webHidden/>
            </w:rPr>
            <w:fldChar w:fldCharType="separate"/>
          </w:r>
          <w:ins w:id="12"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7A0779A5" w14:textId="7C9C01A5" w:rsidR="00C92EA2" w:rsidRDefault="00C92EA2">
          <w:pPr>
            <w:pStyle w:val="TM1"/>
            <w:rPr>
              <w:ins w:id="13" w:author="Caroline STEPIEN" w:date="2025-07-02T09:24:00Z" w16du:dateUtc="2025-07-02T07:24:00Z"/>
              <w:noProof/>
              <w:kern w:val="2"/>
              <w:sz w:val="24"/>
              <w:szCs w:val="24"/>
              <w:lang w:eastAsia="fr-FR" w:bidi="ar-SA"/>
              <w14:ligatures w14:val="standardContextual"/>
            </w:rPr>
          </w:pPr>
          <w:ins w:id="14"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"_Toc202340669"</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6 -</w:t>
            </w:r>
            <w:r>
              <w:rPr>
                <w:noProof/>
                <w:kern w:val="2"/>
                <w:sz w:val="24"/>
                <w:szCs w:val="24"/>
                <w:lang w:eastAsia="fr-FR" w:bidi="ar-SA"/>
                <w14:ligatures w14:val="standardContextual"/>
              </w:rPr>
              <w:tab/>
            </w:r>
            <w:r w:rsidRPr="00AD13C4">
              <w:rPr>
                <w:rStyle w:val="Lienhypertexte"/>
                <w:noProof/>
              </w:rPr>
              <w:t>Fournitures</w:t>
            </w:r>
            <w:r>
              <w:rPr>
                <w:noProof/>
                <w:webHidden/>
              </w:rPr>
              <w:tab/>
            </w:r>
            <w:r>
              <w:rPr>
                <w:noProof/>
                <w:webHidden/>
              </w:rPr>
              <w:fldChar w:fldCharType="begin"/>
            </w:r>
            <w:r>
              <w:rPr>
                <w:noProof/>
                <w:webHidden/>
              </w:rPr>
              <w:instrText xml:space="preserve"> PAGEREF _Toc202340669 \h </w:instrText>
            </w:r>
            <w:r>
              <w:rPr>
                <w:noProof/>
                <w:webHidden/>
              </w:rPr>
            </w:r>
          </w:ins>
          <w:r>
            <w:rPr>
              <w:noProof/>
              <w:webHidden/>
            </w:rPr>
            <w:fldChar w:fldCharType="separate"/>
          </w:r>
          <w:ins w:id="15"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0BD29A9E" w14:textId="5562E3C1" w:rsidR="00C92EA2" w:rsidRDefault="00C92EA2">
          <w:pPr>
            <w:pStyle w:val="TM2"/>
            <w:tabs>
              <w:tab w:val="left" w:pos="880"/>
              <w:tab w:val="right" w:leader="dot" w:pos="10528"/>
            </w:tabs>
            <w:rPr>
              <w:ins w:id="16" w:author="Caroline STEPIEN" w:date="2025-07-02T09:24:00Z" w16du:dateUtc="2025-07-02T07:24:00Z"/>
              <w:noProof/>
              <w:kern w:val="2"/>
              <w:sz w:val="24"/>
              <w:szCs w:val="24"/>
              <w:lang w:eastAsia="fr-FR" w:bidi="ar-SA"/>
              <w14:ligatures w14:val="standardContextual"/>
            </w:rPr>
          </w:pPr>
          <w:ins w:id="17"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"_Toc202340670"</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6.1</w:t>
            </w:r>
            <w:r>
              <w:rPr>
                <w:noProof/>
                <w:kern w:val="2"/>
                <w:sz w:val="24"/>
                <w:szCs w:val="24"/>
                <w:lang w:eastAsia="fr-FR" w:bidi="ar-SA"/>
                <w14:ligatures w14:val="standardContextual"/>
              </w:rPr>
              <w:tab/>
            </w:r>
            <w:r w:rsidRPr="00AD13C4">
              <w:rPr>
                <w:rStyle w:val="Lienhypertexte"/>
                <w:noProof/>
              </w:rPr>
              <w:t>Fournitures et responsabilité de l’IRAP</w:t>
            </w:r>
            <w:r>
              <w:rPr>
                <w:noProof/>
                <w:webHidden/>
              </w:rPr>
              <w:tab/>
            </w:r>
            <w:r>
              <w:rPr>
                <w:noProof/>
                <w:webHidden/>
              </w:rPr>
              <w:fldChar w:fldCharType="begin"/>
            </w:r>
            <w:r>
              <w:rPr>
                <w:noProof/>
                <w:webHidden/>
              </w:rPr>
              <w:instrText xml:space="preserve"> PAGEREF _Toc202340670 \h </w:instrText>
            </w:r>
            <w:r>
              <w:rPr>
                <w:noProof/>
                <w:webHidden/>
              </w:rPr>
            </w:r>
          </w:ins>
          <w:r>
            <w:rPr>
              <w:noProof/>
              <w:webHidden/>
            </w:rPr>
            <w:fldChar w:fldCharType="separate"/>
          </w:r>
          <w:ins w:id="18"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298253A0" w14:textId="16F98141" w:rsidR="00C92EA2" w:rsidRDefault="00C92EA2">
          <w:pPr>
            <w:pStyle w:val="TM2"/>
            <w:tabs>
              <w:tab w:val="left" w:pos="880"/>
              <w:tab w:val="right" w:leader="dot" w:pos="10528"/>
            </w:tabs>
            <w:rPr>
              <w:ins w:id="19" w:author="Caroline STEPIEN" w:date="2025-07-02T09:24:00Z" w16du:dateUtc="2025-07-02T07:24:00Z"/>
              <w:noProof/>
              <w:kern w:val="2"/>
              <w:sz w:val="24"/>
              <w:szCs w:val="24"/>
              <w:lang w:eastAsia="fr-FR" w:bidi="ar-SA"/>
              <w14:ligatures w14:val="standardContextual"/>
            </w:rPr>
          </w:pPr>
          <w:ins w:id="20"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"_Toc202340671"</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6.2</w:t>
            </w:r>
            <w:r>
              <w:rPr>
                <w:noProof/>
                <w:kern w:val="2"/>
                <w:sz w:val="24"/>
                <w:szCs w:val="24"/>
                <w:lang w:eastAsia="fr-FR" w:bidi="ar-SA"/>
                <w14:ligatures w14:val="standardContextual"/>
              </w:rPr>
              <w:tab/>
            </w:r>
            <w:r w:rsidRPr="00AD13C4">
              <w:rPr>
                <w:rStyle w:val="Lienhypertexte"/>
                <w:noProof/>
              </w:rPr>
              <w:t>Fournitures et responsabilités sous-traitant</w:t>
            </w:r>
            <w:r>
              <w:rPr>
                <w:noProof/>
                <w:webHidden/>
              </w:rPr>
              <w:tab/>
            </w:r>
            <w:r>
              <w:rPr>
                <w:noProof/>
                <w:webHidden/>
              </w:rPr>
              <w:fldChar w:fldCharType="begin"/>
            </w:r>
            <w:r>
              <w:rPr>
                <w:noProof/>
                <w:webHidden/>
              </w:rPr>
              <w:instrText xml:space="preserve"> PAGEREF _Toc202340671 \h </w:instrText>
            </w:r>
            <w:r>
              <w:rPr>
                <w:noProof/>
                <w:webHidden/>
              </w:rPr>
            </w:r>
          </w:ins>
          <w:r>
            <w:rPr>
              <w:noProof/>
              <w:webHidden/>
            </w:rPr>
            <w:fldChar w:fldCharType="separate"/>
          </w:r>
          <w:ins w:id="21"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07CEEBC2" w14:textId="44ECB0D8" w:rsidR="00C92EA2" w:rsidRDefault="00C92EA2">
          <w:pPr>
            <w:pStyle w:val="TM1"/>
            <w:rPr>
              <w:ins w:id="22" w:author="Caroline STEPIEN" w:date="2025-07-02T09:24:00Z" w16du:dateUtc="2025-07-02T07:24:00Z"/>
              <w:noProof/>
              <w:kern w:val="2"/>
              <w:sz w:val="24"/>
              <w:szCs w:val="24"/>
              <w:lang w:eastAsia="fr-FR" w:bidi="ar-SA"/>
              <w14:ligatures w14:val="standardContextual"/>
            </w:rPr>
          </w:pPr>
          <w:ins w:id="23"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"_Toc202340672"</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7 -</w:t>
            </w:r>
            <w:r>
              <w:rPr>
                <w:noProof/>
                <w:kern w:val="2"/>
                <w:sz w:val="24"/>
                <w:szCs w:val="24"/>
                <w:lang w:eastAsia="fr-FR" w:bidi="ar-SA"/>
                <w14:ligatures w14:val="standardContextual"/>
              </w:rPr>
              <w:tab/>
            </w:r>
            <w:r w:rsidRPr="00AD13C4">
              <w:rPr>
                <w:rStyle w:val="Lienhypertexte"/>
                <w:noProof/>
              </w:rPr>
              <w:t>Procédure</w:t>
            </w:r>
            <w:r>
              <w:rPr>
                <w:noProof/>
                <w:webHidden/>
              </w:rPr>
              <w:tab/>
            </w:r>
            <w:r>
              <w:rPr>
                <w:noProof/>
                <w:webHidden/>
              </w:rPr>
              <w:fldChar w:fldCharType="begin"/>
            </w:r>
            <w:r>
              <w:rPr>
                <w:noProof/>
                <w:webHidden/>
              </w:rPr>
              <w:instrText xml:space="preserve"> PAGEREF _Toc202340672 \h </w:instrText>
            </w:r>
            <w:r>
              <w:rPr>
                <w:noProof/>
                <w:webHidden/>
              </w:rPr>
            </w:r>
          </w:ins>
          <w:r>
            <w:rPr>
              <w:noProof/>
              <w:webHidden/>
            </w:rPr>
            <w:fldChar w:fldCharType="separate"/>
          </w:r>
          <w:ins w:id="24" w:author="Caroline STEPIEN" w:date="2025-07-02T09:24:00Z" w16du:dateUtc="2025-07-02T07:24:00Z">
            <w:r>
              <w:rPr>
                <w:noProof/>
                <w:webHidden/>
              </w:rPr>
              <w:t>3</w:t>
            </w:r>
            <w:r>
              <w:rPr>
                <w:noProof/>
                <w:webHidden/>
              </w:rPr>
              <w:fldChar w:fldCharType="end"/>
            </w:r>
            <w:r w:rsidRPr="00AD13C4">
              <w:rPr>
                <w:rStyle w:val="Lienhypertexte"/>
                <w:noProof/>
              </w:rPr>
              <w:fldChar w:fldCharType="end"/>
            </w:r>
          </w:ins>
        </w:p>
        <w:p w14:paraId="283721A8" w14:textId="5EB2D851" w:rsidR="00C92EA2" w:rsidRDefault="00C92EA2">
          <w:pPr>
            <w:pStyle w:val="TM2"/>
            <w:tabs>
              <w:tab w:val="left" w:pos="880"/>
              <w:tab w:val="right" w:leader="dot" w:pos="10528"/>
            </w:tabs>
            <w:rPr>
              <w:ins w:id="25" w:author="Caroline STEPIEN" w:date="2025-07-02T09:24:00Z" w16du:dateUtc="2025-07-02T07:24:00Z"/>
              <w:noProof/>
              <w:kern w:val="2"/>
              <w:sz w:val="24"/>
              <w:szCs w:val="24"/>
              <w:lang w:eastAsia="fr-FR" w:bidi="ar-SA"/>
              <w14:ligatures w14:val="standardContextual"/>
            </w:rPr>
          </w:pPr>
          <w:ins w:id="26"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"_Toc202340673"</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7.1</w:t>
            </w:r>
            <w:r>
              <w:rPr>
                <w:noProof/>
                <w:kern w:val="2"/>
                <w:sz w:val="24"/>
                <w:szCs w:val="24"/>
                <w:lang w:eastAsia="fr-FR" w:bidi="ar-SA"/>
                <w14:ligatures w14:val="standardContextual"/>
              </w:rPr>
              <w:tab/>
            </w:r>
            <w:r w:rsidRPr="00AD13C4">
              <w:rPr>
                <w:rStyle w:val="Lienhypertexte"/>
                <w:noProof/>
              </w:rPr>
              <w:t>Personnel</w:t>
            </w:r>
            <w:r>
              <w:rPr>
                <w:noProof/>
                <w:webHidden/>
              </w:rPr>
              <w:tab/>
            </w:r>
            <w:r>
              <w:rPr>
                <w:noProof/>
                <w:webHidden/>
              </w:rPr>
              <w:fldChar w:fldCharType="begin"/>
            </w:r>
            <w:r>
              <w:rPr>
                <w:noProof/>
                <w:webHidden/>
              </w:rPr>
              <w:instrText xml:space="preserve"> PAGEREF _Toc202340673 \h </w:instrText>
            </w:r>
            <w:r>
              <w:rPr>
                <w:noProof/>
                <w:webHidden/>
              </w:rPr>
            </w:r>
          </w:ins>
          <w:r>
            <w:rPr>
              <w:noProof/>
              <w:webHidden/>
            </w:rPr>
            <w:fldChar w:fldCharType="separate"/>
          </w:r>
          <w:ins w:id="27" w:author="Caroline STEPIEN" w:date="2025-07-02T09:24:00Z" w16du:dateUtc="2025-07-02T07:24:00Z">
            <w:r>
              <w:rPr>
                <w:noProof/>
                <w:webHidden/>
              </w:rPr>
              <w:t>4</w:t>
            </w:r>
            <w:r>
              <w:rPr>
                <w:noProof/>
                <w:webHidden/>
              </w:rPr>
              <w:fldChar w:fldCharType="end"/>
            </w:r>
            <w:r w:rsidRPr="00AD13C4">
              <w:rPr>
                <w:rStyle w:val="Lienhypertexte"/>
                <w:noProof/>
              </w:rPr>
              <w:fldChar w:fldCharType="end"/>
            </w:r>
          </w:ins>
        </w:p>
        <w:p w14:paraId="6612FC00" w14:textId="34A802DC" w:rsidR="00C92EA2" w:rsidRDefault="00C92EA2">
          <w:pPr>
            <w:pStyle w:val="TM2"/>
            <w:tabs>
              <w:tab w:val="left" w:pos="880"/>
              <w:tab w:val="right" w:leader="dot" w:pos="10528"/>
            </w:tabs>
            <w:rPr>
              <w:ins w:id="28" w:author="Caroline STEPIEN" w:date="2025-07-02T09:24:00Z" w16du:dateUtc="2025-07-02T07:24:00Z"/>
              <w:noProof/>
              <w:kern w:val="2"/>
              <w:sz w:val="24"/>
              <w:szCs w:val="24"/>
              <w:lang w:eastAsia="fr-FR" w:bidi="ar-SA"/>
              <w14:ligatures w14:val="standardContextual"/>
            </w:rPr>
          </w:pPr>
          <w:ins w:id="29"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"_Toc202340674"</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7.2</w:t>
            </w:r>
            <w:r>
              <w:rPr>
                <w:noProof/>
                <w:kern w:val="2"/>
                <w:sz w:val="24"/>
                <w:szCs w:val="24"/>
                <w:lang w:eastAsia="fr-FR" w:bidi="ar-SA"/>
                <w14:ligatures w14:val="standardContextual"/>
              </w:rPr>
              <w:tab/>
            </w:r>
            <w:r w:rsidRPr="00AD13C4">
              <w:rPr>
                <w:rStyle w:val="Lienhypertexte"/>
                <w:noProof/>
              </w:rPr>
              <w:t>Documentation requise</w:t>
            </w:r>
            <w:r>
              <w:rPr>
                <w:noProof/>
                <w:webHidden/>
              </w:rPr>
              <w:tab/>
            </w:r>
            <w:r>
              <w:rPr>
                <w:noProof/>
                <w:webHidden/>
              </w:rPr>
              <w:fldChar w:fldCharType="begin"/>
            </w:r>
            <w:r>
              <w:rPr>
                <w:noProof/>
                <w:webHidden/>
              </w:rPr>
              <w:instrText xml:space="preserve"> PAGEREF _Toc202340674 \h </w:instrText>
            </w:r>
            <w:r>
              <w:rPr>
                <w:noProof/>
                <w:webHidden/>
              </w:rPr>
            </w:r>
          </w:ins>
          <w:r>
            <w:rPr>
              <w:noProof/>
              <w:webHidden/>
            </w:rPr>
            <w:fldChar w:fldCharType="separate"/>
          </w:r>
          <w:ins w:id="30" w:author="Caroline STEPIEN" w:date="2025-07-02T09:24:00Z" w16du:dateUtc="2025-07-02T07:24:00Z">
            <w:r>
              <w:rPr>
                <w:noProof/>
                <w:webHidden/>
              </w:rPr>
              <w:t>4</w:t>
            </w:r>
            <w:r>
              <w:rPr>
                <w:noProof/>
                <w:webHidden/>
              </w:rPr>
              <w:fldChar w:fldCharType="end"/>
            </w:r>
            <w:r w:rsidRPr="00AD13C4">
              <w:rPr>
                <w:rStyle w:val="Lienhypertexte"/>
                <w:noProof/>
              </w:rPr>
              <w:fldChar w:fldCharType="end"/>
            </w:r>
          </w:ins>
        </w:p>
        <w:p w14:paraId="015A8144" w14:textId="24AEE6BE" w:rsidR="00C92EA2" w:rsidRDefault="00C92EA2">
          <w:pPr>
            <w:pStyle w:val="TM2"/>
            <w:tabs>
              <w:tab w:val="left" w:pos="880"/>
              <w:tab w:val="right" w:leader="dot" w:pos="10528"/>
            </w:tabs>
            <w:rPr>
              <w:ins w:id="31" w:author="Caroline STEPIEN" w:date="2025-07-02T09:24:00Z" w16du:dateUtc="2025-07-02T07:24:00Z"/>
              <w:noProof/>
              <w:kern w:val="2"/>
              <w:sz w:val="24"/>
              <w:szCs w:val="24"/>
              <w:lang w:eastAsia="fr-FR" w:bidi="ar-SA"/>
              <w14:ligatures w14:val="standardContextual"/>
            </w:rPr>
          </w:pPr>
          <w:ins w:id="32"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"_Toc202340675"</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7.3</w:t>
            </w:r>
            <w:r>
              <w:rPr>
                <w:noProof/>
                <w:kern w:val="2"/>
                <w:sz w:val="24"/>
                <w:szCs w:val="24"/>
                <w:lang w:eastAsia="fr-FR" w:bidi="ar-SA"/>
                <w14:ligatures w14:val="standardContextual"/>
              </w:rPr>
              <w:tab/>
            </w:r>
            <w:r w:rsidRPr="00AD13C4">
              <w:rPr>
                <w:rStyle w:val="Lienhypertexte"/>
                <w:noProof/>
              </w:rPr>
              <w:t>Outillage et consommables</w:t>
            </w:r>
            <w:r>
              <w:rPr>
                <w:noProof/>
                <w:webHidden/>
              </w:rPr>
              <w:tab/>
            </w:r>
            <w:r>
              <w:rPr>
                <w:noProof/>
                <w:webHidden/>
              </w:rPr>
              <w:fldChar w:fldCharType="begin"/>
            </w:r>
            <w:r>
              <w:rPr>
                <w:noProof/>
                <w:webHidden/>
              </w:rPr>
              <w:instrText xml:space="preserve"> PAGEREF _Toc202340675 \h </w:instrText>
            </w:r>
            <w:r>
              <w:rPr>
                <w:noProof/>
                <w:webHidden/>
              </w:rPr>
            </w:r>
          </w:ins>
          <w:r>
            <w:rPr>
              <w:noProof/>
              <w:webHidden/>
            </w:rPr>
            <w:fldChar w:fldCharType="separate"/>
          </w:r>
          <w:ins w:id="33" w:author="Caroline STEPIEN" w:date="2025-07-02T09:24:00Z" w16du:dateUtc="2025-07-02T07:24:00Z">
            <w:r>
              <w:rPr>
                <w:noProof/>
                <w:webHidden/>
              </w:rPr>
              <w:t>4</w:t>
            </w:r>
            <w:r>
              <w:rPr>
                <w:noProof/>
                <w:webHidden/>
              </w:rPr>
              <w:fldChar w:fldCharType="end"/>
            </w:r>
            <w:r w:rsidRPr="00AD13C4">
              <w:rPr>
                <w:rStyle w:val="Lienhypertexte"/>
                <w:noProof/>
              </w:rPr>
              <w:fldChar w:fldCharType="end"/>
            </w:r>
          </w:ins>
        </w:p>
        <w:p w14:paraId="081DCB73" w14:textId="1E448096" w:rsidR="00C92EA2" w:rsidRDefault="00C92EA2">
          <w:pPr>
            <w:pStyle w:val="TM2"/>
            <w:tabs>
              <w:tab w:val="left" w:pos="880"/>
              <w:tab w:val="right" w:leader="dot" w:pos="10528"/>
            </w:tabs>
            <w:rPr>
              <w:ins w:id="34" w:author="Caroline STEPIEN" w:date="2025-07-02T09:24:00Z" w16du:dateUtc="2025-07-02T07:24:00Z"/>
              <w:noProof/>
              <w:kern w:val="2"/>
              <w:sz w:val="24"/>
              <w:szCs w:val="24"/>
              <w:lang w:eastAsia="fr-FR" w:bidi="ar-SA"/>
              <w14:ligatures w14:val="standardContextual"/>
            </w:rPr>
          </w:pPr>
          <w:ins w:id="35"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"_Toc202340676"</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7.4</w:t>
            </w:r>
            <w:r>
              <w:rPr>
                <w:noProof/>
                <w:kern w:val="2"/>
                <w:sz w:val="24"/>
                <w:szCs w:val="24"/>
                <w:lang w:eastAsia="fr-FR" w:bidi="ar-SA"/>
                <w14:ligatures w14:val="standardContextual"/>
              </w:rPr>
              <w:tab/>
            </w:r>
            <w:r w:rsidRPr="00AD13C4">
              <w:rPr>
                <w:rStyle w:val="Lienhypertexte"/>
                <w:noProof/>
              </w:rPr>
              <w:t>Liste des composants pour l'assemblage</w:t>
            </w:r>
            <w:r>
              <w:rPr>
                <w:noProof/>
                <w:webHidden/>
              </w:rPr>
              <w:tab/>
            </w:r>
            <w:r>
              <w:rPr>
                <w:noProof/>
                <w:webHidden/>
              </w:rPr>
              <w:fldChar w:fldCharType="begin"/>
            </w:r>
            <w:r>
              <w:rPr>
                <w:noProof/>
                <w:webHidden/>
              </w:rPr>
              <w:instrText xml:space="preserve"> PAGEREF _Toc202340676 \h </w:instrText>
            </w:r>
            <w:r>
              <w:rPr>
                <w:noProof/>
                <w:webHidden/>
              </w:rPr>
            </w:r>
          </w:ins>
          <w:r>
            <w:rPr>
              <w:noProof/>
              <w:webHidden/>
            </w:rPr>
            <w:fldChar w:fldCharType="separate"/>
          </w:r>
          <w:ins w:id="36" w:author="Caroline STEPIEN" w:date="2025-07-02T09:24:00Z" w16du:dateUtc="2025-07-02T07:24:00Z">
            <w:r>
              <w:rPr>
                <w:noProof/>
                <w:webHidden/>
              </w:rPr>
              <w:t>5</w:t>
            </w:r>
            <w:r>
              <w:rPr>
                <w:noProof/>
                <w:webHidden/>
              </w:rPr>
              <w:fldChar w:fldCharType="end"/>
            </w:r>
            <w:r w:rsidRPr="00AD13C4">
              <w:rPr>
                <w:rStyle w:val="Lienhypertexte"/>
                <w:noProof/>
              </w:rPr>
              <w:fldChar w:fldCharType="end"/>
            </w:r>
          </w:ins>
        </w:p>
        <w:p w14:paraId="7A12A1AA" w14:textId="081D7BAE" w:rsidR="00C92EA2" w:rsidRDefault="00C92EA2">
          <w:pPr>
            <w:pStyle w:val="TM3"/>
            <w:tabs>
              <w:tab w:val="left" w:pos="1100"/>
              <w:tab w:val="right" w:leader="dot" w:pos="10528"/>
            </w:tabs>
            <w:rPr>
              <w:ins w:id="37" w:author="Caroline STEPIEN" w:date="2025-07-02T09:24:00Z" w16du:dateUtc="2025-07-02T07:24:00Z"/>
              <w:noProof/>
              <w:kern w:val="2"/>
              <w:sz w:val="24"/>
              <w:szCs w:val="24"/>
              <w:lang w:eastAsia="fr-FR" w:bidi="ar-SA"/>
              <w14:ligatures w14:val="standardContextual"/>
            </w:rPr>
          </w:pPr>
          <w:ins w:id="38"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"_Toc202340677"</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7.4.1</w:t>
            </w:r>
            <w:r>
              <w:rPr>
                <w:noProof/>
                <w:kern w:val="2"/>
                <w:sz w:val="24"/>
                <w:szCs w:val="24"/>
                <w:lang w:eastAsia="fr-FR" w:bidi="ar-SA"/>
                <w14:ligatures w14:val="standardContextual"/>
              </w:rPr>
              <w:tab/>
            </w:r>
            <w:r w:rsidRPr="00AD13C4">
              <w:rPr>
                <w:rStyle w:val="Lienhypertexte"/>
                <w:noProof/>
              </w:rPr>
              <w:t>Assemblage mécanique des DU</w:t>
            </w:r>
            <w:r>
              <w:rPr>
                <w:noProof/>
                <w:webHidden/>
              </w:rPr>
              <w:tab/>
            </w:r>
            <w:r>
              <w:rPr>
                <w:noProof/>
                <w:webHidden/>
              </w:rPr>
              <w:fldChar w:fldCharType="begin"/>
            </w:r>
            <w:r>
              <w:rPr>
                <w:noProof/>
                <w:webHidden/>
              </w:rPr>
              <w:instrText xml:space="preserve"> PAGEREF _Toc202340677 \h </w:instrText>
            </w:r>
            <w:r>
              <w:rPr>
                <w:noProof/>
                <w:webHidden/>
              </w:rPr>
            </w:r>
          </w:ins>
          <w:r>
            <w:rPr>
              <w:noProof/>
              <w:webHidden/>
            </w:rPr>
            <w:fldChar w:fldCharType="separate"/>
          </w:r>
          <w:ins w:id="39" w:author="Caroline STEPIEN" w:date="2025-07-02T09:24:00Z" w16du:dateUtc="2025-07-02T07:24:00Z">
            <w:r>
              <w:rPr>
                <w:noProof/>
                <w:webHidden/>
              </w:rPr>
              <w:t>5</w:t>
            </w:r>
            <w:r>
              <w:rPr>
                <w:noProof/>
                <w:webHidden/>
              </w:rPr>
              <w:fldChar w:fldCharType="end"/>
            </w:r>
            <w:r w:rsidRPr="00AD13C4">
              <w:rPr>
                <w:rStyle w:val="Lienhypertexte"/>
                <w:noProof/>
              </w:rPr>
              <w:fldChar w:fldCharType="end"/>
            </w:r>
          </w:ins>
        </w:p>
        <w:p w14:paraId="37D0E684" w14:textId="227028C8" w:rsidR="00C92EA2" w:rsidRDefault="00C92EA2">
          <w:pPr>
            <w:pStyle w:val="TM3"/>
            <w:tabs>
              <w:tab w:val="left" w:pos="1100"/>
              <w:tab w:val="right" w:leader="dot" w:pos="10528"/>
            </w:tabs>
            <w:rPr>
              <w:ins w:id="40" w:author="Caroline STEPIEN" w:date="2025-07-02T09:24:00Z" w16du:dateUtc="2025-07-02T07:24:00Z"/>
              <w:noProof/>
              <w:kern w:val="2"/>
              <w:sz w:val="24"/>
              <w:szCs w:val="24"/>
              <w:lang w:eastAsia="fr-FR" w:bidi="ar-SA"/>
              <w14:ligatures w14:val="standardContextual"/>
            </w:rPr>
          </w:pPr>
          <w:ins w:id="41"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"_Toc202340678"</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7.4.2</w:t>
            </w:r>
            <w:r>
              <w:rPr>
                <w:noProof/>
                <w:kern w:val="2"/>
                <w:sz w:val="24"/>
                <w:szCs w:val="24"/>
                <w:lang w:eastAsia="fr-FR" w:bidi="ar-SA"/>
                <w14:ligatures w14:val="standardContextual"/>
              </w:rPr>
              <w:tab/>
            </w:r>
            <w:r w:rsidRPr="00AD13C4">
              <w:rPr>
                <w:rStyle w:val="Lienhypertexte"/>
                <w:noProof/>
              </w:rPr>
              <w:t>Visserie</w:t>
            </w:r>
            <w:r>
              <w:rPr>
                <w:noProof/>
                <w:webHidden/>
              </w:rPr>
              <w:tab/>
            </w:r>
            <w:r>
              <w:rPr>
                <w:noProof/>
                <w:webHidden/>
              </w:rPr>
              <w:fldChar w:fldCharType="begin"/>
            </w:r>
            <w:r>
              <w:rPr>
                <w:noProof/>
                <w:webHidden/>
              </w:rPr>
              <w:instrText xml:space="preserve"> PAGEREF _Toc202340678 \h </w:instrText>
            </w:r>
            <w:r>
              <w:rPr>
                <w:noProof/>
                <w:webHidden/>
              </w:rPr>
            </w:r>
          </w:ins>
          <w:r>
            <w:rPr>
              <w:noProof/>
              <w:webHidden/>
            </w:rPr>
            <w:fldChar w:fldCharType="separate"/>
          </w:r>
          <w:ins w:id="42" w:author="Caroline STEPIEN" w:date="2025-07-02T09:24:00Z" w16du:dateUtc="2025-07-02T07:24:00Z">
            <w:r>
              <w:rPr>
                <w:noProof/>
                <w:webHidden/>
              </w:rPr>
              <w:t>5</w:t>
            </w:r>
            <w:r>
              <w:rPr>
                <w:noProof/>
                <w:webHidden/>
              </w:rPr>
              <w:fldChar w:fldCharType="end"/>
            </w:r>
            <w:r w:rsidRPr="00AD13C4">
              <w:rPr>
                <w:rStyle w:val="Lienhypertexte"/>
                <w:noProof/>
              </w:rPr>
              <w:fldChar w:fldCharType="end"/>
            </w:r>
          </w:ins>
        </w:p>
        <w:p w14:paraId="64281976" w14:textId="03749731" w:rsidR="00C92EA2" w:rsidRDefault="00C92EA2">
          <w:pPr>
            <w:pStyle w:val="TM2"/>
            <w:tabs>
              <w:tab w:val="left" w:pos="880"/>
              <w:tab w:val="right" w:leader="dot" w:pos="10528"/>
            </w:tabs>
            <w:rPr>
              <w:ins w:id="43" w:author="Caroline STEPIEN" w:date="2025-07-02T09:24:00Z" w16du:dateUtc="2025-07-02T07:24:00Z"/>
              <w:noProof/>
              <w:kern w:val="2"/>
              <w:sz w:val="24"/>
              <w:szCs w:val="24"/>
              <w:lang w:eastAsia="fr-FR" w:bidi="ar-SA"/>
              <w14:ligatures w14:val="standardContextual"/>
            </w:rPr>
          </w:pPr>
          <w:ins w:id="44"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"_Toc202340679"</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7.5</w:t>
            </w:r>
            <w:r>
              <w:rPr>
                <w:noProof/>
                <w:kern w:val="2"/>
                <w:sz w:val="24"/>
                <w:szCs w:val="24"/>
                <w:lang w:eastAsia="fr-FR" w:bidi="ar-SA"/>
                <w14:ligatures w14:val="standardContextual"/>
              </w:rPr>
              <w:tab/>
            </w:r>
            <w:r w:rsidRPr="00AD13C4">
              <w:rPr>
                <w:rStyle w:val="Lienhypertexte"/>
                <w:noProof/>
              </w:rPr>
              <w:t>Liste des opérations</w:t>
            </w:r>
            <w:r>
              <w:rPr>
                <w:noProof/>
                <w:webHidden/>
              </w:rPr>
              <w:tab/>
            </w:r>
            <w:r>
              <w:rPr>
                <w:noProof/>
                <w:webHidden/>
              </w:rPr>
              <w:fldChar w:fldCharType="begin"/>
            </w:r>
            <w:r>
              <w:rPr>
                <w:noProof/>
                <w:webHidden/>
              </w:rPr>
              <w:instrText xml:space="preserve"> PAGEREF _Toc202340679 \h </w:instrText>
            </w:r>
            <w:r>
              <w:rPr>
                <w:noProof/>
                <w:webHidden/>
              </w:rPr>
            </w:r>
          </w:ins>
          <w:r>
            <w:rPr>
              <w:noProof/>
              <w:webHidden/>
            </w:rPr>
            <w:fldChar w:fldCharType="separate"/>
          </w:r>
          <w:ins w:id="45" w:author="Caroline STEPIEN" w:date="2025-07-02T09:24:00Z" w16du:dateUtc="2025-07-02T07:24:00Z">
            <w:r>
              <w:rPr>
                <w:noProof/>
                <w:webHidden/>
              </w:rPr>
              <w:t>6</w:t>
            </w:r>
            <w:r>
              <w:rPr>
                <w:noProof/>
                <w:webHidden/>
              </w:rPr>
              <w:fldChar w:fldCharType="end"/>
            </w:r>
            <w:r w:rsidRPr="00AD13C4">
              <w:rPr>
                <w:rStyle w:val="Lienhypertexte"/>
                <w:noProof/>
              </w:rPr>
              <w:fldChar w:fldCharType="end"/>
            </w:r>
          </w:ins>
        </w:p>
        <w:p w14:paraId="7165B6F4" w14:textId="6090A63C" w:rsidR="00C92EA2" w:rsidRDefault="00C92EA2">
          <w:pPr>
            <w:pStyle w:val="TM3"/>
            <w:tabs>
              <w:tab w:val="left" w:pos="1100"/>
              <w:tab w:val="right" w:leader="dot" w:pos="10528"/>
            </w:tabs>
            <w:rPr>
              <w:ins w:id="46" w:author="Caroline STEPIEN" w:date="2025-07-02T09:24:00Z" w16du:dateUtc="2025-07-02T07:24:00Z"/>
              <w:noProof/>
              <w:kern w:val="2"/>
              <w:sz w:val="24"/>
              <w:szCs w:val="24"/>
              <w:lang w:eastAsia="fr-FR" w:bidi="ar-SA"/>
              <w14:ligatures w14:val="standardContextual"/>
            </w:rPr>
          </w:pPr>
          <w:ins w:id="47"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"_Toc202340680"</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7.5.1</w:t>
            </w:r>
            <w:r>
              <w:rPr>
                <w:noProof/>
                <w:kern w:val="2"/>
                <w:sz w:val="24"/>
                <w:szCs w:val="24"/>
                <w:lang w:eastAsia="fr-FR" w:bidi="ar-SA"/>
                <w14:ligatures w14:val="standardContextual"/>
              </w:rPr>
              <w:tab/>
            </w:r>
            <w:r w:rsidRPr="00AD13C4">
              <w:rPr>
                <w:rStyle w:val="Lienhypertexte"/>
                <w:noProof/>
              </w:rPr>
              <w:t>Vérifications</w:t>
            </w:r>
            <w:r>
              <w:rPr>
                <w:noProof/>
                <w:webHidden/>
              </w:rPr>
              <w:tab/>
            </w:r>
            <w:r>
              <w:rPr>
                <w:noProof/>
                <w:webHidden/>
              </w:rPr>
              <w:fldChar w:fldCharType="begin"/>
            </w:r>
            <w:r>
              <w:rPr>
                <w:noProof/>
                <w:webHidden/>
              </w:rPr>
              <w:instrText xml:space="preserve"> PAGEREF _Toc202340680 \h </w:instrText>
            </w:r>
            <w:r>
              <w:rPr>
                <w:noProof/>
                <w:webHidden/>
              </w:rPr>
            </w:r>
          </w:ins>
          <w:r>
            <w:rPr>
              <w:noProof/>
              <w:webHidden/>
            </w:rPr>
            <w:fldChar w:fldCharType="separate"/>
          </w:r>
          <w:ins w:id="48" w:author="Caroline STEPIEN" w:date="2025-07-02T09:24:00Z" w16du:dateUtc="2025-07-02T07:24:00Z">
            <w:r>
              <w:rPr>
                <w:noProof/>
                <w:webHidden/>
              </w:rPr>
              <w:t>6</w:t>
            </w:r>
            <w:r>
              <w:rPr>
                <w:noProof/>
                <w:webHidden/>
              </w:rPr>
              <w:fldChar w:fldCharType="end"/>
            </w:r>
            <w:r w:rsidRPr="00AD13C4">
              <w:rPr>
                <w:rStyle w:val="Lienhypertexte"/>
                <w:noProof/>
              </w:rPr>
              <w:fldChar w:fldCharType="end"/>
            </w:r>
          </w:ins>
        </w:p>
        <w:p w14:paraId="6628AED7" w14:textId="2A3500D0" w:rsidR="00C92EA2" w:rsidRDefault="00C92EA2">
          <w:pPr>
            <w:pStyle w:val="TM3"/>
            <w:tabs>
              <w:tab w:val="left" w:pos="1100"/>
              <w:tab w:val="right" w:leader="dot" w:pos="10528"/>
            </w:tabs>
            <w:rPr>
              <w:ins w:id="49" w:author="Caroline STEPIEN" w:date="2025-07-02T09:24:00Z" w16du:dateUtc="2025-07-02T07:24:00Z"/>
              <w:noProof/>
              <w:kern w:val="2"/>
              <w:sz w:val="24"/>
              <w:szCs w:val="24"/>
              <w:lang w:eastAsia="fr-FR" w:bidi="ar-SA"/>
              <w14:ligatures w14:val="standardContextual"/>
            </w:rPr>
          </w:pPr>
          <w:ins w:id="50"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"_Toc202340681"</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7.5.2</w:t>
            </w:r>
            <w:r>
              <w:rPr>
                <w:noProof/>
                <w:kern w:val="2"/>
                <w:sz w:val="24"/>
                <w:szCs w:val="24"/>
                <w:lang w:eastAsia="fr-FR" w:bidi="ar-SA"/>
                <w14:ligatures w14:val="standardContextual"/>
              </w:rPr>
              <w:tab/>
            </w:r>
            <w:r w:rsidRPr="00AD13C4">
              <w:rPr>
                <w:rStyle w:val="Lienhypertexte"/>
                <w:noProof/>
              </w:rPr>
              <w:t>Assemblage des modules de détection DU</w:t>
            </w:r>
            <w:r>
              <w:rPr>
                <w:noProof/>
                <w:webHidden/>
              </w:rPr>
              <w:tab/>
            </w:r>
            <w:r>
              <w:rPr>
                <w:noProof/>
                <w:webHidden/>
              </w:rPr>
              <w:fldChar w:fldCharType="begin"/>
            </w:r>
            <w:r>
              <w:rPr>
                <w:noProof/>
                <w:webHidden/>
              </w:rPr>
              <w:instrText xml:space="preserve"> PAGEREF _Toc202340681 \h </w:instrText>
            </w:r>
            <w:r>
              <w:rPr>
                <w:noProof/>
                <w:webHidden/>
              </w:rPr>
            </w:r>
          </w:ins>
          <w:r>
            <w:rPr>
              <w:noProof/>
              <w:webHidden/>
            </w:rPr>
            <w:fldChar w:fldCharType="separate"/>
          </w:r>
          <w:ins w:id="51" w:author="Caroline STEPIEN" w:date="2025-07-02T09:24:00Z" w16du:dateUtc="2025-07-02T07:24:00Z">
            <w:r>
              <w:rPr>
                <w:noProof/>
                <w:webHidden/>
              </w:rPr>
              <w:t>7</w:t>
            </w:r>
            <w:r>
              <w:rPr>
                <w:noProof/>
                <w:webHidden/>
              </w:rPr>
              <w:fldChar w:fldCharType="end"/>
            </w:r>
            <w:r w:rsidRPr="00AD13C4">
              <w:rPr>
                <w:rStyle w:val="Lienhypertexte"/>
                <w:noProof/>
              </w:rPr>
              <w:fldChar w:fldCharType="end"/>
            </w:r>
          </w:ins>
        </w:p>
        <w:p w14:paraId="41C86637" w14:textId="46CE5997" w:rsidR="00C92EA2" w:rsidRDefault="00C92EA2">
          <w:pPr>
            <w:pStyle w:val="TM2"/>
            <w:tabs>
              <w:tab w:val="left" w:pos="880"/>
              <w:tab w:val="right" w:leader="dot" w:pos="10528"/>
            </w:tabs>
            <w:rPr>
              <w:ins w:id="52" w:author="Caroline STEPIEN" w:date="2025-07-02T09:24:00Z" w16du:dateUtc="2025-07-02T07:24:00Z"/>
              <w:noProof/>
              <w:kern w:val="2"/>
              <w:sz w:val="24"/>
              <w:szCs w:val="24"/>
              <w:lang w:eastAsia="fr-FR" w:bidi="ar-SA"/>
              <w14:ligatures w14:val="standardContextual"/>
            </w:rPr>
          </w:pPr>
          <w:ins w:id="53"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"_Toc202340682"</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7.6</w:t>
            </w:r>
            <w:r>
              <w:rPr>
                <w:noProof/>
                <w:kern w:val="2"/>
                <w:sz w:val="24"/>
                <w:szCs w:val="24"/>
                <w:lang w:eastAsia="fr-FR" w:bidi="ar-SA"/>
                <w14:ligatures w14:val="standardContextual"/>
              </w:rPr>
              <w:tab/>
            </w:r>
            <w:r w:rsidRPr="00AD13C4">
              <w:rPr>
                <w:rStyle w:val="Lienhypertexte"/>
                <w:noProof/>
              </w:rPr>
              <w:t>Vérifications</w:t>
            </w:r>
            <w:r>
              <w:rPr>
                <w:noProof/>
                <w:webHidden/>
              </w:rPr>
              <w:tab/>
            </w:r>
            <w:r>
              <w:rPr>
                <w:noProof/>
                <w:webHidden/>
              </w:rPr>
              <w:fldChar w:fldCharType="begin"/>
            </w:r>
            <w:r>
              <w:rPr>
                <w:noProof/>
                <w:webHidden/>
              </w:rPr>
              <w:instrText xml:space="preserve"> PAGEREF _Toc202340682 \h </w:instrText>
            </w:r>
            <w:r>
              <w:rPr>
                <w:noProof/>
                <w:webHidden/>
              </w:rPr>
            </w:r>
          </w:ins>
          <w:r>
            <w:rPr>
              <w:noProof/>
              <w:webHidden/>
            </w:rPr>
            <w:fldChar w:fldCharType="separate"/>
          </w:r>
          <w:ins w:id="54" w:author="Caroline STEPIEN" w:date="2025-07-02T09:24:00Z" w16du:dateUtc="2025-07-02T07:24:00Z">
            <w:r>
              <w:rPr>
                <w:noProof/>
                <w:webHidden/>
              </w:rPr>
              <w:t>18</w:t>
            </w:r>
            <w:r>
              <w:rPr>
                <w:noProof/>
                <w:webHidden/>
              </w:rPr>
              <w:fldChar w:fldCharType="end"/>
            </w:r>
            <w:r w:rsidRPr="00AD13C4">
              <w:rPr>
                <w:rStyle w:val="Lienhypertexte"/>
                <w:noProof/>
              </w:rPr>
              <w:fldChar w:fldCharType="end"/>
            </w:r>
          </w:ins>
        </w:p>
        <w:p w14:paraId="40062C57" w14:textId="1321A2DB" w:rsidR="00C92EA2" w:rsidRDefault="00C92EA2">
          <w:pPr>
            <w:pStyle w:val="TM3"/>
            <w:tabs>
              <w:tab w:val="left" w:pos="1100"/>
              <w:tab w:val="right" w:leader="dot" w:pos="10528"/>
            </w:tabs>
            <w:rPr>
              <w:ins w:id="55" w:author="Caroline STEPIEN" w:date="2025-07-02T09:24:00Z" w16du:dateUtc="2025-07-02T07:24:00Z"/>
              <w:noProof/>
              <w:kern w:val="2"/>
              <w:sz w:val="24"/>
              <w:szCs w:val="24"/>
              <w:lang w:eastAsia="fr-FR" w:bidi="ar-SA"/>
              <w14:ligatures w14:val="standardContextual"/>
            </w:rPr>
          </w:pPr>
          <w:ins w:id="56"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"_Toc202340683"</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7.6.1</w:t>
            </w:r>
            <w:r>
              <w:rPr>
                <w:noProof/>
                <w:kern w:val="2"/>
                <w:sz w:val="24"/>
                <w:szCs w:val="24"/>
                <w:lang w:eastAsia="fr-FR" w:bidi="ar-SA"/>
                <w14:ligatures w14:val="standardContextual"/>
              </w:rPr>
              <w:tab/>
            </w:r>
            <w:r w:rsidRPr="00AD13C4">
              <w:rPr>
                <w:rStyle w:val="Lienhypertexte"/>
                <w:noProof/>
              </w:rPr>
              <w:t>Serrage des vis</w:t>
            </w:r>
            <w:r>
              <w:rPr>
                <w:noProof/>
                <w:webHidden/>
              </w:rPr>
              <w:tab/>
            </w:r>
            <w:r>
              <w:rPr>
                <w:noProof/>
                <w:webHidden/>
              </w:rPr>
              <w:fldChar w:fldCharType="begin"/>
            </w:r>
            <w:r>
              <w:rPr>
                <w:noProof/>
                <w:webHidden/>
              </w:rPr>
              <w:instrText xml:space="preserve"> PAGEREF _Toc202340683 \h </w:instrText>
            </w:r>
            <w:r>
              <w:rPr>
                <w:noProof/>
                <w:webHidden/>
              </w:rPr>
            </w:r>
          </w:ins>
          <w:r>
            <w:rPr>
              <w:noProof/>
              <w:webHidden/>
            </w:rPr>
            <w:fldChar w:fldCharType="separate"/>
          </w:r>
          <w:ins w:id="57" w:author="Caroline STEPIEN" w:date="2025-07-02T09:24:00Z" w16du:dateUtc="2025-07-02T07:24:00Z">
            <w:r>
              <w:rPr>
                <w:noProof/>
                <w:webHidden/>
              </w:rPr>
              <w:t>18</w:t>
            </w:r>
            <w:r>
              <w:rPr>
                <w:noProof/>
                <w:webHidden/>
              </w:rPr>
              <w:fldChar w:fldCharType="end"/>
            </w:r>
            <w:r w:rsidRPr="00AD13C4">
              <w:rPr>
                <w:rStyle w:val="Lienhypertexte"/>
                <w:noProof/>
              </w:rPr>
              <w:fldChar w:fldCharType="end"/>
            </w:r>
          </w:ins>
        </w:p>
        <w:p w14:paraId="47DFCFB6" w14:textId="741E3086" w:rsidR="00C92EA2" w:rsidRDefault="00C92EA2">
          <w:pPr>
            <w:pStyle w:val="TM3"/>
            <w:tabs>
              <w:tab w:val="left" w:pos="1100"/>
              <w:tab w:val="right" w:leader="dot" w:pos="10528"/>
            </w:tabs>
            <w:rPr>
              <w:ins w:id="58" w:author="Caroline STEPIEN" w:date="2025-07-02T09:24:00Z" w16du:dateUtc="2025-07-02T07:24:00Z"/>
              <w:noProof/>
              <w:kern w:val="2"/>
              <w:sz w:val="24"/>
              <w:szCs w:val="24"/>
              <w:lang w:eastAsia="fr-FR" w:bidi="ar-SA"/>
              <w14:ligatures w14:val="standardContextual"/>
            </w:rPr>
          </w:pPr>
          <w:ins w:id="59"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"_Toc202340684"</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7.6.2</w:t>
            </w:r>
            <w:r>
              <w:rPr>
                <w:noProof/>
                <w:kern w:val="2"/>
                <w:sz w:val="24"/>
                <w:szCs w:val="24"/>
                <w:lang w:eastAsia="fr-FR" w:bidi="ar-SA"/>
                <w14:ligatures w14:val="standardContextual"/>
              </w:rPr>
              <w:tab/>
            </w:r>
            <w:r w:rsidRPr="00AD13C4">
              <w:rPr>
                <w:rStyle w:val="Lienhypertexte"/>
                <w:noProof/>
              </w:rPr>
              <w:t>Documentation</w:t>
            </w:r>
            <w:r>
              <w:rPr>
                <w:noProof/>
                <w:webHidden/>
              </w:rPr>
              <w:tab/>
            </w:r>
            <w:r>
              <w:rPr>
                <w:noProof/>
                <w:webHidden/>
              </w:rPr>
              <w:fldChar w:fldCharType="begin"/>
            </w:r>
            <w:r>
              <w:rPr>
                <w:noProof/>
                <w:webHidden/>
              </w:rPr>
              <w:instrText xml:space="preserve"> PAGEREF _Toc202340684 \h </w:instrText>
            </w:r>
            <w:r>
              <w:rPr>
                <w:noProof/>
                <w:webHidden/>
              </w:rPr>
            </w:r>
          </w:ins>
          <w:r>
            <w:rPr>
              <w:noProof/>
              <w:webHidden/>
            </w:rPr>
            <w:fldChar w:fldCharType="separate"/>
          </w:r>
          <w:ins w:id="60" w:author="Caroline STEPIEN" w:date="2025-07-02T09:24:00Z" w16du:dateUtc="2025-07-02T07:24:00Z">
            <w:r>
              <w:rPr>
                <w:noProof/>
                <w:webHidden/>
              </w:rPr>
              <w:t>18</w:t>
            </w:r>
            <w:r>
              <w:rPr>
                <w:noProof/>
                <w:webHidden/>
              </w:rPr>
              <w:fldChar w:fldCharType="end"/>
            </w:r>
            <w:r w:rsidRPr="00AD13C4">
              <w:rPr>
                <w:rStyle w:val="Lienhypertexte"/>
                <w:noProof/>
              </w:rPr>
              <w:fldChar w:fldCharType="end"/>
            </w:r>
          </w:ins>
        </w:p>
        <w:p w14:paraId="7030453E" w14:textId="2517DACC" w:rsidR="00C92EA2" w:rsidRDefault="00C92EA2">
          <w:pPr>
            <w:pStyle w:val="TM2"/>
            <w:tabs>
              <w:tab w:val="left" w:pos="880"/>
              <w:tab w:val="right" w:leader="dot" w:pos="10528"/>
            </w:tabs>
            <w:rPr>
              <w:ins w:id="61" w:author="Caroline STEPIEN" w:date="2025-07-02T09:24:00Z" w16du:dateUtc="2025-07-02T07:24:00Z"/>
              <w:noProof/>
              <w:kern w:val="2"/>
              <w:sz w:val="24"/>
              <w:szCs w:val="24"/>
              <w:lang w:eastAsia="fr-FR" w:bidi="ar-SA"/>
              <w14:ligatures w14:val="standardContextual"/>
            </w:rPr>
          </w:pPr>
          <w:ins w:id="62" w:author="Caroline STEPIEN" w:date="2025-07-02T09:24:00Z" w16du:dateUtc="2025-07-02T07:24:00Z">
            <w:r w:rsidRPr="00AD13C4">
              <w:rPr>
                <w:rStyle w:val="Lienhypertexte"/>
                <w:noProof/>
              </w:rPr>
              <w:fldChar w:fldCharType="begin"/>
            </w:r>
            <w:r w:rsidRPr="00AD13C4">
              <w:rPr>
                <w:rStyle w:val="Lienhypertexte"/>
                <w:noProof/>
              </w:rPr>
              <w:instrText xml:space="preserve"> </w:instrText>
            </w:r>
            <w:r>
              <w:rPr>
                <w:noProof/>
              </w:rPr>
              <w:instrText>HYPERLINK \l "_Toc202340685"</w:instrText>
            </w:r>
            <w:r w:rsidRPr="00AD13C4">
              <w:rPr>
                <w:rStyle w:val="Lienhypertexte"/>
                <w:noProof/>
              </w:rPr>
              <w:instrText xml:space="preserve"> </w:instrText>
            </w:r>
            <w:r w:rsidRPr="00AD13C4">
              <w:rPr>
                <w:rStyle w:val="Lienhypertexte"/>
                <w:noProof/>
              </w:rPr>
            </w:r>
            <w:r w:rsidRPr="00AD13C4">
              <w:rPr>
                <w:rStyle w:val="Lienhypertexte"/>
                <w:noProof/>
              </w:rPr>
              <w:fldChar w:fldCharType="separate"/>
            </w:r>
            <w:r w:rsidRPr="00AD13C4">
              <w:rPr>
                <w:rStyle w:val="Lienhypertexte"/>
                <w:noProof/>
              </w:rPr>
              <w:t>7.7</w:t>
            </w:r>
            <w:r>
              <w:rPr>
                <w:noProof/>
                <w:kern w:val="2"/>
                <w:sz w:val="24"/>
                <w:szCs w:val="24"/>
                <w:lang w:eastAsia="fr-FR" w:bidi="ar-SA"/>
                <w14:ligatures w14:val="standardContextual"/>
              </w:rPr>
              <w:tab/>
            </w:r>
            <w:r w:rsidRPr="00AD13C4">
              <w:rPr>
                <w:rStyle w:val="Lienhypertexte"/>
                <w:noProof/>
              </w:rPr>
              <w:t>Validation et clôture de la tâche</w:t>
            </w:r>
            <w:r>
              <w:rPr>
                <w:noProof/>
                <w:webHidden/>
              </w:rPr>
              <w:tab/>
            </w:r>
            <w:r>
              <w:rPr>
                <w:noProof/>
                <w:webHidden/>
              </w:rPr>
              <w:fldChar w:fldCharType="begin"/>
            </w:r>
            <w:r>
              <w:rPr>
                <w:noProof/>
                <w:webHidden/>
              </w:rPr>
              <w:instrText xml:space="preserve"> PAGEREF _Toc202340685 \h </w:instrText>
            </w:r>
            <w:r>
              <w:rPr>
                <w:noProof/>
                <w:webHidden/>
              </w:rPr>
            </w:r>
          </w:ins>
          <w:r>
            <w:rPr>
              <w:noProof/>
              <w:webHidden/>
            </w:rPr>
            <w:fldChar w:fldCharType="separate"/>
          </w:r>
          <w:ins w:id="63" w:author="Caroline STEPIEN" w:date="2025-07-02T09:24:00Z" w16du:dateUtc="2025-07-02T07:24:00Z">
            <w:r>
              <w:rPr>
                <w:noProof/>
                <w:webHidden/>
              </w:rPr>
              <w:t>18</w:t>
            </w:r>
            <w:r>
              <w:rPr>
                <w:noProof/>
                <w:webHidden/>
              </w:rPr>
              <w:fldChar w:fldCharType="end"/>
            </w:r>
            <w:r w:rsidRPr="00AD13C4">
              <w:rPr>
                <w:rStyle w:val="Lienhypertexte"/>
                <w:noProof/>
              </w:rPr>
              <w:fldChar w:fldCharType="end"/>
            </w:r>
          </w:ins>
        </w:p>
        <w:p w14:paraId="61088296" w14:textId="06DD4A59" w:rsidR="00354930" w:rsidDel="00C92EA2" w:rsidRDefault="00354930">
          <w:pPr>
            <w:pStyle w:val="TM1"/>
            <w:rPr>
              <w:del w:id="64" w:author="Caroline STEPIEN" w:date="2025-07-02T09:24:00Z" w16du:dateUtc="2025-07-02T07:24:00Z"/>
              <w:noProof/>
              <w:kern w:val="2"/>
              <w:sz w:val="24"/>
              <w:szCs w:val="24"/>
              <w:lang w:eastAsia="fr-FR" w:bidi="ar-SA"/>
              <w14:ligatures w14:val="standardContextual"/>
            </w:rPr>
          </w:pPr>
          <w:del w:id="65" w:author="Caroline STEPIEN" w:date="2025-07-02T09:24:00Z" w16du:dateUtc="2025-07-02T07:24:00Z">
            <w:r w:rsidRPr="00C92EA2" w:rsidDel="00C92EA2">
              <w:rPr>
                <w:noProof/>
                <w:rPrChange w:id="66" w:author="Caroline STEPIEN" w:date="2025-07-02T09:24:00Z" w16du:dateUtc="2025-07-02T07:24:00Z">
                  <w:rPr>
                    <w:rStyle w:val="Lienhypertexte"/>
                    <w:noProof/>
                  </w:rPr>
                </w:rPrChange>
              </w:rPr>
              <w:delText>2 -</w:delText>
            </w:r>
            <w:r w:rsidDel="00C92EA2">
              <w:rPr>
                <w:noProof/>
                <w:kern w:val="2"/>
                <w:sz w:val="24"/>
                <w:szCs w:val="24"/>
                <w:lang w:eastAsia="fr-FR" w:bidi="ar-SA"/>
                <w14:ligatures w14:val="standardContextual"/>
              </w:rPr>
              <w:tab/>
            </w:r>
            <w:r w:rsidRPr="00C92EA2" w:rsidDel="00C92EA2">
              <w:rPr>
                <w:noProof/>
                <w:rPrChange w:id="67" w:author="Caroline STEPIEN" w:date="2025-07-02T09:24:00Z" w16du:dateUtc="2025-07-02T07:24:00Z">
                  <w:rPr>
                    <w:rStyle w:val="Lienhypertexte"/>
                    <w:noProof/>
                  </w:rPr>
                </w:rPrChange>
              </w:rPr>
              <w:delText>Description et champ d'application</w:delText>
            </w:r>
            <w:r w:rsidDel="00C92EA2">
              <w:rPr>
                <w:noProof/>
                <w:webHidden/>
              </w:rPr>
              <w:tab/>
            </w:r>
            <w:r w:rsidR="00C92EA2" w:rsidDel="00C92EA2">
              <w:rPr>
                <w:noProof/>
                <w:webHidden/>
              </w:rPr>
              <w:delText>3</w:delText>
            </w:r>
          </w:del>
        </w:p>
        <w:p w14:paraId="1E86A99C" w14:textId="7970D4D0" w:rsidR="00354930" w:rsidDel="00C92EA2" w:rsidRDefault="00354930">
          <w:pPr>
            <w:pStyle w:val="TM1"/>
            <w:rPr>
              <w:del w:id="68" w:author="Caroline STEPIEN" w:date="2025-07-02T09:24:00Z" w16du:dateUtc="2025-07-02T07:24:00Z"/>
              <w:noProof/>
              <w:kern w:val="2"/>
              <w:sz w:val="24"/>
              <w:szCs w:val="24"/>
              <w:lang w:eastAsia="fr-FR" w:bidi="ar-SA"/>
              <w14:ligatures w14:val="standardContextual"/>
            </w:rPr>
          </w:pPr>
          <w:del w:id="69" w:author="Caroline STEPIEN" w:date="2025-07-02T09:24:00Z" w16du:dateUtc="2025-07-02T07:24:00Z">
            <w:r w:rsidRPr="00C92EA2" w:rsidDel="00C92EA2">
              <w:rPr>
                <w:noProof/>
                <w:rPrChange w:id="70" w:author="Caroline STEPIEN" w:date="2025-07-02T09:24:00Z" w16du:dateUtc="2025-07-02T07:24:00Z">
                  <w:rPr>
                    <w:rStyle w:val="Lienhypertexte"/>
                    <w:noProof/>
                  </w:rPr>
                </w:rPrChange>
              </w:rPr>
              <w:delText>3 -</w:delText>
            </w:r>
            <w:r w:rsidDel="00C92EA2">
              <w:rPr>
                <w:noProof/>
                <w:kern w:val="2"/>
                <w:sz w:val="24"/>
                <w:szCs w:val="24"/>
                <w:lang w:eastAsia="fr-FR" w:bidi="ar-SA"/>
                <w14:ligatures w14:val="standardContextual"/>
              </w:rPr>
              <w:tab/>
            </w:r>
            <w:r w:rsidRPr="00C92EA2" w:rsidDel="00C92EA2">
              <w:rPr>
                <w:noProof/>
                <w:rPrChange w:id="71" w:author="Caroline STEPIEN" w:date="2025-07-02T09:24:00Z" w16du:dateUtc="2025-07-02T07:24:00Z">
                  <w:rPr>
                    <w:rStyle w:val="Lienhypertexte"/>
                    <w:noProof/>
                  </w:rPr>
                </w:rPrChange>
              </w:rPr>
              <w:delText>Environnement et précautions</w:delText>
            </w:r>
            <w:r w:rsidDel="00C92EA2">
              <w:rPr>
                <w:noProof/>
                <w:webHidden/>
              </w:rPr>
              <w:tab/>
            </w:r>
            <w:r w:rsidR="00C92EA2" w:rsidDel="00C92EA2">
              <w:rPr>
                <w:noProof/>
                <w:webHidden/>
              </w:rPr>
              <w:delText>3</w:delText>
            </w:r>
          </w:del>
        </w:p>
        <w:p w14:paraId="2F25757A" w14:textId="127D8B68" w:rsidR="00354930" w:rsidDel="00C92EA2" w:rsidRDefault="00354930">
          <w:pPr>
            <w:pStyle w:val="TM1"/>
            <w:rPr>
              <w:del w:id="72" w:author="Caroline STEPIEN" w:date="2025-07-02T09:24:00Z" w16du:dateUtc="2025-07-02T07:24:00Z"/>
              <w:noProof/>
              <w:kern w:val="2"/>
              <w:sz w:val="24"/>
              <w:szCs w:val="24"/>
              <w:lang w:eastAsia="fr-FR" w:bidi="ar-SA"/>
              <w14:ligatures w14:val="standardContextual"/>
            </w:rPr>
          </w:pPr>
          <w:del w:id="73" w:author="Caroline STEPIEN" w:date="2025-07-02T09:24:00Z" w16du:dateUtc="2025-07-02T07:24:00Z">
            <w:r w:rsidRPr="00C92EA2" w:rsidDel="00C92EA2">
              <w:rPr>
                <w:noProof/>
                <w:rPrChange w:id="74" w:author="Caroline STEPIEN" w:date="2025-07-02T09:24:00Z" w16du:dateUtc="2025-07-02T07:24:00Z">
                  <w:rPr>
                    <w:rStyle w:val="Lienhypertexte"/>
                    <w:noProof/>
                  </w:rPr>
                </w:rPrChange>
              </w:rPr>
              <w:delText>4 -</w:delText>
            </w:r>
            <w:r w:rsidDel="00C92EA2">
              <w:rPr>
                <w:noProof/>
                <w:kern w:val="2"/>
                <w:sz w:val="24"/>
                <w:szCs w:val="24"/>
                <w:lang w:eastAsia="fr-FR" w:bidi="ar-SA"/>
                <w14:ligatures w14:val="standardContextual"/>
              </w:rPr>
              <w:tab/>
            </w:r>
            <w:r w:rsidRPr="00C92EA2" w:rsidDel="00C92EA2">
              <w:rPr>
                <w:noProof/>
                <w:rPrChange w:id="75" w:author="Caroline STEPIEN" w:date="2025-07-02T09:24:00Z" w16du:dateUtc="2025-07-02T07:24:00Z">
                  <w:rPr>
                    <w:rStyle w:val="Lienhypertexte"/>
                    <w:noProof/>
                  </w:rPr>
                </w:rPrChange>
              </w:rPr>
              <w:delText>Personnel</w:delText>
            </w:r>
            <w:r w:rsidDel="00C92EA2">
              <w:rPr>
                <w:noProof/>
                <w:webHidden/>
              </w:rPr>
              <w:tab/>
            </w:r>
            <w:r w:rsidR="00C92EA2" w:rsidDel="00C92EA2">
              <w:rPr>
                <w:noProof/>
                <w:webHidden/>
              </w:rPr>
              <w:delText>3</w:delText>
            </w:r>
          </w:del>
        </w:p>
        <w:p w14:paraId="4B189ED0" w14:textId="2E1D2D7D" w:rsidR="00354930" w:rsidDel="00C92EA2" w:rsidRDefault="00354930">
          <w:pPr>
            <w:pStyle w:val="TM1"/>
            <w:rPr>
              <w:del w:id="76" w:author="Caroline STEPIEN" w:date="2025-07-02T09:24:00Z" w16du:dateUtc="2025-07-02T07:24:00Z"/>
              <w:noProof/>
              <w:kern w:val="2"/>
              <w:sz w:val="24"/>
              <w:szCs w:val="24"/>
              <w:lang w:eastAsia="fr-FR" w:bidi="ar-SA"/>
              <w14:ligatures w14:val="standardContextual"/>
            </w:rPr>
          </w:pPr>
          <w:del w:id="77" w:author="Caroline STEPIEN" w:date="2025-07-02T09:24:00Z" w16du:dateUtc="2025-07-02T07:24:00Z">
            <w:r w:rsidRPr="00C92EA2" w:rsidDel="00C92EA2">
              <w:rPr>
                <w:noProof/>
                <w:rPrChange w:id="78" w:author="Caroline STEPIEN" w:date="2025-07-02T09:24:00Z" w16du:dateUtc="2025-07-02T07:24:00Z">
                  <w:rPr>
                    <w:rStyle w:val="Lienhypertexte"/>
                    <w:noProof/>
                  </w:rPr>
                </w:rPrChange>
              </w:rPr>
              <w:delText>5 -</w:delText>
            </w:r>
            <w:r w:rsidDel="00C92EA2">
              <w:rPr>
                <w:noProof/>
                <w:kern w:val="2"/>
                <w:sz w:val="24"/>
                <w:szCs w:val="24"/>
                <w:lang w:eastAsia="fr-FR" w:bidi="ar-SA"/>
                <w14:ligatures w14:val="standardContextual"/>
              </w:rPr>
              <w:tab/>
            </w:r>
            <w:r w:rsidRPr="00C92EA2" w:rsidDel="00C92EA2">
              <w:rPr>
                <w:noProof/>
                <w:rPrChange w:id="79" w:author="Caroline STEPIEN" w:date="2025-07-02T09:24:00Z" w16du:dateUtc="2025-07-02T07:24:00Z">
                  <w:rPr>
                    <w:rStyle w:val="Lienhypertexte"/>
                    <w:noProof/>
                  </w:rPr>
                </w:rPrChange>
              </w:rPr>
              <w:delText>Suivi qualité</w:delText>
            </w:r>
            <w:r w:rsidDel="00C92EA2">
              <w:rPr>
                <w:noProof/>
                <w:webHidden/>
              </w:rPr>
              <w:tab/>
            </w:r>
            <w:r w:rsidR="00C92EA2" w:rsidDel="00C92EA2">
              <w:rPr>
                <w:noProof/>
                <w:webHidden/>
              </w:rPr>
              <w:delText>3</w:delText>
            </w:r>
          </w:del>
        </w:p>
        <w:p w14:paraId="0A917512" w14:textId="658CF053" w:rsidR="00354930" w:rsidDel="00C92EA2" w:rsidRDefault="00354930">
          <w:pPr>
            <w:pStyle w:val="TM1"/>
            <w:rPr>
              <w:del w:id="80" w:author="Caroline STEPIEN" w:date="2025-07-02T09:24:00Z" w16du:dateUtc="2025-07-02T07:24:00Z"/>
              <w:noProof/>
              <w:kern w:val="2"/>
              <w:sz w:val="24"/>
              <w:szCs w:val="24"/>
              <w:lang w:eastAsia="fr-FR" w:bidi="ar-SA"/>
              <w14:ligatures w14:val="standardContextual"/>
            </w:rPr>
          </w:pPr>
          <w:del w:id="81" w:author="Caroline STEPIEN" w:date="2025-07-02T09:24:00Z" w16du:dateUtc="2025-07-02T07:24:00Z">
            <w:r w:rsidRPr="00C92EA2" w:rsidDel="00C92EA2">
              <w:rPr>
                <w:noProof/>
                <w:rPrChange w:id="82" w:author="Caroline STEPIEN" w:date="2025-07-02T09:24:00Z" w16du:dateUtc="2025-07-02T07:24:00Z">
                  <w:rPr>
                    <w:rStyle w:val="Lienhypertexte"/>
                    <w:noProof/>
                  </w:rPr>
                </w:rPrChange>
              </w:rPr>
              <w:delText>6 -</w:delText>
            </w:r>
            <w:r w:rsidDel="00C92EA2">
              <w:rPr>
                <w:noProof/>
                <w:kern w:val="2"/>
                <w:sz w:val="24"/>
                <w:szCs w:val="24"/>
                <w:lang w:eastAsia="fr-FR" w:bidi="ar-SA"/>
                <w14:ligatures w14:val="standardContextual"/>
              </w:rPr>
              <w:tab/>
            </w:r>
            <w:r w:rsidRPr="00C92EA2" w:rsidDel="00C92EA2">
              <w:rPr>
                <w:noProof/>
                <w:rPrChange w:id="83" w:author="Caroline STEPIEN" w:date="2025-07-02T09:24:00Z" w16du:dateUtc="2025-07-02T07:24:00Z">
                  <w:rPr>
                    <w:rStyle w:val="Lienhypertexte"/>
                    <w:noProof/>
                  </w:rPr>
                </w:rPrChange>
              </w:rPr>
              <w:delText>Fournitures</w:delText>
            </w:r>
            <w:r w:rsidDel="00C92EA2">
              <w:rPr>
                <w:noProof/>
                <w:webHidden/>
              </w:rPr>
              <w:tab/>
            </w:r>
            <w:r w:rsidR="00C92EA2" w:rsidDel="00C92EA2">
              <w:rPr>
                <w:noProof/>
                <w:webHidden/>
              </w:rPr>
              <w:delText>3</w:delText>
            </w:r>
          </w:del>
        </w:p>
        <w:p w14:paraId="0944EF69" w14:textId="0BB04B8C" w:rsidR="00354930" w:rsidDel="00C92EA2" w:rsidRDefault="00354930">
          <w:pPr>
            <w:pStyle w:val="TM2"/>
            <w:tabs>
              <w:tab w:val="left" w:pos="880"/>
              <w:tab w:val="right" w:leader="dot" w:pos="10528"/>
            </w:tabs>
            <w:rPr>
              <w:del w:id="84" w:author="Caroline STEPIEN" w:date="2025-07-02T09:24:00Z" w16du:dateUtc="2025-07-02T07:24:00Z"/>
              <w:noProof/>
              <w:kern w:val="2"/>
              <w:sz w:val="24"/>
              <w:szCs w:val="24"/>
              <w:lang w:eastAsia="fr-FR" w:bidi="ar-SA"/>
              <w14:ligatures w14:val="standardContextual"/>
            </w:rPr>
          </w:pPr>
          <w:del w:id="85" w:author="Caroline STEPIEN" w:date="2025-07-02T09:24:00Z" w16du:dateUtc="2025-07-02T07:24:00Z">
            <w:r w:rsidRPr="00C92EA2" w:rsidDel="00C92EA2">
              <w:rPr>
                <w:noProof/>
                <w:rPrChange w:id="86" w:author="Caroline STEPIEN" w:date="2025-07-02T09:24:00Z" w16du:dateUtc="2025-07-02T07:24:00Z">
                  <w:rPr>
                    <w:rStyle w:val="Lienhypertexte"/>
                    <w:noProof/>
                  </w:rPr>
                </w:rPrChange>
              </w:rPr>
              <w:delText>6.1</w:delText>
            </w:r>
            <w:r w:rsidDel="00C92EA2">
              <w:rPr>
                <w:noProof/>
                <w:kern w:val="2"/>
                <w:sz w:val="24"/>
                <w:szCs w:val="24"/>
                <w:lang w:eastAsia="fr-FR" w:bidi="ar-SA"/>
                <w14:ligatures w14:val="standardContextual"/>
              </w:rPr>
              <w:tab/>
            </w:r>
            <w:r w:rsidRPr="00C92EA2" w:rsidDel="00C92EA2">
              <w:rPr>
                <w:noProof/>
                <w:rPrChange w:id="87" w:author="Caroline STEPIEN" w:date="2025-07-02T09:24:00Z" w16du:dateUtc="2025-07-02T07:24:00Z">
                  <w:rPr>
                    <w:rStyle w:val="Lienhypertexte"/>
                    <w:noProof/>
                  </w:rPr>
                </w:rPrChange>
              </w:rPr>
              <w:delText>Fournitures et responsabilité de l’IRAP</w:delText>
            </w:r>
            <w:r w:rsidDel="00C92EA2">
              <w:rPr>
                <w:noProof/>
                <w:webHidden/>
              </w:rPr>
              <w:tab/>
            </w:r>
            <w:r w:rsidR="00C92EA2" w:rsidDel="00C92EA2">
              <w:rPr>
                <w:noProof/>
                <w:webHidden/>
              </w:rPr>
              <w:delText>3</w:delText>
            </w:r>
          </w:del>
        </w:p>
        <w:p w14:paraId="34A147A4" w14:textId="748492DB" w:rsidR="00354930" w:rsidDel="00C92EA2" w:rsidRDefault="00354930">
          <w:pPr>
            <w:pStyle w:val="TM2"/>
            <w:tabs>
              <w:tab w:val="left" w:pos="880"/>
              <w:tab w:val="right" w:leader="dot" w:pos="10528"/>
            </w:tabs>
            <w:rPr>
              <w:del w:id="88" w:author="Caroline STEPIEN" w:date="2025-07-02T09:24:00Z" w16du:dateUtc="2025-07-02T07:24:00Z"/>
              <w:noProof/>
              <w:kern w:val="2"/>
              <w:sz w:val="24"/>
              <w:szCs w:val="24"/>
              <w:lang w:eastAsia="fr-FR" w:bidi="ar-SA"/>
              <w14:ligatures w14:val="standardContextual"/>
            </w:rPr>
          </w:pPr>
          <w:del w:id="89" w:author="Caroline STEPIEN" w:date="2025-07-02T09:24:00Z" w16du:dateUtc="2025-07-02T07:24:00Z">
            <w:r w:rsidRPr="00C92EA2" w:rsidDel="00C92EA2">
              <w:rPr>
                <w:noProof/>
                <w:rPrChange w:id="90" w:author="Caroline STEPIEN" w:date="2025-07-02T09:24:00Z" w16du:dateUtc="2025-07-02T07:24:00Z">
                  <w:rPr>
                    <w:rStyle w:val="Lienhypertexte"/>
                    <w:noProof/>
                  </w:rPr>
                </w:rPrChange>
              </w:rPr>
              <w:delText>6.2</w:delText>
            </w:r>
            <w:r w:rsidDel="00C92EA2">
              <w:rPr>
                <w:noProof/>
                <w:kern w:val="2"/>
                <w:sz w:val="24"/>
                <w:szCs w:val="24"/>
                <w:lang w:eastAsia="fr-FR" w:bidi="ar-SA"/>
                <w14:ligatures w14:val="standardContextual"/>
              </w:rPr>
              <w:tab/>
            </w:r>
            <w:r w:rsidRPr="00C92EA2" w:rsidDel="00C92EA2">
              <w:rPr>
                <w:noProof/>
                <w:rPrChange w:id="91" w:author="Caroline STEPIEN" w:date="2025-07-02T09:24:00Z" w16du:dateUtc="2025-07-02T07:24:00Z">
                  <w:rPr>
                    <w:rStyle w:val="Lienhypertexte"/>
                    <w:noProof/>
                  </w:rPr>
                </w:rPrChange>
              </w:rPr>
              <w:delText>Fournitures et responsabilités sous-traitant</w:delText>
            </w:r>
            <w:r w:rsidDel="00C92EA2">
              <w:rPr>
                <w:noProof/>
                <w:webHidden/>
              </w:rPr>
              <w:tab/>
            </w:r>
            <w:r w:rsidR="00C92EA2" w:rsidDel="00C92EA2">
              <w:rPr>
                <w:noProof/>
                <w:webHidden/>
              </w:rPr>
              <w:delText>3</w:delText>
            </w:r>
          </w:del>
        </w:p>
        <w:p w14:paraId="2A4636C5" w14:textId="14139E45" w:rsidR="00354930" w:rsidDel="00C92EA2" w:rsidRDefault="00354930">
          <w:pPr>
            <w:pStyle w:val="TM1"/>
            <w:rPr>
              <w:del w:id="92" w:author="Caroline STEPIEN" w:date="2025-07-02T09:24:00Z" w16du:dateUtc="2025-07-02T07:24:00Z"/>
              <w:noProof/>
              <w:kern w:val="2"/>
              <w:sz w:val="24"/>
              <w:szCs w:val="24"/>
              <w:lang w:eastAsia="fr-FR" w:bidi="ar-SA"/>
              <w14:ligatures w14:val="standardContextual"/>
            </w:rPr>
          </w:pPr>
          <w:del w:id="93" w:author="Caroline STEPIEN" w:date="2025-07-02T09:24:00Z" w16du:dateUtc="2025-07-02T07:24:00Z">
            <w:r w:rsidRPr="00C92EA2" w:rsidDel="00C92EA2">
              <w:rPr>
                <w:noProof/>
                <w:rPrChange w:id="94" w:author="Caroline STEPIEN" w:date="2025-07-02T09:24:00Z" w16du:dateUtc="2025-07-02T07:24:00Z">
                  <w:rPr>
                    <w:rStyle w:val="Lienhypertexte"/>
                    <w:noProof/>
                  </w:rPr>
                </w:rPrChange>
              </w:rPr>
              <w:delText>7 -</w:delText>
            </w:r>
            <w:r w:rsidDel="00C92EA2">
              <w:rPr>
                <w:noProof/>
                <w:kern w:val="2"/>
                <w:sz w:val="24"/>
                <w:szCs w:val="24"/>
                <w:lang w:eastAsia="fr-FR" w:bidi="ar-SA"/>
                <w14:ligatures w14:val="standardContextual"/>
              </w:rPr>
              <w:tab/>
            </w:r>
            <w:r w:rsidRPr="00C92EA2" w:rsidDel="00C92EA2">
              <w:rPr>
                <w:noProof/>
                <w:rPrChange w:id="95" w:author="Caroline STEPIEN" w:date="2025-07-02T09:24:00Z" w16du:dateUtc="2025-07-02T07:24:00Z">
                  <w:rPr>
                    <w:rStyle w:val="Lienhypertexte"/>
                    <w:noProof/>
                  </w:rPr>
                </w:rPrChange>
              </w:rPr>
              <w:delText>Procédure</w:delText>
            </w:r>
            <w:r w:rsidDel="00C92EA2">
              <w:rPr>
                <w:noProof/>
                <w:webHidden/>
              </w:rPr>
              <w:tab/>
            </w:r>
          </w:del>
          <w:del w:id="96" w:author="Caroline STEPIEN" w:date="2025-07-02T09:22:00Z" w16du:dateUtc="2025-07-02T07:22:00Z">
            <w:r w:rsidDel="001C2886">
              <w:rPr>
                <w:noProof/>
                <w:webHidden/>
              </w:rPr>
              <w:delText>4</w:delText>
            </w:r>
          </w:del>
        </w:p>
        <w:p w14:paraId="62AFF563" w14:textId="4464B0CB" w:rsidR="00354930" w:rsidDel="00C92EA2" w:rsidRDefault="00354930">
          <w:pPr>
            <w:pStyle w:val="TM2"/>
            <w:tabs>
              <w:tab w:val="left" w:pos="880"/>
              <w:tab w:val="right" w:leader="dot" w:pos="10528"/>
            </w:tabs>
            <w:rPr>
              <w:del w:id="97" w:author="Caroline STEPIEN" w:date="2025-07-02T09:24:00Z" w16du:dateUtc="2025-07-02T07:24:00Z"/>
              <w:noProof/>
              <w:kern w:val="2"/>
              <w:sz w:val="24"/>
              <w:szCs w:val="24"/>
              <w:lang w:eastAsia="fr-FR" w:bidi="ar-SA"/>
              <w14:ligatures w14:val="standardContextual"/>
            </w:rPr>
          </w:pPr>
          <w:del w:id="98" w:author="Caroline STEPIEN" w:date="2025-07-02T09:24:00Z" w16du:dateUtc="2025-07-02T07:24:00Z">
            <w:r w:rsidRPr="00C92EA2" w:rsidDel="00C92EA2">
              <w:rPr>
                <w:noProof/>
                <w:rPrChange w:id="99" w:author="Caroline STEPIEN" w:date="2025-07-02T09:24:00Z" w16du:dateUtc="2025-07-02T07:24:00Z">
                  <w:rPr>
                    <w:rStyle w:val="Lienhypertexte"/>
                    <w:noProof/>
                  </w:rPr>
                </w:rPrChange>
              </w:rPr>
              <w:delText>7.1</w:delText>
            </w:r>
            <w:r w:rsidDel="00C92EA2">
              <w:rPr>
                <w:noProof/>
                <w:kern w:val="2"/>
                <w:sz w:val="24"/>
                <w:szCs w:val="24"/>
                <w:lang w:eastAsia="fr-FR" w:bidi="ar-SA"/>
                <w14:ligatures w14:val="standardContextual"/>
              </w:rPr>
              <w:tab/>
            </w:r>
            <w:r w:rsidRPr="00C92EA2" w:rsidDel="00C92EA2">
              <w:rPr>
                <w:noProof/>
                <w:rPrChange w:id="100" w:author="Caroline STEPIEN" w:date="2025-07-02T09:24:00Z" w16du:dateUtc="2025-07-02T07:24:00Z">
                  <w:rPr>
                    <w:rStyle w:val="Lienhypertexte"/>
                    <w:noProof/>
                  </w:rPr>
                </w:rPrChange>
              </w:rPr>
              <w:delText>Personnel</w:delText>
            </w:r>
            <w:r w:rsidDel="00C92EA2">
              <w:rPr>
                <w:noProof/>
                <w:webHidden/>
              </w:rPr>
              <w:tab/>
            </w:r>
            <w:r w:rsidR="00C92EA2" w:rsidDel="00C92EA2">
              <w:rPr>
                <w:noProof/>
                <w:webHidden/>
              </w:rPr>
              <w:delText>4</w:delText>
            </w:r>
          </w:del>
        </w:p>
        <w:p w14:paraId="1365BE4B" w14:textId="56863DB5" w:rsidR="00354930" w:rsidDel="00C92EA2" w:rsidRDefault="00354930">
          <w:pPr>
            <w:pStyle w:val="TM2"/>
            <w:tabs>
              <w:tab w:val="left" w:pos="880"/>
              <w:tab w:val="right" w:leader="dot" w:pos="10528"/>
            </w:tabs>
            <w:rPr>
              <w:del w:id="101" w:author="Caroline STEPIEN" w:date="2025-07-02T09:24:00Z" w16du:dateUtc="2025-07-02T07:24:00Z"/>
              <w:noProof/>
              <w:kern w:val="2"/>
              <w:sz w:val="24"/>
              <w:szCs w:val="24"/>
              <w:lang w:eastAsia="fr-FR" w:bidi="ar-SA"/>
              <w14:ligatures w14:val="standardContextual"/>
            </w:rPr>
          </w:pPr>
          <w:del w:id="102" w:author="Caroline STEPIEN" w:date="2025-07-02T09:24:00Z" w16du:dateUtc="2025-07-02T07:24:00Z">
            <w:r w:rsidRPr="00C92EA2" w:rsidDel="00C92EA2">
              <w:rPr>
                <w:noProof/>
                <w:rPrChange w:id="103" w:author="Caroline STEPIEN" w:date="2025-07-02T09:24:00Z" w16du:dateUtc="2025-07-02T07:24:00Z">
                  <w:rPr>
                    <w:rStyle w:val="Lienhypertexte"/>
                    <w:noProof/>
                  </w:rPr>
                </w:rPrChange>
              </w:rPr>
              <w:delText>7.2</w:delText>
            </w:r>
            <w:r w:rsidDel="00C92EA2">
              <w:rPr>
                <w:noProof/>
                <w:kern w:val="2"/>
                <w:sz w:val="24"/>
                <w:szCs w:val="24"/>
                <w:lang w:eastAsia="fr-FR" w:bidi="ar-SA"/>
                <w14:ligatures w14:val="standardContextual"/>
              </w:rPr>
              <w:tab/>
            </w:r>
            <w:r w:rsidRPr="00C92EA2" w:rsidDel="00C92EA2">
              <w:rPr>
                <w:noProof/>
                <w:rPrChange w:id="104" w:author="Caroline STEPIEN" w:date="2025-07-02T09:24:00Z" w16du:dateUtc="2025-07-02T07:24:00Z">
                  <w:rPr>
                    <w:rStyle w:val="Lienhypertexte"/>
                    <w:noProof/>
                  </w:rPr>
                </w:rPrChange>
              </w:rPr>
              <w:delText>Documentation requise</w:delText>
            </w:r>
            <w:r w:rsidDel="00C92EA2">
              <w:rPr>
                <w:noProof/>
                <w:webHidden/>
              </w:rPr>
              <w:tab/>
            </w:r>
            <w:r w:rsidR="00C92EA2" w:rsidDel="00C92EA2">
              <w:rPr>
                <w:noProof/>
                <w:webHidden/>
              </w:rPr>
              <w:delText>4</w:delText>
            </w:r>
          </w:del>
        </w:p>
        <w:p w14:paraId="4142093B" w14:textId="4F765C9E" w:rsidR="00354930" w:rsidDel="00C92EA2" w:rsidRDefault="00354930">
          <w:pPr>
            <w:pStyle w:val="TM2"/>
            <w:tabs>
              <w:tab w:val="left" w:pos="880"/>
              <w:tab w:val="right" w:leader="dot" w:pos="10528"/>
            </w:tabs>
            <w:rPr>
              <w:del w:id="105" w:author="Caroline STEPIEN" w:date="2025-07-02T09:24:00Z" w16du:dateUtc="2025-07-02T07:24:00Z"/>
              <w:noProof/>
              <w:kern w:val="2"/>
              <w:sz w:val="24"/>
              <w:szCs w:val="24"/>
              <w:lang w:eastAsia="fr-FR" w:bidi="ar-SA"/>
              <w14:ligatures w14:val="standardContextual"/>
            </w:rPr>
          </w:pPr>
          <w:del w:id="106" w:author="Caroline STEPIEN" w:date="2025-07-02T09:24:00Z" w16du:dateUtc="2025-07-02T07:24:00Z">
            <w:r w:rsidRPr="00C92EA2" w:rsidDel="00C92EA2">
              <w:rPr>
                <w:noProof/>
                <w:rPrChange w:id="107" w:author="Caroline STEPIEN" w:date="2025-07-02T09:24:00Z" w16du:dateUtc="2025-07-02T07:24:00Z">
                  <w:rPr>
                    <w:rStyle w:val="Lienhypertexte"/>
                    <w:noProof/>
                  </w:rPr>
                </w:rPrChange>
              </w:rPr>
              <w:delText>7.3</w:delText>
            </w:r>
            <w:r w:rsidDel="00C92EA2">
              <w:rPr>
                <w:noProof/>
                <w:kern w:val="2"/>
                <w:sz w:val="24"/>
                <w:szCs w:val="24"/>
                <w:lang w:eastAsia="fr-FR" w:bidi="ar-SA"/>
                <w14:ligatures w14:val="standardContextual"/>
              </w:rPr>
              <w:tab/>
            </w:r>
            <w:r w:rsidRPr="00C92EA2" w:rsidDel="00C92EA2">
              <w:rPr>
                <w:noProof/>
                <w:rPrChange w:id="108" w:author="Caroline STEPIEN" w:date="2025-07-02T09:24:00Z" w16du:dateUtc="2025-07-02T07:24:00Z">
                  <w:rPr>
                    <w:rStyle w:val="Lienhypertexte"/>
                    <w:noProof/>
                  </w:rPr>
                </w:rPrChange>
              </w:rPr>
              <w:delText>Outillage et consommables</w:delText>
            </w:r>
            <w:r w:rsidDel="00C92EA2">
              <w:rPr>
                <w:noProof/>
                <w:webHidden/>
              </w:rPr>
              <w:tab/>
            </w:r>
            <w:r w:rsidR="00C92EA2" w:rsidDel="00C92EA2">
              <w:rPr>
                <w:noProof/>
                <w:webHidden/>
              </w:rPr>
              <w:delText>4</w:delText>
            </w:r>
          </w:del>
        </w:p>
        <w:p w14:paraId="1D68E8F0" w14:textId="4FAB6E12" w:rsidR="00354930" w:rsidDel="00C92EA2" w:rsidRDefault="00354930">
          <w:pPr>
            <w:pStyle w:val="TM2"/>
            <w:tabs>
              <w:tab w:val="left" w:pos="880"/>
              <w:tab w:val="right" w:leader="dot" w:pos="10528"/>
            </w:tabs>
            <w:rPr>
              <w:del w:id="109" w:author="Caroline STEPIEN" w:date="2025-07-02T09:24:00Z" w16du:dateUtc="2025-07-02T07:24:00Z"/>
              <w:noProof/>
              <w:kern w:val="2"/>
              <w:sz w:val="24"/>
              <w:szCs w:val="24"/>
              <w:lang w:eastAsia="fr-FR" w:bidi="ar-SA"/>
              <w14:ligatures w14:val="standardContextual"/>
            </w:rPr>
          </w:pPr>
          <w:del w:id="110" w:author="Caroline STEPIEN" w:date="2025-07-02T09:24:00Z" w16du:dateUtc="2025-07-02T07:24:00Z">
            <w:r w:rsidRPr="00C92EA2" w:rsidDel="00C92EA2">
              <w:rPr>
                <w:noProof/>
                <w:rPrChange w:id="111" w:author="Caroline STEPIEN" w:date="2025-07-02T09:24:00Z" w16du:dateUtc="2025-07-02T07:24:00Z">
                  <w:rPr>
                    <w:rStyle w:val="Lienhypertexte"/>
                    <w:noProof/>
                  </w:rPr>
                </w:rPrChange>
              </w:rPr>
              <w:delText>7.4</w:delText>
            </w:r>
            <w:r w:rsidDel="00C92EA2">
              <w:rPr>
                <w:noProof/>
                <w:kern w:val="2"/>
                <w:sz w:val="24"/>
                <w:szCs w:val="24"/>
                <w:lang w:eastAsia="fr-FR" w:bidi="ar-SA"/>
                <w14:ligatures w14:val="standardContextual"/>
              </w:rPr>
              <w:tab/>
            </w:r>
            <w:r w:rsidRPr="00C92EA2" w:rsidDel="00C92EA2">
              <w:rPr>
                <w:noProof/>
                <w:rPrChange w:id="112" w:author="Caroline STEPIEN" w:date="2025-07-02T09:24:00Z" w16du:dateUtc="2025-07-02T07:24:00Z">
                  <w:rPr>
                    <w:rStyle w:val="Lienhypertexte"/>
                    <w:noProof/>
                  </w:rPr>
                </w:rPrChange>
              </w:rPr>
              <w:delText>Liste des composants pour l'assemblage</w:delText>
            </w:r>
            <w:r w:rsidDel="00C92EA2">
              <w:rPr>
                <w:noProof/>
                <w:webHidden/>
              </w:rPr>
              <w:tab/>
            </w:r>
          </w:del>
          <w:del w:id="113" w:author="Caroline STEPIEN" w:date="2025-07-02T09:22:00Z" w16du:dateUtc="2025-07-02T07:22:00Z">
            <w:r w:rsidDel="001C2886">
              <w:rPr>
                <w:noProof/>
                <w:webHidden/>
              </w:rPr>
              <w:delText>5</w:delText>
            </w:r>
          </w:del>
        </w:p>
        <w:p w14:paraId="5CBD041F" w14:textId="26B46338" w:rsidR="00354930" w:rsidDel="00C92EA2" w:rsidRDefault="00354930">
          <w:pPr>
            <w:pStyle w:val="TM3"/>
            <w:tabs>
              <w:tab w:val="left" w:pos="1100"/>
              <w:tab w:val="right" w:leader="dot" w:pos="10528"/>
            </w:tabs>
            <w:rPr>
              <w:del w:id="114" w:author="Caroline STEPIEN" w:date="2025-07-02T09:24:00Z" w16du:dateUtc="2025-07-02T07:24:00Z"/>
              <w:noProof/>
              <w:kern w:val="2"/>
              <w:sz w:val="24"/>
              <w:szCs w:val="24"/>
              <w:lang w:eastAsia="fr-FR" w:bidi="ar-SA"/>
              <w14:ligatures w14:val="standardContextual"/>
            </w:rPr>
          </w:pPr>
          <w:del w:id="115" w:author="Caroline STEPIEN" w:date="2025-07-02T09:24:00Z" w16du:dateUtc="2025-07-02T07:24:00Z">
            <w:r w:rsidRPr="00C92EA2" w:rsidDel="00C92EA2">
              <w:rPr>
                <w:noProof/>
                <w:rPrChange w:id="116" w:author="Caroline STEPIEN" w:date="2025-07-02T09:24:00Z" w16du:dateUtc="2025-07-02T07:24:00Z">
                  <w:rPr>
                    <w:rStyle w:val="Lienhypertexte"/>
                    <w:noProof/>
                  </w:rPr>
                </w:rPrChange>
              </w:rPr>
              <w:delText>7.4.1</w:delText>
            </w:r>
            <w:r w:rsidDel="00C92EA2">
              <w:rPr>
                <w:noProof/>
                <w:kern w:val="2"/>
                <w:sz w:val="24"/>
                <w:szCs w:val="24"/>
                <w:lang w:eastAsia="fr-FR" w:bidi="ar-SA"/>
                <w14:ligatures w14:val="standardContextual"/>
              </w:rPr>
              <w:tab/>
            </w:r>
            <w:r w:rsidRPr="00C92EA2" w:rsidDel="00C92EA2">
              <w:rPr>
                <w:noProof/>
                <w:rPrChange w:id="117" w:author="Caroline STEPIEN" w:date="2025-07-02T09:24:00Z" w16du:dateUtc="2025-07-02T07:24:00Z">
                  <w:rPr>
                    <w:rStyle w:val="Lienhypertexte"/>
                    <w:noProof/>
                  </w:rPr>
                </w:rPrChange>
              </w:rPr>
              <w:delText>Assemblage mécanique des DU</w:delText>
            </w:r>
            <w:r w:rsidDel="00C92EA2">
              <w:rPr>
                <w:noProof/>
                <w:webHidden/>
              </w:rPr>
              <w:tab/>
            </w:r>
            <w:r w:rsidR="00C92EA2" w:rsidDel="00C92EA2">
              <w:rPr>
                <w:noProof/>
                <w:webHidden/>
              </w:rPr>
              <w:delText>5</w:delText>
            </w:r>
          </w:del>
        </w:p>
        <w:p w14:paraId="5A53F74C" w14:textId="73ADF7DE" w:rsidR="00354930" w:rsidDel="00C92EA2" w:rsidRDefault="00354930">
          <w:pPr>
            <w:pStyle w:val="TM3"/>
            <w:tabs>
              <w:tab w:val="left" w:pos="1100"/>
              <w:tab w:val="right" w:leader="dot" w:pos="10528"/>
            </w:tabs>
            <w:rPr>
              <w:del w:id="118" w:author="Caroline STEPIEN" w:date="2025-07-02T09:24:00Z" w16du:dateUtc="2025-07-02T07:24:00Z"/>
              <w:noProof/>
              <w:kern w:val="2"/>
              <w:sz w:val="24"/>
              <w:szCs w:val="24"/>
              <w:lang w:eastAsia="fr-FR" w:bidi="ar-SA"/>
              <w14:ligatures w14:val="standardContextual"/>
            </w:rPr>
          </w:pPr>
          <w:del w:id="119" w:author="Caroline STEPIEN" w:date="2025-07-02T09:24:00Z" w16du:dateUtc="2025-07-02T07:24:00Z">
            <w:r w:rsidRPr="00C92EA2" w:rsidDel="00C92EA2">
              <w:rPr>
                <w:noProof/>
                <w:rPrChange w:id="120" w:author="Caroline STEPIEN" w:date="2025-07-02T09:24:00Z" w16du:dateUtc="2025-07-02T07:24:00Z">
                  <w:rPr>
                    <w:rStyle w:val="Lienhypertexte"/>
                    <w:noProof/>
                  </w:rPr>
                </w:rPrChange>
              </w:rPr>
              <w:delText>7.4.2</w:delText>
            </w:r>
            <w:r w:rsidDel="00C92EA2">
              <w:rPr>
                <w:noProof/>
                <w:kern w:val="2"/>
                <w:sz w:val="24"/>
                <w:szCs w:val="24"/>
                <w:lang w:eastAsia="fr-FR" w:bidi="ar-SA"/>
                <w14:ligatures w14:val="standardContextual"/>
              </w:rPr>
              <w:tab/>
            </w:r>
            <w:r w:rsidRPr="00C92EA2" w:rsidDel="00C92EA2">
              <w:rPr>
                <w:noProof/>
                <w:rPrChange w:id="121" w:author="Caroline STEPIEN" w:date="2025-07-02T09:24:00Z" w16du:dateUtc="2025-07-02T07:24:00Z">
                  <w:rPr>
                    <w:rStyle w:val="Lienhypertexte"/>
                    <w:noProof/>
                  </w:rPr>
                </w:rPrChange>
              </w:rPr>
              <w:delText>Visserie</w:delText>
            </w:r>
            <w:r w:rsidDel="00C92EA2">
              <w:rPr>
                <w:noProof/>
                <w:webHidden/>
              </w:rPr>
              <w:tab/>
            </w:r>
            <w:r w:rsidR="00C92EA2" w:rsidDel="00C92EA2">
              <w:rPr>
                <w:noProof/>
                <w:webHidden/>
              </w:rPr>
              <w:delText>5</w:delText>
            </w:r>
          </w:del>
        </w:p>
        <w:p w14:paraId="6242F6E0" w14:textId="5D6E596F" w:rsidR="00354930" w:rsidDel="00C92EA2" w:rsidRDefault="00354930">
          <w:pPr>
            <w:pStyle w:val="TM2"/>
            <w:tabs>
              <w:tab w:val="left" w:pos="880"/>
              <w:tab w:val="right" w:leader="dot" w:pos="10528"/>
            </w:tabs>
            <w:rPr>
              <w:del w:id="122" w:author="Caroline STEPIEN" w:date="2025-07-02T09:24:00Z" w16du:dateUtc="2025-07-02T07:24:00Z"/>
              <w:noProof/>
              <w:kern w:val="2"/>
              <w:sz w:val="24"/>
              <w:szCs w:val="24"/>
              <w:lang w:eastAsia="fr-FR" w:bidi="ar-SA"/>
              <w14:ligatures w14:val="standardContextual"/>
            </w:rPr>
          </w:pPr>
          <w:del w:id="123" w:author="Caroline STEPIEN" w:date="2025-07-02T09:24:00Z" w16du:dateUtc="2025-07-02T07:24:00Z">
            <w:r w:rsidRPr="00C92EA2" w:rsidDel="00C92EA2">
              <w:rPr>
                <w:noProof/>
                <w:rPrChange w:id="124" w:author="Caroline STEPIEN" w:date="2025-07-02T09:24:00Z" w16du:dateUtc="2025-07-02T07:24:00Z">
                  <w:rPr>
                    <w:rStyle w:val="Lienhypertexte"/>
                    <w:noProof/>
                  </w:rPr>
                </w:rPrChange>
              </w:rPr>
              <w:delText>7.5</w:delText>
            </w:r>
            <w:r w:rsidDel="00C92EA2">
              <w:rPr>
                <w:noProof/>
                <w:kern w:val="2"/>
                <w:sz w:val="24"/>
                <w:szCs w:val="24"/>
                <w:lang w:eastAsia="fr-FR" w:bidi="ar-SA"/>
                <w14:ligatures w14:val="standardContextual"/>
              </w:rPr>
              <w:tab/>
            </w:r>
            <w:r w:rsidRPr="00C92EA2" w:rsidDel="00C92EA2">
              <w:rPr>
                <w:noProof/>
                <w:rPrChange w:id="125" w:author="Caroline STEPIEN" w:date="2025-07-02T09:24:00Z" w16du:dateUtc="2025-07-02T07:24:00Z">
                  <w:rPr>
                    <w:rStyle w:val="Lienhypertexte"/>
                    <w:noProof/>
                  </w:rPr>
                </w:rPrChange>
              </w:rPr>
              <w:delText>Liste des opérations</w:delText>
            </w:r>
            <w:r w:rsidDel="00C92EA2">
              <w:rPr>
                <w:noProof/>
                <w:webHidden/>
              </w:rPr>
              <w:tab/>
            </w:r>
            <w:r w:rsidR="00C92EA2" w:rsidDel="00C92EA2">
              <w:rPr>
                <w:noProof/>
                <w:webHidden/>
              </w:rPr>
              <w:delText>6</w:delText>
            </w:r>
          </w:del>
        </w:p>
        <w:p w14:paraId="3E05C82A" w14:textId="2CABF695" w:rsidR="00354930" w:rsidDel="00C92EA2" w:rsidRDefault="00354930">
          <w:pPr>
            <w:pStyle w:val="TM3"/>
            <w:tabs>
              <w:tab w:val="left" w:pos="1100"/>
              <w:tab w:val="right" w:leader="dot" w:pos="10528"/>
            </w:tabs>
            <w:rPr>
              <w:del w:id="126" w:author="Caroline STEPIEN" w:date="2025-07-02T09:24:00Z" w16du:dateUtc="2025-07-02T07:24:00Z"/>
              <w:noProof/>
              <w:kern w:val="2"/>
              <w:sz w:val="24"/>
              <w:szCs w:val="24"/>
              <w:lang w:eastAsia="fr-FR" w:bidi="ar-SA"/>
              <w14:ligatures w14:val="standardContextual"/>
            </w:rPr>
          </w:pPr>
          <w:del w:id="127" w:author="Caroline STEPIEN" w:date="2025-07-02T09:24:00Z" w16du:dateUtc="2025-07-02T07:24:00Z">
            <w:r w:rsidRPr="00C92EA2" w:rsidDel="00C92EA2">
              <w:rPr>
                <w:noProof/>
                <w:rPrChange w:id="128" w:author="Caroline STEPIEN" w:date="2025-07-02T09:24:00Z" w16du:dateUtc="2025-07-02T07:24:00Z">
                  <w:rPr>
                    <w:rStyle w:val="Lienhypertexte"/>
                    <w:noProof/>
                  </w:rPr>
                </w:rPrChange>
              </w:rPr>
              <w:delText>7.5.1</w:delText>
            </w:r>
            <w:r w:rsidDel="00C92EA2">
              <w:rPr>
                <w:noProof/>
                <w:kern w:val="2"/>
                <w:sz w:val="24"/>
                <w:szCs w:val="24"/>
                <w:lang w:eastAsia="fr-FR" w:bidi="ar-SA"/>
                <w14:ligatures w14:val="standardContextual"/>
              </w:rPr>
              <w:tab/>
            </w:r>
            <w:r w:rsidRPr="00C92EA2" w:rsidDel="00C92EA2">
              <w:rPr>
                <w:noProof/>
                <w:rPrChange w:id="129" w:author="Caroline STEPIEN" w:date="2025-07-02T09:24:00Z" w16du:dateUtc="2025-07-02T07:24:00Z">
                  <w:rPr>
                    <w:rStyle w:val="Lienhypertexte"/>
                    <w:noProof/>
                  </w:rPr>
                </w:rPrChange>
              </w:rPr>
              <w:delText>Vérifications</w:delText>
            </w:r>
            <w:r w:rsidDel="00C92EA2">
              <w:rPr>
                <w:noProof/>
                <w:webHidden/>
              </w:rPr>
              <w:tab/>
            </w:r>
            <w:r w:rsidR="00C92EA2" w:rsidDel="00C92EA2">
              <w:rPr>
                <w:noProof/>
                <w:webHidden/>
              </w:rPr>
              <w:delText>6</w:delText>
            </w:r>
          </w:del>
        </w:p>
        <w:p w14:paraId="7EDCD676" w14:textId="481D5E4F" w:rsidR="00354930" w:rsidDel="00C92EA2" w:rsidRDefault="00354930">
          <w:pPr>
            <w:pStyle w:val="TM3"/>
            <w:tabs>
              <w:tab w:val="left" w:pos="1100"/>
              <w:tab w:val="right" w:leader="dot" w:pos="10528"/>
            </w:tabs>
            <w:rPr>
              <w:del w:id="130" w:author="Caroline STEPIEN" w:date="2025-07-02T09:24:00Z" w16du:dateUtc="2025-07-02T07:24:00Z"/>
              <w:noProof/>
              <w:kern w:val="2"/>
              <w:sz w:val="24"/>
              <w:szCs w:val="24"/>
              <w:lang w:eastAsia="fr-FR" w:bidi="ar-SA"/>
              <w14:ligatures w14:val="standardContextual"/>
            </w:rPr>
          </w:pPr>
          <w:del w:id="131" w:author="Caroline STEPIEN" w:date="2025-07-02T09:24:00Z" w16du:dateUtc="2025-07-02T07:24:00Z">
            <w:r w:rsidRPr="00C92EA2" w:rsidDel="00C92EA2">
              <w:rPr>
                <w:noProof/>
                <w:rPrChange w:id="132" w:author="Caroline STEPIEN" w:date="2025-07-02T09:24:00Z" w16du:dateUtc="2025-07-02T07:24:00Z">
                  <w:rPr>
                    <w:rStyle w:val="Lienhypertexte"/>
                    <w:noProof/>
                  </w:rPr>
                </w:rPrChange>
              </w:rPr>
              <w:delText>7.5.2</w:delText>
            </w:r>
            <w:r w:rsidDel="00C92EA2">
              <w:rPr>
                <w:noProof/>
                <w:kern w:val="2"/>
                <w:sz w:val="24"/>
                <w:szCs w:val="24"/>
                <w:lang w:eastAsia="fr-FR" w:bidi="ar-SA"/>
                <w14:ligatures w14:val="standardContextual"/>
              </w:rPr>
              <w:tab/>
            </w:r>
            <w:r w:rsidRPr="00C92EA2" w:rsidDel="00C92EA2">
              <w:rPr>
                <w:noProof/>
                <w:rPrChange w:id="133" w:author="Caroline STEPIEN" w:date="2025-07-02T09:24:00Z" w16du:dateUtc="2025-07-02T07:24:00Z">
                  <w:rPr>
                    <w:rStyle w:val="Lienhypertexte"/>
                    <w:noProof/>
                  </w:rPr>
                </w:rPrChange>
              </w:rPr>
              <w:delText>Assemblage des modules de détection DU</w:delText>
            </w:r>
            <w:r w:rsidDel="00C92EA2">
              <w:rPr>
                <w:noProof/>
                <w:webHidden/>
              </w:rPr>
              <w:tab/>
            </w:r>
            <w:r w:rsidR="00C92EA2" w:rsidDel="00C92EA2">
              <w:rPr>
                <w:noProof/>
                <w:webHidden/>
              </w:rPr>
              <w:delText>7</w:delText>
            </w:r>
          </w:del>
        </w:p>
        <w:p w14:paraId="791C5996" w14:textId="19BFD734" w:rsidR="00354930" w:rsidDel="00C92EA2" w:rsidRDefault="00354930">
          <w:pPr>
            <w:pStyle w:val="TM2"/>
            <w:tabs>
              <w:tab w:val="left" w:pos="880"/>
              <w:tab w:val="right" w:leader="dot" w:pos="10528"/>
            </w:tabs>
            <w:rPr>
              <w:del w:id="134" w:author="Caroline STEPIEN" w:date="2025-07-02T09:24:00Z" w16du:dateUtc="2025-07-02T07:24:00Z"/>
              <w:noProof/>
              <w:kern w:val="2"/>
              <w:sz w:val="24"/>
              <w:szCs w:val="24"/>
              <w:lang w:eastAsia="fr-FR" w:bidi="ar-SA"/>
              <w14:ligatures w14:val="standardContextual"/>
            </w:rPr>
          </w:pPr>
          <w:del w:id="135" w:author="Caroline STEPIEN" w:date="2025-07-02T09:24:00Z" w16du:dateUtc="2025-07-02T07:24:00Z">
            <w:r w:rsidRPr="00C92EA2" w:rsidDel="00C92EA2">
              <w:rPr>
                <w:noProof/>
                <w:rPrChange w:id="136" w:author="Caroline STEPIEN" w:date="2025-07-02T09:24:00Z" w16du:dateUtc="2025-07-02T07:24:00Z">
                  <w:rPr>
                    <w:rStyle w:val="Lienhypertexte"/>
                    <w:noProof/>
                  </w:rPr>
                </w:rPrChange>
              </w:rPr>
              <w:delText>7.6</w:delText>
            </w:r>
            <w:r w:rsidDel="00C92EA2">
              <w:rPr>
                <w:noProof/>
                <w:kern w:val="2"/>
                <w:sz w:val="24"/>
                <w:szCs w:val="24"/>
                <w:lang w:eastAsia="fr-FR" w:bidi="ar-SA"/>
                <w14:ligatures w14:val="standardContextual"/>
              </w:rPr>
              <w:tab/>
            </w:r>
            <w:r w:rsidRPr="00C92EA2" w:rsidDel="00C92EA2">
              <w:rPr>
                <w:noProof/>
                <w:rPrChange w:id="137" w:author="Caroline STEPIEN" w:date="2025-07-02T09:24:00Z" w16du:dateUtc="2025-07-02T07:24:00Z">
                  <w:rPr>
                    <w:rStyle w:val="Lienhypertexte"/>
                    <w:noProof/>
                  </w:rPr>
                </w:rPrChange>
              </w:rPr>
              <w:delText>Vérifications</w:delText>
            </w:r>
            <w:r w:rsidDel="00C92EA2">
              <w:rPr>
                <w:noProof/>
                <w:webHidden/>
              </w:rPr>
              <w:tab/>
            </w:r>
            <w:r w:rsidR="00C92EA2" w:rsidDel="00C92EA2">
              <w:rPr>
                <w:noProof/>
                <w:webHidden/>
              </w:rPr>
              <w:delText>18</w:delText>
            </w:r>
          </w:del>
        </w:p>
        <w:p w14:paraId="4FA5BEE9" w14:textId="4F54F5E0" w:rsidR="00354930" w:rsidDel="00C92EA2" w:rsidRDefault="00354930">
          <w:pPr>
            <w:pStyle w:val="TM3"/>
            <w:tabs>
              <w:tab w:val="left" w:pos="1100"/>
              <w:tab w:val="right" w:leader="dot" w:pos="10528"/>
            </w:tabs>
            <w:rPr>
              <w:del w:id="138" w:author="Caroline STEPIEN" w:date="2025-07-02T09:24:00Z" w16du:dateUtc="2025-07-02T07:24:00Z"/>
              <w:noProof/>
              <w:kern w:val="2"/>
              <w:sz w:val="24"/>
              <w:szCs w:val="24"/>
              <w:lang w:eastAsia="fr-FR" w:bidi="ar-SA"/>
              <w14:ligatures w14:val="standardContextual"/>
            </w:rPr>
          </w:pPr>
          <w:del w:id="139" w:author="Caroline STEPIEN" w:date="2025-07-02T09:24:00Z" w16du:dateUtc="2025-07-02T07:24:00Z">
            <w:r w:rsidRPr="00C92EA2" w:rsidDel="00C92EA2">
              <w:rPr>
                <w:noProof/>
                <w:rPrChange w:id="140" w:author="Caroline STEPIEN" w:date="2025-07-02T09:24:00Z" w16du:dateUtc="2025-07-02T07:24:00Z">
                  <w:rPr>
                    <w:rStyle w:val="Lienhypertexte"/>
                    <w:noProof/>
                  </w:rPr>
                </w:rPrChange>
              </w:rPr>
              <w:delText>7.6.1</w:delText>
            </w:r>
            <w:r w:rsidDel="00C92EA2">
              <w:rPr>
                <w:noProof/>
                <w:kern w:val="2"/>
                <w:sz w:val="24"/>
                <w:szCs w:val="24"/>
                <w:lang w:eastAsia="fr-FR" w:bidi="ar-SA"/>
                <w14:ligatures w14:val="standardContextual"/>
              </w:rPr>
              <w:tab/>
            </w:r>
            <w:r w:rsidRPr="00C92EA2" w:rsidDel="00C92EA2">
              <w:rPr>
                <w:noProof/>
                <w:rPrChange w:id="141" w:author="Caroline STEPIEN" w:date="2025-07-02T09:24:00Z" w16du:dateUtc="2025-07-02T07:24:00Z">
                  <w:rPr>
                    <w:rStyle w:val="Lienhypertexte"/>
                    <w:noProof/>
                  </w:rPr>
                </w:rPrChange>
              </w:rPr>
              <w:delText>Serrage des vis</w:delText>
            </w:r>
            <w:r w:rsidDel="00C92EA2">
              <w:rPr>
                <w:noProof/>
                <w:webHidden/>
              </w:rPr>
              <w:tab/>
            </w:r>
            <w:r w:rsidR="00C92EA2" w:rsidDel="00C92EA2">
              <w:rPr>
                <w:noProof/>
                <w:webHidden/>
              </w:rPr>
              <w:delText>18</w:delText>
            </w:r>
          </w:del>
        </w:p>
        <w:p w14:paraId="2499CE62" w14:textId="46CA2A94" w:rsidR="00354930" w:rsidDel="00C92EA2" w:rsidRDefault="00354930">
          <w:pPr>
            <w:pStyle w:val="TM3"/>
            <w:tabs>
              <w:tab w:val="left" w:pos="1100"/>
              <w:tab w:val="right" w:leader="dot" w:pos="10528"/>
            </w:tabs>
            <w:rPr>
              <w:del w:id="142" w:author="Caroline STEPIEN" w:date="2025-07-02T09:24:00Z" w16du:dateUtc="2025-07-02T07:24:00Z"/>
              <w:noProof/>
              <w:kern w:val="2"/>
              <w:sz w:val="24"/>
              <w:szCs w:val="24"/>
              <w:lang w:eastAsia="fr-FR" w:bidi="ar-SA"/>
              <w14:ligatures w14:val="standardContextual"/>
            </w:rPr>
          </w:pPr>
          <w:del w:id="143" w:author="Caroline STEPIEN" w:date="2025-07-02T09:24:00Z" w16du:dateUtc="2025-07-02T07:24:00Z">
            <w:r w:rsidRPr="00C92EA2" w:rsidDel="00C92EA2">
              <w:rPr>
                <w:noProof/>
                <w:rPrChange w:id="144" w:author="Caroline STEPIEN" w:date="2025-07-02T09:24:00Z" w16du:dateUtc="2025-07-02T07:24:00Z">
                  <w:rPr>
                    <w:rStyle w:val="Lienhypertexte"/>
                    <w:noProof/>
                  </w:rPr>
                </w:rPrChange>
              </w:rPr>
              <w:delText>7.6.2</w:delText>
            </w:r>
            <w:r w:rsidDel="00C92EA2">
              <w:rPr>
                <w:noProof/>
                <w:kern w:val="2"/>
                <w:sz w:val="24"/>
                <w:szCs w:val="24"/>
                <w:lang w:eastAsia="fr-FR" w:bidi="ar-SA"/>
                <w14:ligatures w14:val="standardContextual"/>
              </w:rPr>
              <w:tab/>
            </w:r>
            <w:r w:rsidRPr="00C92EA2" w:rsidDel="00C92EA2">
              <w:rPr>
                <w:noProof/>
                <w:rPrChange w:id="145" w:author="Caroline STEPIEN" w:date="2025-07-02T09:24:00Z" w16du:dateUtc="2025-07-02T07:24:00Z">
                  <w:rPr>
                    <w:rStyle w:val="Lienhypertexte"/>
                    <w:noProof/>
                  </w:rPr>
                </w:rPrChange>
              </w:rPr>
              <w:delText>Documentation</w:delText>
            </w:r>
            <w:r w:rsidDel="00C92EA2">
              <w:rPr>
                <w:noProof/>
                <w:webHidden/>
              </w:rPr>
              <w:tab/>
            </w:r>
            <w:r w:rsidR="00C92EA2" w:rsidDel="00C92EA2">
              <w:rPr>
                <w:noProof/>
                <w:webHidden/>
              </w:rPr>
              <w:delText>18</w:delText>
            </w:r>
          </w:del>
        </w:p>
        <w:p w14:paraId="3B8F41FF" w14:textId="116C01B7" w:rsidR="00354930" w:rsidDel="00C92EA2" w:rsidRDefault="00354930">
          <w:pPr>
            <w:pStyle w:val="TM2"/>
            <w:tabs>
              <w:tab w:val="left" w:pos="880"/>
              <w:tab w:val="right" w:leader="dot" w:pos="10528"/>
            </w:tabs>
            <w:rPr>
              <w:del w:id="146" w:author="Caroline STEPIEN" w:date="2025-07-02T09:24:00Z" w16du:dateUtc="2025-07-02T07:24:00Z"/>
              <w:noProof/>
              <w:kern w:val="2"/>
              <w:sz w:val="24"/>
              <w:szCs w:val="24"/>
              <w:lang w:eastAsia="fr-FR" w:bidi="ar-SA"/>
              <w14:ligatures w14:val="standardContextual"/>
            </w:rPr>
          </w:pPr>
          <w:del w:id="147" w:author="Caroline STEPIEN" w:date="2025-07-02T09:24:00Z" w16du:dateUtc="2025-07-02T07:24:00Z">
            <w:r w:rsidRPr="00C92EA2" w:rsidDel="00C92EA2">
              <w:rPr>
                <w:noProof/>
                <w:rPrChange w:id="148" w:author="Caroline STEPIEN" w:date="2025-07-02T09:24:00Z" w16du:dateUtc="2025-07-02T07:24:00Z">
                  <w:rPr>
                    <w:rStyle w:val="Lienhypertexte"/>
                    <w:noProof/>
                  </w:rPr>
                </w:rPrChange>
              </w:rPr>
              <w:delText>7.7</w:delText>
            </w:r>
            <w:r w:rsidDel="00C92EA2">
              <w:rPr>
                <w:noProof/>
                <w:kern w:val="2"/>
                <w:sz w:val="24"/>
                <w:szCs w:val="24"/>
                <w:lang w:eastAsia="fr-FR" w:bidi="ar-SA"/>
                <w14:ligatures w14:val="standardContextual"/>
              </w:rPr>
              <w:tab/>
            </w:r>
            <w:r w:rsidRPr="00C92EA2" w:rsidDel="00C92EA2">
              <w:rPr>
                <w:noProof/>
                <w:rPrChange w:id="149" w:author="Caroline STEPIEN" w:date="2025-07-02T09:24:00Z" w16du:dateUtc="2025-07-02T07:24:00Z">
                  <w:rPr>
                    <w:rStyle w:val="Lienhypertexte"/>
                    <w:noProof/>
                  </w:rPr>
                </w:rPrChange>
              </w:rPr>
              <w:delText>Validation et clôture de la tâche</w:delText>
            </w:r>
            <w:r w:rsidDel="00C92EA2">
              <w:rPr>
                <w:noProof/>
                <w:webHidden/>
              </w:rPr>
              <w:tab/>
            </w:r>
            <w:r w:rsidR="00C92EA2" w:rsidDel="00C92EA2">
              <w:rPr>
                <w:noProof/>
                <w:webHidden/>
              </w:rPr>
              <w:delText>18</w:delText>
            </w:r>
          </w:del>
        </w:p>
        <w:p w14:paraId="20898962" w14:textId="01E3968D" w:rsidR="00936252" w:rsidRDefault="003F4F60">
          <w:r>
            <w:rPr>
              <w:b/>
              <w:bCs/>
            </w:rPr>
            <w:fldChar w:fldCharType="end"/>
          </w:r>
        </w:p>
      </w:sdtContent>
    </w:sdt>
    <w:p w14:paraId="576836E9" w14:textId="77777777" w:rsidR="00910E2A" w:rsidRDefault="00910E2A" w:rsidP="00A00AE0">
      <w:r w:rsidRPr="00910E2A">
        <w:br w:type="page"/>
      </w:r>
    </w:p>
    <w:p w14:paraId="540F7F54" w14:textId="77777777" w:rsidR="003F0FE5" w:rsidRPr="001D4C39" w:rsidRDefault="003F0FE5" w:rsidP="00B122FC">
      <w:pPr>
        <w:pStyle w:val="Titre1"/>
      </w:pPr>
      <w:bookmarkStart w:id="150" w:name="_Toc202340665"/>
      <w:r w:rsidRPr="001D4C39">
        <w:lastRenderedPageBreak/>
        <w:t>Description</w:t>
      </w:r>
      <w:r w:rsidR="00B122FC">
        <w:t xml:space="preserve"> et champ d'application</w:t>
      </w:r>
      <w:bookmarkEnd w:id="150"/>
    </w:p>
    <w:p w14:paraId="7194AEED" w14:textId="188F20DF" w:rsidR="00C06200" w:rsidRDefault="006F05CF" w:rsidP="00014D34">
      <w:pPr>
        <w:pStyle w:val="Standard"/>
        <w:rPr>
          <w:ins w:id="151" w:author="Caroline STEPIEN" w:date="2025-06-30T11:36:00Z" w16du:dateUtc="2025-06-30T09:36:00Z"/>
        </w:rPr>
      </w:pPr>
      <w:r>
        <w:t xml:space="preserve">Ce document défini la procédure à suivre pour </w:t>
      </w:r>
      <w:r w:rsidR="00024394" w:rsidRPr="00024394">
        <w:t xml:space="preserve">réaliser </w:t>
      </w:r>
      <w:r>
        <w:t xml:space="preserve">l'assemblage mécanique de l'unité de détection (DU) de la caméra </w:t>
      </w:r>
      <w:proofErr w:type="spellStart"/>
      <w:r>
        <w:t>Nect</w:t>
      </w:r>
      <w:r w:rsidR="003B7CD6">
        <w:t>arCAM</w:t>
      </w:r>
      <w:proofErr w:type="spellEnd"/>
      <w:r w:rsidR="003B7CD6">
        <w:t xml:space="preserve">. La procédure concerne l’assemblage </w:t>
      </w:r>
      <w:r>
        <w:t>des DU de</w:t>
      </w:r>
      <w:r w:rsidR="003B7CD6">
        <w:t xml:space="preserve"> la production</w:t>
      </w:r>
      <w:r>
        <w:t xml:space="preserve"> série.</w:t>
      </w:r>
      <w:r w:rsidR="00936252">
        <w:t xml:space="preserve"> </w:t>
      </w:r>
    </w:p>
    <w:p w14:paraId="08769601" w14:textId="1E551665" w:rsidR="00CE4FDD" w:rsidRPr="00F925CF" w:rsidRDefault="00CE4FDD" w:rsidP="00014D34">
      <w:pPr>
        <w:pStyle w:val="Standard"/>
      </w:pPr>
      <w:ins w:id="152" w:author="Caroline STEPIEN" w:date="2025-06-30T11:36:00Z" w16du:dateUtc="2025-06-30T09:36:00Z">
        <w:r>
          <w:t>Ce document constitue une procédure interne IRAP et s’applique dans le cadre d’un câblage dans les locaux de l’IRAP.</w:t>
        </w:r>
      </w:ins>
    </w:p>
    <w:p w14:paraId="7007AC23" w14:textId="77777777" w:rsidR="00B469B3" w:rsidRPr="001D4C39" w:rsidRDefault="00B469B3" w:rsidP="00B122FC">
      <w:pPr>
        <w:pStyle w:val="Titre1"/>
      </w:pPr>
      <w:bookmarkStart w:id="153" w:name="_Toc202340666"/>
      <w:r w:rsidRPr="001D4C39">
        <w:t>Environ</w:t>
      </w:r>
      <w:r w:rsidR="001B1642" w:rsidRPr="001D4C39">
        <w:t>ne</w:t>
      </w:r>
      <w:r w:rsidRPr="001D4C39">
        <w:t>ment</w:t>
      </w:r>
      <w:r w:rsidR="00D04571">
        <w:t xml:space="preserve"> et précautions</w:t>
      </w:r>
      <w:bookmarkEnd w:id="153"/>
    </w:p>
    <w:p w14:paraId="36F7ADDE" w14:textId="46199924" w:rsidR="006F05CF" w:rsidDel="002D3126" w:rsidRDefault="006F05CF" w:rsidP="006F05CF">
      <w:pPr>
        <w:pStyle w:val="Standard"/>
        <w:rPr>
          <w:del w:id="154" w:author="Caroline STEPIEN" w:date="2025-06-30T11:12:00Z" w16du:dateUtc="2025-06-30T09:12:00Z"/>
        </w:rPr>
      </w:pPr>
      <w:del w:id="155" w:author="Caroline STEPIEN" w:date="2025-06-30T11:12:00Z" w16du:dateUtc="2025-06-30T09:12:00Z">
        <w:r w:rsidDel="002D3126">
          <w:delText xml:space="preserve">L'assemblage </w:delText>
        </w:r>
      </w:del>
      <w:del w:id="156" w:author="Caroline STEPIEN" w:date="2025-06-30T11:07:00Z" w16du:dateUtc="2025-06-30T09:07:00Z">
        <w:r w:rsidDel="002D3126">
          <w:delText>est réalisé dans les locaux du sous-traitant ayant en charge la fourniture des DU</w:delText>
        </w:r>
        <w:r w:rsidR="003B7CD6" w:rsidDel="002D3126">
          <w:delText>.</w:delText>
        </w:r>
        <w:r w:rsidDel="002D3126">
          <w:delText xml:space="preserve"> Il </w:delText>
        </w:r>
      </w:del>
      <w:del w:id="157" w:author="Caroline STEPIEN" w:date="2025-06-30T11:12:00Z" w16du:dateUtc="2025-06-30T09:12:00Z">
        <w:r w:rsidDel="002D3126">
          <w:delText>se fait dans un environnement propre</w:delText>
        </w:r>
      </w:del>
      <w:ins w:id="158" w:author="Robert Martos" w:date="2025-06-19T11:40:00Z">
        <w:del w:id="159" w:author="Caroline STEPIEN" w:date="2025-06-30T11:12:00Z" w16du:dateUtc="2025-06-30T09:12:00Z">
          <w:r w:rsidR="007109E7" w:rsidDel="002D3126">
            <w:delText xml:space="preserve"> </w:delText>
          </w:r>
        </w:del>
      </w:ins>
      <w:del w:id="160" w:author="Caroline STEPIEN" w:date="2025-06-30T11:12:00Z" w16du:dateUtc="2025-06-30T09:12:00Z">
        <w:r w:rsidDel="002D3126">
          <w:delText>, compatible avec la manipulation de cartes électroniques de haute technicité.</w:delText>
        </w:r>
      </w:del>
    </w:p>
    <w:p w14:paraId="56D5E368" w14:textId="77777777" w:rsidR="006F05CF" w:rsidRDefault="006F05CF" w:rsidP="006F05CF">
      <w:pPr>
        <w:pStyle w:val="Standard"/>
      </w:pPr>
      <w:r>
        <w:t>Les conditions d'hygrométrie et de température devront rester maîtrisées.</w:t>
      </w:r>
    </w:p>
    <w:p w14:paraId="268F8483" w14:textId="32889F61" w:rsidR="00616C01" w:rsidRPr="001D4C39" w:rsidRDefault="006F05CF" w:rsidP="00014D34">
      <w:pPr>
        <w:pStyle w:val="Standard"/>
      </w:pPr>
      <w:r>
        <w:t xml:space="preserve"> Les plans de travail devront être protégés contre les décharges électrostatiques. Les opérateurs seront munis de bracelets ESD lorsque les étapes d’assemblage incluent la manipulation des différentes cartes électroniques qui entrent dans la composition d’un DU : cartes HVPA.</w:t>
      </w:r>
      <w:r w:rsidR="008F44D1">
        <w:t xml:space="preserve"> </w:t>
      </w:r>
    </w:p>
    <w:p w14:paraId="6ADB4BFC" w14:textId="77777777" w:rsidR="00B469B3" w:rsidRPr="001D4C39" w:rsidRDefault="00B469B3" w:rsidP="00B122FC">
      <w:pPr>
        <w:pStyle w:val="Titre1"/>
      </w:pPr>
      <w:bookmarkStart w:id="161" w:name="_Toc202340667"/>
      <w:r w:rsidRPr="001D4C39">
        <w:t>Personnel</w:t>
      </w:r>
      <w:bookmarkEnd w:id="161"/>
    </w:p>
    <w:p w14:paraId="01F9848E" w14:textId="77777777" w:rsidR="006F05CF" w:rsidRDefault="006F05CF" w:rsidP="006F05CF">
      <w:pPr>
        <w:pStyle w:val="Standard"/>
      </w:pPr>
      <w:r>
        <w:t>Le personnel en charge de la tâche devra avoir une expérience en assemblage mécanique et être sensibilisé aux précautions requises pour la manipulation de cartes ou composants électroniques. L'activité sera suivie par un responsable qualité.</w:t>
      </w:r>
    </w:p>
    <w:p w14:paraId="5C5EE37B" w14:textId="77777777" w:rsidR="006F05CF" w:rsidRDefault="006F05CF" w:rsidP="006F05CF">
      <w:pPr>
        <w:pStyle w:val="Standard"/>
      </w:pPr>
      <w:r>
        <w:t>La liste du personnel sera indiquée dans le Tableau 1 : Liste du personnel.</w:t>
      </w:r>
    </w:p>
    <w:p w14:paraId="433108C9" w14:textId="77777777" w:rsidR="003F0FE5" w:rsidRDefault="003404F6" w:rsidP="00B122FC">
      <w:pPr>
        <w:pStyle w:val="Titre1"/>
      </w:pPr>
      <w:bookmarkStart w:id="162" w:name="_Toc202340668"/>
      <w:r>
        <w:t>Suivi qualité</w:t>
      </w:r>
      <w:bookmarkEnd w:id="162"/>
    </w:p>
    <w:p w14:paraId="519A55F1" w14:textId="77777777" w:rsidR="006F05CF" w:rsidRDefault="006F05CF" w:rsidP="006F05CF">
      <w:pPr>
        <w:pStyle w:val="Standard"/>
      </w:pPr>
      <w:r>
        <w:t>Le travail se fera en conformité avec le plan d'assurance qualité du sous-traitant. Les anomalies et non-conformités détectées durant les différentes étapes de la procédure seront référencées dans la case "NC" du tableau décrivant la tâche. Une fiche d'anomalie ou de non-conformité correspondante sera rédigée.</w:t>
      </w:r>
    </w:p>
    <w:p w14:paraId="28DFD013" w14:textId="77777777" w:rsidR="006F05CF" w:rsidRDefault="006F05CF" w:rsidP="006F05CF">
      <w:pPr>
        <w:pStyle w:val="Standard"/>
        <w:jc w:val="left"/>
      </w:pPr>
      <w:r>
        <w:t>Les fiches d'anomalie et non-conformité font partie de la fourniture du sous-traitant.</w:t>
      </w:r>
    </w:p>
    <w:p w14:paraId="12866881" w14:textId="77777777" w:rsidR="003F0FE5" w:rsidRDefault="003404F6" w:rsidP="00B122FC">
      <w:pPr>
        <w:pStyle w:val="Titre1"/>
      </w:pPr>
      <w:bookmarkStart w:id="163" w:name="_Toc202340669"/>
      <w:r>
        <w:t>Fourniture</w:t>
      </w:r>
      <w:r w:rsidR="002755A7">
        <w:t>s</w:t>
      </w:r>
      <w:bookmarkEnd w:id="163"/>
    </w:p>
    <w:p w14:paraId="4963DD14" w14:textId="77777777" w:rsidR="008F5593" w:rsidRDefault="008F5593" w:rsidP="008F5593">
      <w:pPr>
        <w:pStyle w:val="Titre2"/>
      </w:pPr>
      <w:bookmarkStart w:id="164" w:name="_Toc202340670"/>
      <w:r>
        <w:t xml:space="preserve">Fournitures </w:t>
      </w:r>
      <w:r w:rsidR="0029791F">
        <w:t>et responsabilité d</w:t>
      </w:r>
      <w:r w:rsidR="00B36AFF">
        <w:t>e l’IRAP</w:t>
      </w:r>
      <w:bookmarkEnd w:id="164"/>
    </w:p>
    <w:p w14:paraId="1725154B" w14:textId="77777777" w:rsidR="002755A7" w:rsidRPr="008F5593" w:rsidRDefault="002755A7" w:rsidP="008F5593">
      <w:r>
        <w:t>L</w:t>
      </w:r>
      <w:r w:rsidR="00882B08">
        <w:t xml:space="preserve">es fichiers </w:t>
      </w:r>
      <w:r w:rsidR="003E2DFC">
        <w:t xml:space="preserve">STEP </w:t>
      </w:r>
      <w:r w:rsidR="00882B08">
        <w:t>seront fournis au titulaire par l'IRAP.</w:t>
      </w:r>
    </w:p>
    <w:p w14:paraId="04AEAD99" w14:textId="0B1DAAB8" w:rsidR="008F5593" w:rsidRDefault="008F5593" w:rsidP="008F5593">
      <w:pPr>
        <w:pStyle w:val="Titre2"/>
      </w:pPr>
      <w:bookmarkStart w:id="165" w:name="_Toc202340671"/>
      <w:r>
        <w:t xml:space="preserve">Fournitures </w:t>
      </w:r>
      <w:r w:rsidR="00524650">
        <w:t xml:space="preserve">et responsabilités </w:t>
      </w:r>
      <w:r w:rsidRPr="006B3501">
        <w:t>sous</w:t>
      </w:r>
      <w:r>
        <w:t>-traitant</w:t>
      </w:r>
      <w:bookmarkEnd w:id="165"/>
    </w:p>
    <w:p w14:paraId="4939CF15" w14:textId="77777777" w:rsidR="006F05CF" w:rsidRDefault="006F05CF" w:rsidP="006F05CF">
      <w:pPr>
        <w:pStyle w:val="Standard"/>
      </w:pPr>
      <w:r>
        <w:t>Le sous-traitant fournit à l’IRAP les modules de l'unité de détection (DU) conformément à la présente procédure. Les tests de vérification de la conformité aux spécifications et de caractérisation des performances des DU devront au préalable être effectués. Ces aspects ne sont pas couverts par le présent document.</w:t>
      </w:r>
    </w:p>
    <w:p w14:paraId="49CA225C" w14:textId="77777777" w:rsidR="006F05CF" w:rsidRDefault="006F05CF" w:rsidP="006F05CF">
      <w:pPr>
        <w:pStyle w:val="Standard"/>
      </w:pPr>
      <w:r>
        <w:t>La documentation générée pendant l'assemblage mécanique (procédure renseignée, fiches de non-conformité) fait partie de la fourniture du sous-traitant.</w:t>
      </w:r>
    </w:p>
    <w:p w14:paraId="6A94F312" w14:textId="77777777" w:rsidR="006F05CF" w:rsidRDefault="006F05CF" w:rsidP="006F05CF">
      <w:pPr>
        <w:pStyle w:val="Standard"/>
      </w:pPr>
      <w:r>
        <w:t>Le sous-traitant prend en charge l'approvisionnement des consommables et outillages. Ils sont listés dans le Tableau 3 : Liste des outillages et consommables pour la tâche.</w:t>
      </w:r>
    </w:p>
    <w:p w14:paraId="3CD3AB00" w14:textId="77777777" w:rsidR="003F0FE5" w:rsidRPr="001D4C39" w:rsidRDefault="001B1642" w:rsidP="00B122FC">
      <w:pPr>
        <w:pStyle w:val="Titre1"/>
      </w:pPr>
      <w:bookmarkStart w:id="166" w:name="_Toc202340672"/>
      <w:r w:rsidRPr="001D4C39">
        <w:t>Procédure</w:t>
      </w:r>
      <w:bookmarkEnd w:id="166"/>
    </w:p>
    <w:p w14:paraId="324AA1FF" w14:textId="77777777" w:rsidR="0001119F" w:rsidRDefault="0001119F" w:rsidP="0001119F">
      <w:pPr>
        <w:pStyle w:val="Titre2"/>
      </w:pPr>
      <w:bookmarkStart w:id="167" w:name="_Toc202340673"/>
      <w:r>
        <w:lastRenderedPageBreak/>
        <w:t>Personnel</w:t>
      </w:r>
      <w:bookmarkEnd w:id="167"/>
    </w:p>
    <w:p w14:paraId="1C4A4D61" w14:textId="77777777" w:rsidR="006F05CF" w:rsidRDefault="006F05CF" w:rsidP="006F05CF">
      <w:pPr>
        <w:pStyle w:val="Standard"/>
      </w:pPr>
      <w:r>
        <w:t>Le personnel impliqué dans l’activité d’assemblage de l'unité de détection DU sera listé dans le Tableau 1 : Liste du personnel ou dans une fiche de tâche fournie en annexe.</w:t>
      </w:r>
    </w:p>
    <w:p w14:paraId="424E17DA" w14:textId="53499F07" w:rsidR="000C3219" w:rsidRDefault="00C14B24" w:rsidP="0095658C">
      <w:pPr>
        <w:pStyle w:val="Lgende"/>
      </w:pPr>
      <w:bookmarkStart w:id="168" w:name="_Ref512265352"/>
      <w:bookmarkStart w:id="169" w:name="_Ref483561979"/>
      <w:r>
        <w:t xml:space="preserve">Tableau </w:t>
      </w:r>
      <w:bookmarkEnd w:id="168"/>
      <w:r w:rsidR="006F05CF">
        <w:t>1</w:t>
      </w:r>
      <w:r w:rsidR="00716751">
        <w:t xml:space="preserve"> </w:t>
      </w:r>
      <w:r>
        <w:t>: Liste du personnel</w:t>
      </w:r>
      <w:bookmarkEnd w:id="169"/>
    </w:p>
    <w:tbl>
      <w:tblPr>
        <w:tblStyle w:val="Listeclaire1"/>
        <w:tblW w:w="0" w:type="auto"/>
        <w:tblLook w:val="04A0" w:firstRow="1" w:lastRow="0" w:firstColumn="1" w:lastColumn="0" w:noHBand="0" w:noVBand="1"/>
      </w:tblPr>
      <w:tblGrid>
        <w:gridCol w:w="2235"/>
        <w:gridCol w:w="5953"/>
        <w:gridCol w:w="2000"/>
      </w:tblGrid>
      <w:tr w:rsidR="0001119F" w:rsidRPr="001D4C39" w14:paraId="53355AD1" w14:textId="77777777" w:rsidTr="004F37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bottom w:val="single" w:sz="8" w:space="0" w:color="000000" w:themeColor="text1"/>
            </w:tcBorders>
          </w:tcPr>
          <w:p w14:paraId="48F5D0E6" w14:textId="77777777" w:rsidR="0001119F" w:rsidRPr="001D4C39" w:rsidRDefault="0001119F" w:rsidP="004F37F0">
            <w:pPr>
              <w:pStyle w:val="Sansinterligne"/>
            </w:pPr>
            <w:r>
              <w:t>Responsable tâche</w:t>
            </w:r>
          </w:p>
        </w:tc>
        <w:tc>
          <w:tcPr>
            <w:tcW w:w="5953" w:type="dxa"/>
            <w:tcBorders>
              <w:bottom w:val="single" w:sz="8" w:space="0" w:color="000000" w:themeColor="text1"/>
            </w:tcBorders>
          </w:tcPr>
          <w:p w14:paraId="195BE511" w14:textId="77777777" w:rsidR="0001119F" w:rsidRPr="001D4C39" w:rsidRDefault="0001119F" w:rsidP="004F37F0">
            <w:pPr>
              <w:pStyle w:val="Sansinterligne"/>
              <w:cnfStyle w:val="100000000000" w:firstRow="1" w:lastRow="0" w:firstColumn="0" w:lastColumn="0" w:oddVBand="0" w:evenVBand="0" w:oddHBand="0" w:evenHBand="0" w:firstRowFirstColumn="0" w:firstRowLastColumn="0" w:lastRowFirstColumn="0" w:lastRowLastColumn="0"/>
            </w:pPr>
            <w:r>
              <w:t>Opérateurs</w:t>
            </w:r>
          </w:p>
        </w:tc>
        <w:tc>
          <w:tcPr>
            <w:tcW w:w="2000" w:type="dxa"/>
            <w:tcBorders>
              <w:bottom w:val="single" w:sz="8" w:space="0" w:color="000000" w:themeColor="text1"/>
            </w:tcBorders>
          </w:tcPr>
          <w:p w14:paraId="756F8B06" w14:textId="77777777" w:rsidR="0001119F" w:rsidRPr="001D4C39" w:rsidRDefault="0001119F" w:rsidP="004F37F0">
            <w:pPr>
              <w:pStyle w:val="Sansinterligne"/>
              <w:cnfStyle w:val="100000000000" w:firstRow="1" w:lastRow="0" w:firstColumn="0" w:lastColumn="0" w:oddVBand="0" w:evenVBand="0" w:oddHBand="0" w:evenHBand="0" w:firstRowFirstColumn="0" w:firstRowLastColumn="0" w:lastRowFirstColumn="0" w:lastRowLastColumn="0"/>
            </w:pPr>
            <w:r>
              <w:t>Responsable qualité</w:t>
            </w:r>
          </w:p>
        </w:tc>
      </w:tr>
      <w:tr w:rsidR="0001119F" w:rsidRPr="001D4C39" w14:paraId="77F88314" w14:textId="77777777" w:rsidTr="00725348">
        <w:trPr>
          <w:cnfStyle w:val="000000100000" w:firstRow="0" w:lastRow="0" w:firstColumn="0" w:lastColumn="0" w:oddVBand="0" w:evenVBand="0" w:oddHBand="1" w:evenHBand="0" w:firstRowFirstColumn="0" w:firstRowLastColumn="0" w:lastRowFirstColumn="0" w:lastRowLastColumn="0"/>
          <w:trHeight w:val="904"/>
        </w:trPr>
        <w:tc>
          <w:tcPr>
            <w:cnfStyle w:val="001000000000" w:firstRow="0" w:lastRow="0" w:firstColumn="1" w:lastColumn="0" w:oddVBand="0" w:evenVBand="0" w:oddHBand="0" w:evenHBand="0" w:firstRowFirstColumn="0" w:firstRowLastColumn="0" w:lastRowFirstColumn="0" w:lastRowLastColumn="0"/>
            <w:tcW w:w="0" w:type="dxa"/>
            <w:tcBorders>
              <w:right w:val="single" w:sz="8" w:space="0" w:color="808080" w:themeColor="background1" w:themeShade="80"/>
            </w:tcBorders>
          </w:tcPr>
          <w:p w14:paraId="40E9E4A9" w14:textId="77777777" w:rsidR="0001119F" w:rsidRPr="001D4C39" w:rsidRDefault="0001119F" w:rsidP="004F37F0">
            <w:pPr>
              <w:pStyle w:val="Sansinterligne"/>
            </w:pPr>
          </w:p>
        </w:tc>
        <w:tc>
          <w:tcPr>
            <w:tcW w:w="0" w:type="dxa"/>
            <w:tcBorders>
              <w:left w:val="single" w:sz="8" w:space="0" w:color="808080" w:themeColor="background1" w:themeShade="80"/>
              <w:right w:val="single" w:sz="8" w:space="0" w:color="808080" w:themeColor="background1" w:themeShade="80"/>
            </w:tcBorders>
          </w:tcPr>
          <w:p w14:paraId="67F5EDFA" w14:textId="77777777" w:rsidR="0001119F" w:rsidRPr="001D4C39" w:rsidRDefault="0001119F" w:rsidP="004F37F0">
            <w:pPr>
              <w:pStyle w:val="Sansinterligne"/>
              <w:cnfStyle w:val="000000100000" w:firstRow="0" w:lastRow="0" w:firstColumn="0" w:lastColumn="0" w:oddVBand="0" w:evenVBand="0" w:oddHBand="1" w:evenHBand="0" w:firstRowFirstColumn="0" w:firstRowLastColumn="0" w:lastRowFirstColumn="0" w:lastRowLastColumn="0"/>
            </w:pPr>
          </w:p>
        </w:tc>
        <w:tc>
          <w:tcPr>
            <w:tcW w:w="0" w:type="dxa"/>
            <w:tcBorders>
              <w:left w:val="single" w:sz="8" w:space="0" w:color="808080" w:themeColor="background1" w:themeShade="80"/>
            </w:tcBorders>
          </w:tcPr>
          <w:p w14:paraId="60B76DB4" w14:textId="77777777" w:rsidR="0001119F" w:rsidRPr="001D4C39" w:rsidRDefault="0001119F" w:rsidP="004F37F0">
            <w:pPr>
              <w:pStyle w:val="Sansinterligne"/>
              <w:cnfStyle w:val="000000100000" w:firstRow="0" w:lastRow="0" w:firstColumn="0" w:lastColumn="0" w:oddVBand="0" w:evenVBand="0" w:oddHBand="1" w:evenHBand="0" w:firstRowFirstColumn="0" w:firstRowLastColumn="0" w:lastRowFirstColumn="0" w:lastRowLastColumn="0"/>
            </w:pPr>
          </w:p>
        </w:tc>
      </w:tr>
    </w:tbl>
    <w:p w14:paraId="13C99DAA" w14:textId="77777777" w:rsidR="0001119F" w:rsidRPr="001D4C39" w:rsidRDefault="0001119F" w:rsidP="0001119F">
      <w:pPr>
        <w:pStyle w:val="Sansinterligne"/>
      </w:pPr>
    </w:p>
    <w:p w14:paraId="38B23EED" w14:textId="77777777" w:rsidR="0001119F" w:rsidRDefault="0001119F" w:rsidP="0001119F">
      <w:pPr>
        <w:pStyle w:val="Titre2"/>
      </w:pPr>
      <w:bookmarkStart w:id="170" w:name="_Toc202340674"/>
      <w:r>
        <w:t>Documentation requise</w:t>
      </w:r>
      <w:bookmarkEnd w:id="170"/>
    </w:p>
    <w:p w14:paraId="2924DE78" w14:textId="381400E2" w:rsidR="00C200EC" w:rsidRDefault="006F05CF" w:rsidP="00014D34">
      <w:pPr>
        <w:pStyle w:val="Standard"/>
      </w:pPr>
      <w:r>
        <w:t>Les plans d’ensemble des éléments de détection DU doivent être à disposition pour réaliser l’assemblage mécanique des DU. Les plans sont listés dans le Tableau 2 : Liste des documents.</w:t>
      </w:r>
    </w:p>
    <w:p w14:paraId="0677694E" w14:textId="303B1BF5" w:rsidR="000C3219" w:rsidRDefault="00C14B24" w:rsidP="0095658C">
      <w:pPr>
        <w:pStyle w:val="Lgende"/>
      </w:pPr>
      <w:bookmarkStart w:id="171" w:name="_Ref486929544"/>
      <w:r>
        <w:t xml:space="preserve">Tableau </w:t>
      </w:r>
      <w:bookmarkEnd w:id="171"/>
      <w:r w:rsidR="006F05CF">
        <w:t>2</w:t>
      </w:r>
      <w:r w:rsidR="00716751">
        <w:t xml:space="preserve"> </w:t>
      </w:r>
      <w:r w:rsidR="00C200EC">
        <w:t>: Liste des documents</w:t>
      </w:r>
    </w:p>
    <w:tbl>
      <w:tblPr>
        <w:tblStyle w:val="Listeclaire1"/>
        <w:tblW w:w="0" w:type="auto"/>
        <w:tblLook w:val="04A0" w:firstRow="1" w:lastRow="0" w:firstColumn="1" w:lastColumn="0" w:noHBand="0" w:noVBand="1"/>
      </w:tblPr>
      <w:tblGrid>
        <w:gridCol w:w="625"/>
        <w:gridCol w:w="1989"/>
        <w:gridCol w:w="971"/>
        <w:gridCol w:w="5052"/>
        <w:gridCol w:w="567"/>
        <w:gridCol w:w="1276"/>
      </w:tblGrid>
      <w:tr w:rsidR="00B71B40" w:rsidRPr="001D4C39" w14:paraId="1CD5A0B6" w14:textId="661C301F" w:rsidTr="00345E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bottom w:val="single" w:sz="8" w:space="0" w:color="000000" w:themeColor="text1"/>
            </w:tcBorders>
          </w:tcPr>
          <w:p w14:paraId="2E0F824B" w14:textId="77777777" w:rsidR="00B71B40" w:rsidRPr="001D4C39" w:rsidRDefault="00B71B40" w:rsidP="004F37F0">
            <w:pPr>
              <w:pStyle w:val="Sansinterligne"/>
            </w:pPr>
            <w:r w:rsidRPr="001D4C39">
              <w:t>#</w:t>
            </w:r>
          </w:p>
        </w:tc>
        <w:tc>
          <w:tcPr>
            <w:tcW w:w="1989" w:type="dxa"/>
            <w:tcBorders>
              <w:bottom w:val="single" w:sz="8" w:space="0" w:color="000000" w:themeColor="text1"/>
            </w:tcBorders>
          </w:tcPr>
          <w:p w14:paraId="2406507D"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Référence</w:t>
            </w:r>
          </w:p>
        </w:tc>
        <w:tc>
          <w:tcPr>
            <w:tcW w:w="971" w:type="dxa"/>
            <w:tcBorders>
              <w:bottom w:val="single" w:sz="8" w:space="0" w:color="000000" w:themeColor="text1"/>
            </w:tcBorders>
          </w:tcPr>
          <w:p w14:paraId="214A8BB3"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Version</w:t>
            </w:r>
          </w:p>
        </w:tc>
        <w:tc>
          <w:tcPr>
            <w:tcW w:w="5052" w:type="dxa"/>
            <w:tcBorders>
              <w:bottom w:val="single" w:sz="8" w:space="0" w:color="000000" w:themeColor="text1"/>
            </w:tcBorders>
          </w:tcPr>
          <w:p w14:paraId="43DE2606"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Description</w:t>
            </w:r>
          </w:p>
        </w:tc>
        <w:tc>
          <w:tcPr>
            <w:tcW w:w="567" w:type="dxa"/>
            <w:tcBorders>
              <w:bottom w:val="single" w:sz="8" w:space="0" w:color="000000" w:themeColor="text1"/>
            </w:tcBorders>
          </w:tcPr>
          <w:p w14:paraId="3C657F69"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Visa</w:t>
            </w:r>
          </w:p>
        </w:tc>
        <w:tc>
          <w:tcPr>
            <w:tcW w:w="1276" w:type="dxa"/>
            <w:tcBorders>
              <w:bottom w:val="single" w:sz="8" w:space="0" w:color="000000" w:themeColor="text1"/>
            </w:tcBorders>
          </w:tcPr>
          <w:p w14:paraId="626F11DE" w14:textId="73312215" w:rsidR="00B71B40" w:rsidRDefault="00B71B40" w:rsidP="00345E9F">
            <w:pPr>
              <w:pStyle w:val="Sansinterligne"/>
              <w:jc w:val="center"/>
              <w:cnfStyle w:val="100000000000" w:firstRow="1" w:lastRow="0" w:firstColumn="0" w:lastColumn="0" w:oddVBand="0" w:evenVBand="0" w:oddHBand="0" w:evenHBand="0" w:firstRowFirstColumn="0" w:firstRowLastColumn="0" w:lastRowFirstColumn="0" w:lastRowLastColumn="0"/>
            </w:pPr>
            <w:r>
              <w:t>Rem</w:t>
            </w:r>
          </w:p>
        </w:tc>
      </w:tr>
      <w:tr w:rsidR="00B71B40" w:rsidRPr="001D4C39" w14:paraId="51D8CC41" w14:textId="5A0D4E1C" w:rsidTr="00345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right w:val="single" w:sz="8" w:space="0" w:color="808080" w:themeColor="background1" w:themeShade="80"/>
            </w:tcBorders>
          </w:tcPr>
          <w:p w14:paraId="73FDC3E2" w14:textId="77777777" w:rsidR="00B71B40" w:rsidRPr="001D4C39" w:rsidRDefault="00B71B40" w:rsidP="004F37F0">
            <w:pPr>
              <w:pStyle w:val="Sansinterligne"/>
            </w:pPr>
            <w:r w:rsidRPr="001D4C39">
              <w:t>D2</w:t>
            </w:r>
          </w:p>
        </w:tc>
        <w:tc>
          <w:tcPr>
            <w:tcW w:w="1989" w:type="dxa"/>
            <w:tcBorders>
              <w:left w:val="single" w:sz="8" w:space="0" w:color="808080" w:themeColor="background1" w:themeShade="80"/>
              <w:right w:val="single" w:sz="8" w:space="0" w:color="808080" w:themeColor="background1" w:themeShade="80"/>
            </w:tcBorders>
          </w:tcPr>
          <w:p w14:paraId="6950ACE9" w14:textId="58BFA61A"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r w:rsidRPr="005C47C2">
              <w:rPr>
                <w:lang w:val="en-US"/>
              </w:rPr>
              <w:t>CTA-MD-010102-000</w:t>
            </w:r>
          </w:p>
        </w:tc>
        <w:tc>
          <w:tcPr>
            <w:tcW w:w="971" w:type="dxa"/>
            <w:tcBorders>
              <w:left w:val="single" w:sz="8" w:space="0" w:color="808080" w:themeColor="background1" w:themeShade="80"/>
              <w:right w:val="single" w:sz="8" w:space="0" w:color="808080" w:themeColor="background1" w:themeShade="80"/>
            </w:tcBorders>
          </w:tcPr>
          <w:p w14:paraId="57065191" w14:textId="66AC410C" w:rsidR="00B71B40" w:rsidRPr="005C47C2" w:rsidRDefault="00B71B40" w:rsidP="005C47C2">
            <w:pPr>
              <w:pStyle w:val="Sansinterligne"/>
              <w:cnfStyle w:val="000000100000" w:firstRow="0" w:lastRow="0" w:firstColumn="0" w:lastColumn="0" w:oddVBand="0" w:evenVBand="0" w:oddHBand="1" w:evenHBand="0" w:firstRowFirstColumn="0" w:firstRowLastColumn="0" w:lastRowFirstColumn="0" w:lastRowLastColumn="0"/>
              <w:rPr>
                <w:lang w:val="en-US"/>
              </w:rPr>
            </w:pPr>
            <w:r>
              <w:rPr>
                <w:lang w:val="en-US"/>
              </w:rPr>
              <w:t>D</w:t>
            </w:r>
          </w:p>
        </w:tc>
        <w:tc>
          <w:tcPr>
            <w:tcW w:w="5052" w:type="dxa"/>
            <w:tcBorders>
              <w:left w:val="single" w:sz="8" w:space="0" w:color="808080" w:themeColor="background1" w:themeShade="80"/>
              <w:right w:val="single" w:sz="8" w:space="0" w:color="808080" w:themeColor="background1" w:themeShade="80"/>
            </w:tcBorders>
          </w:tcPr>
          <w:p w14:paraId="2874093C" w14:textId="77777777" w:rsidR="00B71B40" w:rsidRPr="005C47C2" w:rsidRDefault="00B71B40" w:rsidP="005C47C2">
            <w:pPr>
              <w:pStyle w:val="Sansinterligne"/>
              <w:cnfStyle w:val="000000100000" w:firstRow="0" w:lastRow="0" w:firstColumn="0" w:lastColumn="0" w:oddVBand="0" w:evenVBand="0" w:oddHBand="1" w:evenHBand="0" w:firstRowFirstColumn="0" w:firstRowLastColumn="0" w:lastRowFirstColumn="0" w:lastRowLastColumn="0"/>
              <w:rPr>
                <w:lang w:val="en-US"/>
              </w:rPr>
            </w:pPr>
            <w:r w:rsidRPr="005C47C2">
              <w:rPr>
                <w:lang w:val="en-US"/>
              </w:rPr>
              <w:t>Detector Unit Assembly</w:t>
            </w:r>
          </w:p>
        </w:tc>
        <w:tc>
          <w:tcPr>
            <w:tcW w:w="567" w:type="dxa"/>
            <w:tcBorders>
              <w:left w:val="single" w:sz="8" w:space="0" w:color="808080" w:themeColor="background1" w:themeShade="80"/>
            </w:tcBorders>
          </w:tcPr>
          <w:p w14:paraId="0693094F" w14:textId="77777777"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r w:rsidRPr="001D4C39">
              <w:fldChar w:fldCharType="begin">
                <w:ffData>
                  <w:name w:val="CaseACocher9"/>
                  <w:enabled/>
                  <w:calcOnExit w:val="0"/>
                  <w:checkBox>
                    <w:sizeAuto/>
                    <w:default w:val="0"/>
                  </w:checkBox>
                </w:ffData>
              </w:fldChar>
            </w:r>
            <w:r w:rsidRPr="001D4C39">
              <w:instrText xml:space="preserve"> FORMCHECKBOX </w:instrText>
            </w:r>
            <w:r w:rsidRPr="001D4C39">
              <w:fldChar w:fldCharType="separate"/>
            </w:r>
            <w:r w:rsidRPr="001D4C39">
              <w:fldChar w:fldCharType="end"/>
            </w:r>
          </w:p>
        </w:tc>
        <w:tc>
          <w:tcPr>
            <w:tcW w:w="1276" w:type="dxa"/>
            <w:tcBorders>
              <w:left w:val="single" w:sz="8" w:space="0" w:color="808080" w:themeColor="background1" w:themeShade="80"/>
            </w:tcBorders>
          </w:tcPr>
          <w:p w14:paraId="4B7A678E" w14:textId="77777777"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p>
        </w:tc>
      </w:tr>
    </w:tbl>
    <w:p w14:paraId="0520A811" w14:textId="77777777" w:rsidR="0001119F" w:rsidRDefault="0001119F" w:rsidP="00A00AE0">
      <w:pPr>
        <w:pStyle w:val="Sansinterligne"/>
      </w:pPr>
    </w:p>
    <w:p w14:paraId="50DC4E78" w14:textId="77777777" w:rsidR="003404F6" w:rsidRDefault="003404F6" w:rsidP="007759A8">
      <w:pPr>
        <w:pStyle w:val="Titre2"/>
      </w:pPr>
      <w:bookmarkStart w:id="172" w:name="_Toc202340675"/>
      <w:r>
        <w:t>Outillage</w:t>
      </w:r>
      <w:r w:rsidR="004F37F0">
        <w:t xml:space="preserve"> et consommables</w:t>
      </w:r>
      <w:bookmarkEnd w:id="172"/>
    </w:p>
    <w:p w14:paraId="00E41789" w14:textId="77777777" w:rsidR="006F05CF" w:rsidRDefault="006F05CF" w:rsidP="006F05CF">
      <w:pPr>
        <w:pStyle w:val="Standard"/>
      </w:pPr>
      <w:r>
        <w:t>L’assemblage des DU nécessite uniquement de l’outillage à main classique. Des tournevis et embouts adaptés aux deux types de vis utilisées devront être disponibles :</w:t>
      </w:r>
    </w:p>
    <w:p w14:paraId="5F4FBE0B" w14:textId="1E66D168" w:rsidR="00C91EDE" w:rsidRDefault="00687AD0" w:rsidP="00C91EDE">
      <w:pPr>
        <w:pStyle w:val="Paragraphedeliste"/>
        <w:numPr>
          <w:ilvl w:val="0"/>
          <w:numId w:val="36"/>
        </w:numPr>
      </w:pPr>
      <w:r>
        <w:t>Tournevis et e</w:t>
      </w:r>
      <w:r w:rsidR="00C91EDE">
        <w:t>mbout T</w:t>
      </w:r>
      <w:r w:rsidR="006E6FF8">
        <w:t>7</w:t>
      </w:r>
      <w:r w:rsidR="00C91EDE">
        <w:t xml:space="preserve"> pour vis M3 à tête à empreinte </w:t>
      </w:r>
      <w:proofErr w:type="spellStart"/>
      <w:r w:rsidR="00C91EDE" w:rsidRPr="007B3935">
        <w:t>Torx</w:t>
      </w:r>
      <w:proofErr w:type="spellEnd"/>
      <w:r w:rsidR="00C91EDE">
        <w:t>®.</w:t>
      </w:r>
    </w:p>
    <w:p w14:paraId="113A9C51" w14:textId="77777777" w:rsidR="00C91EDE" w:rsidRDefault="00687AD0" w:rsidP="00C91EDE">
      <w:pPr>
        <w:pStyle w:val="Paragraphedeliste"/>
        <w:numPr>
          <w:ilvl w:val="0"/>
          <w:numId w:val="36"/>
        </w:numPr>
      </w:pPr>
      <w:r>
        <w:t>Tournevis et e</w:t>
      </w:r>
      <w:r w:rsidR="00C91EDE">
        <w:t xml:space="preserve">mbout </w:t>
      </w:r>
      <w:r>
        <w:t xml:space="preserve">hexagonal </w:t>
      </w:r>
      <w:r w:rsidR="00C91EDE">
        <w:t>2 mm pour vis M3 à tête six pans creux.</w:t>
      </w:r>
    </w:p>
    <w:p w14:paraId="108B8D9F" w14:textId="77777777" w:rsidR="00C91EDE" w:rsidRDefault="00C91EDE" w:rsidP="00C91EDE">
      <w:r>
        <w:t>Le serrage est contrôlé et implique l’utilisation de tournevis dynamométriques.</w:t>
      </w:r>
    </w:p>
    <w:p w14:paraId="5C4D7564" w14:textId="5A46EA83" w:rsidR="004645E0" w:rsidRDefault="004645E0" w:rsidP="00725348">
      <w:r w:rsidRPr="004645E0">
        <w:t xml:space="preserve">Tableau 3 : Liste des outillages et consommables pour </w:t>
      </w:r>
      <w:r>
        <w:t>l’activité d’assemblage des DU</w:t>
      </w:r>
    </w:p>
    <w:tbl>
      <w:tblPr>
        <w:tblStyle w:val="Grilledutableau"/>
        <w:tblW w:w="0" w:type="auto"/>
        <w:tblLook w:val="04A0" w:firstRow="1" w:lastRow="0" w:firstColumn="1" w:lastColumn="0" w:noHBand="0" w:noVBand="1"/>
      </w:tblPr>
      <w:tblGrid>
        <w:gridCol w:w="562"/>
        <w:gridCol w:w="7371"/>
        <w:gridCol w:w="709"/>
        <w:gridCol w:w="1886"/>
      </w:tblGrid>
      <w:tr w:rsidR="00226C73" w:rsidRPr="008401F5" w14:paraId="3E03A3D4" w14:textId="77777777" w:rsidTr="008401F5">
        <w:trPr>
          <w:tblHeader/>
        </w:trPr>
        <w:tc>
          <w:tcPr>
            <w:tcW w:w="562" w:type="dxa"/>
            <w:shd w:val="clear" w:color="auto" w:fill="595959" w:themeFill="text1" w:themeFillTint="A6"/>
          </w:tcPr>
          <w:p w14:paraId="7F5216BC" w14:textId="77777777" w:rsidR="00226C73" w:rsidRPr="008401F5" w:rsidRDefault="00226C73" w:rsidP="008401F5">
            <w:pPr>
              <w:spacing w:before="40" w:after="40"/>
              <w:rPr>
                <w:b/>
                <w:bCs/>
                <w:color w:val="FFFFFF" w:themeColor="background1"/>
              </w:rPr>
            </w:pPr>
            <w:r w:rsidRPr="008401F5">
              <w:rPr>
                <w:b/>
                <w:bCs/>
                <w:color w:val="FFFFFF" w:themeColor="background1"/>
              </w:rPr>
              <w:t>#</w:t>
            </w:r>
          </w:p>
        </w:tc>
        <w:tc>
          <w:tcPr>
            <w:tcW w:w="7371" w:type="dxa"/>
            <w:shd w:val="clear" w:color="auto" w:fill="595959" w:themeFill="text1" w:themeFillTint="A6"/>
          </w:tcPr>
          <w:p w14:paraId="0B3F18BF" w14:textId="77777777" w:rsidR="00226C73" w:rsidRPr="008401F5" w:rsidRDefault="00226C73" w:rsidP="008401F5">
            <w:pPr>
              <w:spacing w:before="40" w:after="40"/>
              <w:rPr>
                <w:b/>
                <w:bCs/>
                <w:color w:val="FFFFFF" w:themeColor="background1"/>
              </w:rPr>
            </w:pPr>
            <w:r w:rsidRPr="008401F5">
              <w:rPr>
                <w:b/>
                <w:bCs/>
                <w:color w:val="FFFFFF" w:themeColor="background1"/>
              </w:rPr>
              <w:t>Identification/description</w:t>
            </w:r>
          </w:p>
        </w:tc>
        <w:tc>
          <w:tcPr>
            <w:tcW w:w="709" w:type="dxa"/>
            <w:shd w:val="clear" w:color="auto" w:fill="595959" w:themeFill="text1" w:themeFillTint="A6"/>
          </w:tcPr>
          <w:p w14:paraId="0EA500FA" w14:textId="77777777" w:rsidR="00226C73" w:rsidRPr="008401F5" w:rsidRDefault="00226C73" w:rsidP="008401F5">
            <w:pPr>
              <w:spacing w:before="40" w:after="40"/>
              <w:rPr>
                <w:b/>
                <w:bCs/>
                <w:color w:val="FFFFFF" w:themeColor="background1"/>
              </w:rPr>
            </w:pPr>
            <w:r w:rsidRPr="008401F5">
              <w:rPr>
                <w:b/>
                <w:bCs/>
                <w:color w:val="FFFFFF" w:themeColor="background1"/>
              </w:rPr>
              <w:t>Visa</w:t>
            </w:r>
          </w:p>
        </w:tc>
        <w:tc>
          <w:tcPr>
            <w:tcW w:w="1886" w:type="dxa"/>
            <w:shd w:val="clear" w:color="auto" w:fill="595959" w:themeFill="text1" w:themeFillTint="A6"/>
          </w:tcPr>
          <w:p w14:paraId="6B232307" w14:textId="77777777" w:rsidR="00226C73" w:rsidRPr="008401F5" w:rsidRDefault="00226C73" w:rsidP="008401F5">
            <w:pPr>
              <w:spacing w:before="40" w:after="40"/>
              <w:rPr>
                <w:b/>
                <w:bCs/>
                <w:color w:val="FFFFFF" w:themeColor="background1"/>
              </w:rPr>
            </w:pPr>
            <w:r w:rsidRPr="008401F5">
              <w:rPr>
                <w:b/>
                <w:bCs/>
                <w:color w:val="FFFFFF" w:themeColor="background1"/>
              </w:rPr>
              <w:t>Remarque</w:t>
            </w:r>
          </w:p>
        </w:tc>
      </w:tr>
      <w:tr w:rsidR="00226C73" w14:paraId="7D3B4D4A" w14:textId="77777777" w:rsidTr="008401F5">
        <w:tc>
          <w:tcPr>
            <w:tcW w:w="562" w:type="dxa"/>
          </w:tcPr>
          <w:p w14:paraId="2CB0BF3A" w14:textId="215612D4" w:rsidR="00226C73" w:rsidRDefault="00226C73" w:rsidP="008401F5">
            <w:pPr>
              <w:spacing w:before="40" w:after="40"/>
            </w:pPr>
            <w:r>
              <w:t>T1</w:t>
            </w:r>
          </w:p>
        </w:tc>
        <w:tc>
          <w:tcPr>
            <w:tcW w:w="7371" w:type="dxa"/>
          </w:tcPr>
          <w:p w14:paraId="13A4EB4A" w14:textId="63FB6CD5" w:rsidR="00226C73" w:rsidRDefault="00226C73" w:rsidP="008401F5">
            <w:pPr>
              <w:spacing w:before="40" w:after="40"/>
            </w:pPr>
            <w:r>
              <w:t>Gants non poudrés en coton, nitrile ou latex</w:t>
            </w:r>
            <w:ins w:id="173" w:author="Robert Martos" w:date="2025-06-18T18:41:00Z">
              <w:r w:rsidR="00811E2C">
                <w:t xml:space="preserve"> dissipatifs </w:t>
              </w:r>
            </w:ins>
          </w:p>
        </w:tc>
        <w:tc>
          <w:tcPr>
            <w:tcW w:w="709" w:type="dxa"/>
          </w:tcPr>
          <w:p w14:paraId="38E339D8" w14:textId="77777777" w:rsidR="00226C73" w:rsidRDefault="00226C73" w:rsidP="008401F5">
            <w:pPr>
              <w:spacing w:before="40" w:after="40"/>
            </w:pPr>
          </w:p>
        </w:tc>
        <w:tc>
          <w:tcPr>
            <w:tcW w:w="1886" w:type="dxa"/>
          </w:tcPr>
          <w:p w14:paraId="002EE3A5" w14:textId="77777777" w:rsidR="00226C73" w:rsidRDefault="00226C73" w:rsidP="008401F5">
            <w:pPr>
              <w:spacing w:before="40" w:after="40"/>
            </w:pPr>
          </w:p>
        </w:tc>
      </w:tr>
      <w:tr w:rsidR="00226C73" w14:paraId="4F461BFE" w14:textId="77777777" w:rsidTr="008401F5">
        <w:tc>
          <w:tcPr>
            <w:tcW w:w="562" w:type="dxa"/>
          </w:tcPr>
          <w:p w14:paraId="2755D702" w14:textId="0B0AAC39" w:rsidR="00226C73" w:rsidRDefault="00226C73" w:rsidP="008401F5">
            <w:pPr>
              <w:spacing w:before="40" w:after="40"/>
            </w:pPr>
            <w:r>
              <w:t>T2</w:t>
            </w:r>
          </w:p>
        </w:tc>
        <w:tc>
          <w:tcPr>
            <w:tcW w:w="7371" w:type="dxa"/>
          </w:tcPr>
          <w:p w14:paraId="23263A60" w14:textId="6B7D51B2" w:rsidR="00226C73" w:rsidRDefault="00226C73" w:rsidP="008401F5">
            <w:pPr>
              <w:spacing w:before="40" w:after="40"/>
            </w:pPr>
            <w:r>
              <w:t>Bracelet antistatique</w:t>
            </w:r>
            <w:ins w:id="174" w:author="Robert Martos" w:date="2025-06-18T18:41:00Z">
              <w:r w:rsidR="00811E2C">
                <w:t xml:space="preserve"> ou </w:t>
              </w:r>
            </w:ins>
            <w:ins w:id="175" w:author="Robert Martos" w:date="2025-06-18T18:42:00Z">
              <w:r w:rsidR="00811E2C">
                <w:t xml:space="preserve">chaussures dissipatives </w:t>
              </w:r>
            </w:ins>
          </w:p>
        </w:tc>
        <w:tc>
          <w:tcPr>
            <w:tcW w:w="709" w:type="dxa"/>
          </w:tcPr>
          <w:p w14:paraId="0C9A35C4" w14:textId="77777777" w:rsidR="00226C73" w:rsidRDefault="00226C73" w:rsidP="008401F5">
            <w:pPr>
              <w:spacing w:before="40" w:after="40"/>
            </w:pPr>
          </w:p>
        </w:tc>
        <w:tc>
          <w:tcPr>
            <w:tcW w:w="1886" w:type="dxa"/>
          </w:tcPr>
          <w:p w14:paraId="130D5F39" w14:textId="77777777" w:rsidR="00226C73" w:rsidRDefault="00226C73" w:rsidP="008401F5">
            <w:pPr>
              <w:spacing w:before="40" w:after="40"/>
            </w:pPr>
          </w:p>
        </w:tc>
      </w:tr>
      <w:tr w:rsidR="00226C73" w14:paraId="38971E9C" w14:textId="77777777" w:rsidTr="008401F5">
        <w:tc>
          <w:tcPr>
            <w:tcW w:w="562" w:type="dxa"/>
          </w:tcPr>
          <w:p w14:paraId="4D4069A7" w14:textId="7E4D6F7B" w:rsidR="00226C73" w:rsidRDefault="00226C73" w:rsidP="00226C73">
            <w:pPr>
              <w:spacing w:before="40" w:after="40"/>
            </w:pPr>
            <w:r>
              <w:t>T14</w:t>
            </w:r>
          </w:p>
        </w:tc>
        <w:tc>
          <w:tcPr>
            <w:tcW w:w="7371" w:type="dxa"/>
          </w:tcPr>
          <w:p w14:paraId="3B220D3A" w14:textId="7E287843" w:rsidR="00226C73" w:rsidRDefault="00226C73" w:rsidP="00226C73">
            <w:pPr>
              <w:spacing w:before="40" w:after="40"/>
            </w:pPr>
            <w:r>
              <w:t>PC</w:t>
            </w:r>
            <w:r w:rsidRPr="00345E9F">
              <w:t xml:space="preserve"> pour scan</w:t>
            </w:r>
          </w:p>
        </w:tc>
        <w:tc>
          <w:tcPr>
            <w:tcW w:w="709" w:type="dxa"/>
          </w:tcPr>
          <w:p w14:paraId="24624795" w14:textId="77777777" w:rsidR="00226C73" w:rsidRDefault="00226C73" w:rsidP="00226C73">
            <w:pPr>
              <w:spacing w:before="40" w:after="40"/>
            </w:pPr>
          </w:p>
        </w:tc>
        <w:tc>
          <w:tcPr>
            <w:tcW w:w="1886" w:type="dxa"/>
          </w:tcPr>
          <w:p w14:paraId="6960ECFA" w14:textId="77777777" w:rsidR="00226C73" w:rsidRDefault="00226C73" w:rsidP="00226C73">
            <w:pPr>
              <w:spacing w:before="40" w:after="40"/>
            </w:pPr>
          </w:p>
        </w:tc>
      </w:tr>
      <w:tr w:rsidR="00226C73" w14:paraId="0C2414C2" w14:textId="77777777" w:rsidTr="008401F5">
        <w:tc>
          <w:tcPr>
            <w:tcW w:w="562" w:type="dxa"/>
          </w:tcPr>
          <w:p w14:paraId="57CCF116" w14:textId="6813CD8E" w:rsidR="00226C73" w:rsidRDefault="00226C73" w:rsidP="00226C73">
            <w:pPr>
              <w:spacing w:before="40" w:after="40"/>
            </w:pPr>
            <w:r>
              <w:t>T15</w:t>
            </w:r>
          </w:p>
        </w:tc>
        <w:tc>
          <w:tcPr>
            <w:tcW w:w="7371" w:type="dxa"/>
          </w:tcPr>
          <w:p w14:paraId="6C49B800" w14:textId="719AA7EF" w:rsidR="00226C73" w:rsidRDefault="00226C73" w:rsidP="00226C73">
            <w:pPr>
              <w:spacing w:before="40" w:after="40"/>
            </w:pPr>
            <w:r>
              <w:rPr>
                <w:rFonts w:cs="Calibri"/>
                <w:color w:val="000000"/>
                <w:szCs w:val="22"/>
              </w:rPr>
              <w:t>Douchette pour scan</w:t>
            </w:r>
          </w:p>
        </w:tc>
        <w:tc>
          <w:tcPr>
            <w:tcW w:w="709" w:type="dxa"/>
          </w:tcPr>
          <w:p w14:paraId="6324BE20" w14:textId="77777777" w:rsidR="00226C73" w:rsidRDefault="00226C73" w:rsidP="00226C73">
            <w:pPr>
              <w:spacing w:before="40" w:after="40"/>
            </w:pPr>
          </w:p>
        </w:tc>
        <w:tc>
          <w:tcPr>
            <w:tcW w:w="1886" w:type="dxa"/>
          </w:tcPr>
          <w:p w14:paraId="139EC1A5" w14:textId="77777777" w:rsidR="00226C73" w:rsidRDefault="00226C73" w:rsidP="00226C73">
            <w:pPr>
              <w:spacing w:before="40" w:after="40"/>
            </w:pPr>
          </w:p>
        </w:tc>
      </w:tr>
      <w:tr w:rsidR="00226C73" w14:paraId="65766211" w14:textId="77777777" w:rsidTr="008401F5">
        <w:tc>
          <w:tcPr>
            <w:tcW w:w="562" w:type="dxa"/>
          </w:tcPr>
          <w:p w14:paraId="243377F2" w14:textId="71CC672B" w:rsidR="00226C73" w:rsidRDefault="00226C73" w:rsidP="00226C73">
            <w:pPr>
              <w:spacing w:before="40" w:after="40"/>
            </w:pPr>
            <w:r>
              <w:t>T16</w:t>
            </w:r>
          </w:p>
        </w:tc>
        <w:tc>
          <w:tcPr>
            <w:tcW w:w="7371" w:type="dxa"/>
          </w:tcPr>
          <w:p w14:paraId="658D48F1" w14:textId="45054A6A" w:rsidR="00226C73" w:rsidRDefault="00226C73" w:rsidP="00226C73">
            <w:pPr>
              <w:spacing w:before="40" w:after="40"/>
            </w:pPr>
            <w:r>
              <w:t>Tournevis dynamométrique à 0,3N.m</w:t>
            </w:r>
          </w:p>
        </w:tc>
        <w:tc>
          <w:tcPr>
            <w:tcW w:w="709" w:type="dxa"/>
          </w:tcPr>
          <w:p w14:paraId="78343112" w14:textId="77777777" w:rsidR="00226C73" w:rsidRDefault="00226C73" w:rsidP="00226C73">
            <w:pPr>
              <w:spacing w:before="40" w:after="40"/>
            </w:pPr>
          </w:p>
        </w:tc>
        <w:tc>
          <w:tcPr>
            <w:tcW w:w="1886" w:type="dxa"/>
          </w:tcPr>
          <w:p w14:paraId="054B727C" w14:textId="77777777" w:rsidR="00226C73" w:rsidRDefault="00226C73" w:rsidP="00226C73">
            <w:pPr>
              <w:spacing w:before="40" w:after="40"/>
            </w:pPr>
          </w:p>
        </w:tc>
      </w:tr>
      <w:tr w:rsidR="00226C73" w14:paraId="1B563F7A" w14:textId="77777777" w:rsidTr="008401F5">
        <w:tc>
          <w:tcPr>
            <w:tcW w:w="562" w:type="dxa"/>
          </w:tcPr>
          <w:p w14:paraId="0183A827" w14:textId="4627900A" w:rsidR="00226C73" w:rsidRDefault="00226C73" w:rsidP="00226C73">
            <w:pPr>
              <w:spacing w:before="40" w:after="40"/>
            </w:pPr>
            <w:r>
              <w:t>T17</w:t>
            </w:r>
          </w:p>
        </w:tc>
        <w:tc>
          <w:tcPr>
            <w:tcW w:w="7371" w:type="dxa"/>
          </w:tcPr>
          <w:p w14:paraId="32D68A34" w14:textId="74C5E653" w:rsidR="00226C73" w:rsidRDefault="00226C73" w:rsidP="00226C73">
            <w:pPr>
              <w:spacing w:before="40" w:after="40"/>
            </w:pPr>
            <w:r>
              <w:t>Tournevis dynamométrique à 0,6N.m</w:t>
            </w:r>
          </w:p>
        </w:tc>
        <w:tc>
          <w:tcPr>
            <w:tcW w:w="709" w:type="dxa"/>
          </w:tcPr>
          <w:p w14:paraId="6B80C2E8" w14:textId="77777777" w:rsidR="00226C73" w:rsidRDefault="00226C73" w:rsidP="00226C73">
            <w:pPr>
              <w:spacing w:before="40" w:after="40"/>
            </w:pPr>
          </w:p>
        </w:tc>
        <w:tc>
          <w:tcPr>
            <w:tcW w:w="1886" w:type="dxa"/>
          </w:tcPr>
          <w:p w14:paraId="45C237B4" w14:textId="77777777" w:rsidR="00226C73" w:rsidRDefault="00226C73" w:rsidP="00226C73">
            <w:pPr>
              <w:spacing w:before="40" w:after="40"/>
            </w:pPr>
          </w:p>
        </w:tc>
      </w:tr>
      <w:tr w:rsidR="00226C73" w14:paraId="0A556FA2" w14:textId="77777777" w:rsidTr="008401F5">
        <w:tc>
          <w:tcPr>
            <w:tcW w:w="562" w:type="dxa"/>
          </w:tcPr>
          <w:p w14:paraId="121D08F0" w14:textId="6216342C" w:rsidR="00226C73" w:rsidRDefault="00226C73" w:rsidP="00226C73">
            <w:pPr>
              <w:spacing w:before="40" w:after="40"/>
            </w:pPr>
            <w:r>
              <w:t>T18</w:t>
            </w:r>
          </w:p>
        </w:tc>
        <w:tc>
          <w:tcPr>
            <w:tcW w:w="7371" w:type="dxa"/>
          </w:tcPr>
          <w:p w14:paraId="7EEC9881" w14:textId="0693E8FD" w:rsidR="00226C73" w:rsidRDefault="00226C73" w:rsidP="00226C73">
            <w:pPr>
              <w:spacing w:before="40" w:after="40"/>
            </w:pPr>
            <w:r>
              <w:t xml:space="preserve">Tournevis et embout male </w:t>
            </w:r>
            <w:proofErr w:type="spellStart"/>
            <w:r w:rsidRPr="007B3935">
              <w:t>Torx</w:t>
            </w:r>
            <w:proofErr w:type="spellEnd"/>
            <w:r>
              <w:t>® T</w:t>
            </w:r>
            <w:r w:rsidR="00F83A95">
              <w:t>7</w:t>
            </w:r>
          </w:p>
        </w:tc>
        <w:tc>
          <w:tcPr>
            <w:tcW w:w="709" w:type="dxa"/>
          </w:tcPr>
          <w:p w14:paraId="55A38B57" w14:textId="77777777" w:rsidR="00226C73" w:rsidRDefault="00226C73" w:rsidP="00226C73">
            <w:pPr>
              <w:spacing w:before="40" w:after="40"/>
            </w:pPr>
          </w:p>
        </w:tc>
        <w:tc>
          <w:tcPr>
            <w:tcW w:w="1886" w:type="dxa"/>
          </w:tcPr>
          <w:p w14:paraId="7E2579D2" w14:textId="77777777" w:rsidR="00226C73" w:rsidRDefault="00226C73" w:rsidP="00226C73">
            <w:pPr>
              <w:spacing w:before="40" w:after="40"/>
            </w:pPr>
          </w:p>
        </w:tc>
      </w:tr>
      <w:tr w:rsidR="00226C73" w14:paraId="6C888B83" w14:textId="77777777" w:rsidTr="008401F5">
        <w:tc>
          <w:tcPr>
            <w:tcW w:w="562" w:type="dxa"/>
          </w:tcPr>
          <w:p w14:paraId="0DBC106C" w14:textId="21EC7B6C" w:rsidR="00226C73" w:rsidRDefault="00226C73" w:rsidP="00226C73">
            <w:pPr>
              <w:spacing w:before="40" w:after="40"/>
            </w:pPr>
            <w:r>
              <w:t>T19</w:t>
            </w:r>
          </w:p>
        </w:tc>
        <w:tc>
          <w:tcPr>
            <w:tcW w:w="7371" w:type="dxa"/>
          </w:tcPr>
          <w:p w14:paraId="02CEB6E9" w14:textId="34CFB960" w:rsidR="00226C73" w:rsidRDefault="00226C73" w:rsidP="00226C73">
            <w:pPr>
              <w:spacing w:before="40" w:after="40"/>
            </w:pPr>
            <w:r w:rsidRPr="00624A4F">
              <w:t>Tournevis et embout male six pans 2 mm</w:t>
            </w:r>
          </w:p>
        </w:tc>
        <w:tc>
          <w:tcPr>
            <w:tcW w:w="709" w:type="dxa"/>
          </w:tcPr>
          <w:p w14:paraId="4F4BBA8C" w14:textId="77777777" w:rsidR="00226C73" w:rsidRDefault="00226C73" w:rsidP="00226C73">
            <w:pPr>
              <w:spacing w:before="40" w:after="40"/>
            </w:pPr>
          </w:p>
        </w:tc>
        <w:tc>
          <w:tcPr>
            <w:tcW w:w="1886" w:type="dxa"/>
          </w:tcPr>
          <w:p w14:paraId="274065A7" w14:textId="77777777" w:rsidR="00226C73" w:rsidRDefault="00226C73" w:rsidP="00226C73">
            <w:pPr>
              <w:spacing w:before="40" w:after="40"/>
            </w:pPr>
          </w:p>
        </w:tc>
      </w:tr>
      <w:tr w:rsidR="00226C73" w14:paraId="71A5DA3E" w14:textId="77777777" w:rsidTr="008401F5">
        <w:tc>
          <w:tcPr>
            <w:tcW w:w="562" w:type="dxa"/>
          </w:tcPr>
          <w:p w14:paraId="4D5D043E" w14:textId="40FC6FD4" w:rsidR="00226C73" w:rsidRDefault="00226C73" w:rsidP="00226C73">
            <w:pPr>
              <w:spacing w:before="40" w:after="40"/>
            </w:pPr>
            <w:r>
              <w:t>T20</w:t>
            </w:r>
          </w:p>
        </w:tc>
        <w:tc>
          <w:tcPr>
            <w:tcW w:w="7371" w:type="dxa"/>
          </w:tcPr>
          <w:p w14:paraId="0478AED8" w14:textId="200757A4" w:rsidR="00226C73" w:rsidRDefault="00226C73" w:rsidP="00226C73">
            <w:pPr>
              <w:spacing w:before="40" w:after="40"/>
            </w:pPr>
            <w:r>
              <w:t>Douille femelle six pans creux 5 mm</w:t>
            </w:r>
          </w:p>
        </w:tc>
        <w:tc>
          <w:tcPr>
            <w:tcW w:w="709" w:type="dxa"/>
          </w:tcPr>
          <w:p w14:paraId="24D852A9" w14:textId="77777777" w:rsidR="00226C73" w:rsidRDefault="00226C73" w:rsidP="00226C73">
            <w:pPr>
              <w:spacing w:before="40" w:after="40"/>
            </w:pPr>
          </w:p>
        </w:tc>
        <w:tc>
          <w:tcPr>
            <w:tcW w:w="1886" w:type="dxa"/>
          </w:tcPr>
          <w:p w14:paraId="19E7EE18" w14:textId="77777777" w:rsidR="00226C73" w:rsidRDefault="00226C73" w:rsidP="00226C73">
            <w:pPr>
              <w:spacing w:before="40" w:after="40"/>
            </w:pPr>
          </w:p>
        </w:tc>
      </w:tr>
    </w:tbl>
    <w:p w14:paraId="50A96F40" w14:textId="77777777" w:rsidR="00446D33" w:rsidRDefault="00446D33" w:rsidP="00A00AE0">
      <w:pPr>
        <w:pStyle w:val="Sansinterligne"/>
        <w:rPr>
          <w:ins w:id="176" w:author="Caroline STEPIEN" w:date="2025-07-02T09:23:00Z" w16du:dateUtc="2025-07-02T07:23:00Z"/>
        </w:rPr>
      </w:pPr>
    </w:p>
    <w:p w14:paraId="13F5ED39" w14:textId="77777777" w:rsidR="001C2886" w:rsidRDefault="001C2886" w:rsidP="00A00AE0">
      <w:pPr>
        <w:pStyle w:val="Sansinterligne"/>
      </w:pPr>
    </w:p>
    <w:p w14:paraId="0F1DDCD2" w14:textId="77777777" w:rsidR="0001119F" w:rsidRDefault="003404F6" w:rsidP="003404F6">
      <w:pPr>
        <w:pStyle w:val="Titre2"/>
      </w:pPr>
      <w:bookmarkStart w:id="177" w:name="_Toc202340676"/>
      <w:r>
        <w:lastRenderedPageBreak/>
        <w:t>Liste des composants</w:t>
      </w:r>
      <w:r w:rsidR="004F37F0">
        <w:t xml:space="preserve"> pour l'assemblage</w:t>
      </w:r>
      <w:bookmarkEnd w:id="177"/>
    </w:p>
    <w:p w14:paraId="07AD0D5B" w14:textId="2BFCDD44" w:rsidR="000D4837" w:rsidRDefault="000D4837" w:rsidP="000D4837">
      <w:pPr>
        <w:pStyle w:val="Titre3"/>
      </w:pPr>
      <w:bookmarkStart w:id="178" w:name="_Toc193882387"/>
      <w:bookmarkStart w:id="179" w:name="_Toc193882447"/>
      <w:bookmarkStart w:id="180" w:name="_Toc193882388"/>
      <w:bookmarkStart w:id="181" w:name="_Toc193882448"/>
      <w:bookmarkStart w:id="182" w:name="_Toc202340677"/>
      <w:bookmarkEnd w:id="178"/>
      <w:bookmarkEnd w:id="179"/>
      <w:bookmarkEnd w:id="180"/>
      <w:bookmarkEnd w:id="181"/>
      <w:r>
        <w:t xml:space="preserve">Assemblage </w:t>
      </w:r>
      <w:r w:rsidR="009F4ABF">
        <w:t xml:space="preserve">mécanique </w:t>
      </w:r>
      <w:r>
        <w:t>des DU</w:t>
      </w:r>
      <w:bookmarkEnd w:id="182"/>
    </w:p>
    <w:p w14:paraId="14E5FDDB" w14:textId="6C654E9B" w:rsidR="00695F7B" w:rsidRPr="00695F7B" w:rsidRDefault="00152B0E" w:rsidP="00695F7B">
      <w:r>
        <w:t>Les quantités indiquées dans le Tableau 4 : Liste des composants pour l’assemblage des DU sont les quantités pour l’assemblage d'un DU</w:t>
      </w:r>
      <w:r w:rsidR="00695F7B">
        <w:t>.</w:t>
      </w:r>
    </w:p>
    <w:p w14:paraId="56486AF6" w14:textId="0117A509" w:rsidR="000C3219" w:rsidRDefault="00C14B24" w:rsidP="0095658C">
      <w:pPr>
        <w:pStyle w:val="Lgende"/>
      </w:pPr>
      <w:bookmarkStart w:id="183" w:name="_Ref512253092"/>
      <w:r w:rsidRPr="00226C73">
        <w:t xml:space="preserve">Tableau </w:t>
      </w:r>
      <w:bookmarkEnd w:id="183"/>
      <w:r w:rsidR="00152B0E" w:rsidRPr="00226C73">
        <w:t>4</w:t>
      </w:r>
      <w:r w:rsidR="00716751" w:rsidRPr="00226C73">
        <w:t xml:space="preserve"> </w:t>
      </w:r>
      <w:r w:rsidRPr="00226C73">
        <w:t>: Liste des composants pour l'assemblage</w:t>
      </w:r>
      <w:r w:rsidR="009F4ABF" w:rsidRPr="00226C73">
        <w:t xml:space="preserve"> des DU</w:t>
      </w:r>
    </w:p>
    <w:tbl>
      <w:tblPr>
        <w:tblStyle w:val="Listeclaire1"/>
        <w:tblW w:w="0" w:type="auto"/>
        <w:tblLook w:val="04A0" w:firstRow="1" w:lastRow="0" w:firstColumn="1" w:lastColumn="0" w:noHBand="0" w:noVBand="1"/>
      </w:tblPr>
      <w:tblGrid>
        <w:gridCol w:w="424"/>
        <w:gridCol w:w="984"/>
        <w:gridCol w:w="2309"/>
        <w:gridCol w:w="4564"/>
        <w:gridCol w:w="562"/>
        <w:gridCol w:w="1312"/>
      </w:tblGrid>
      <w:tr w:rsidR="00B71B40" w:rsidRPr="001D4C39" w14:paraId="12A750CB" w14:textId="64DD3EC1" w:rsidTr="00F83A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dxa"/>
            <w:tcBorders>
              <w:bottom w:val="single" w:sz="8" w:space="0" w:color="000000" w:themeColor="text1"/>
            </w:tcBorders>
          </w:tcPr>
          <w:p w14:paraId="333C463F" w14:textId="77777777" w:rsidR="00B71B40" w:rsidRPr="001D4C39" w:rsidRDefault="00B71B40" w:rsidP="004F37F0">
            <w:pPr>
              <w:pStyle w:val="Sansinterligne"/>
            </w:pPr>
            <w:r w:rsidRPr="001D4C39">
              <w:t>#</w:t>
            </w:r>
          </w:p>
        </w:tc>
        <w:tc>
          <w:tcPr>
            <w:tcW w:w="984" w:type="dxa"/>
            <w:tcBorders>
              <w:bottom w:val="single" w:sz="8" w:space="0" w:color="000000" w:themeColor="text1"/>
            </w:tcBorders>
          </w:tcPr>
          <w:p w14:paraId="2A5FA16D"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Quantit</w:t>
            </w:r>
            <w:r>
              <w:t>é</w:t>
            </w:r>
          </w:p>
        </w:tc>
        <w:tc>
          <w:tcPr>
            <w:tcW w:w="2309" w:type="dxa"/>
            <w:tcBorders>
              <w:bottom w:val="single" w:sz="8" w:space="0" w:color="000000" w:themeColor="text1"/>
            </w:tcBorders>
          </w:tcPr>
          <w:p w14:paraId="31C09177"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Référence</w:t>
            </w:r>
          </w:p>
        </w:tc>
        <w:tc>
          <w:tcPr>
            <w:tcW w:w="4564" w:type="dxa"/>
            <w:tcBorders>
              <w:bottom w:val="single" w:sz="8" w:space="0" w:color="000000" w:themeColor="text1"/>
            </w:tcBorders>
          </w:tcPr>
          <w:p w14:paraId="439944EB"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Description</w:t>
            </w:r>
          </w:p>
        </w:tc>
        <w:tc>
          <w:tcPr>
            <w:tcW w:w="562" w:type="dxa"/>
            <w:tcBorders>
              <w:bottom w:val="single" w:sz="8" w:space="0" w:color="000000" w:themeColor="text1"/>
            </w:tcBorders>
          </w:tcPr>
          <w:p w14:paraId="69F5B82C"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Visa</w:t>
            </w:r>
          </w:p>
        </w:tc>
        <w:tc>
          <w:tcPr>
            <w:tcW w:w="1312" w:type="dxa"/>
            <w:tcBorders>
              <w:bottom w:val="single" w:sz="8" w:space="0" w:color="000000" w:themeColor="text1"/>
            </w:tcBorders>
          </w:tcPr>
          <w:p w14:paraId="16BD5DDD" w14:textId="65E0E248" w:rsidR="00B71B40"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Rem</w:t>
            </w:r>
          </w:p>
        </w:tc>
      </w:tr>
      <w:tr w:rsidR="00B71B40" w:rsidRPr="001D4C39" w14:paraId="1F4D7C4B" w14:textId="79C6A266" w:rsidTr="00F8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37D3494C" w14:textId="77777777" w:rsidR="00B71B40" w:rsidRPr="001D4C39" w:rsidRDefault="00B71B40" w:rsidP="00152B0E">
            <w:pPr>
              <w:pStyle w:val="Sansinterligne"/>
            </w:pPr>
            <w:r w:rsidRPr="001D4C39">
              <w:t>C1</w:t>
            </w:r>
          </w:p>
        </w:tc>
        <w:tc>
          <w:tcPr>
            <w:tcW w:w="984" w:type="dxa"/>
            <w:tcBorders>
              <w:left w:val="single" w:sz="8" w:space="0" w:color="808080" w:themeColor="background1" w:themeShade="80"/>
              <w:right w:val="single" w:sz="8" w:space="0" w:color="808080" w:themeColor="background1" w:themeShade="80"/>
            </w:tcBorders>
            <w:vAlign w:val="center"/>
          </w:tcPr>
          <w:p w14:paraId="3FAFC260" w14:textId="75175094" w:rsidR="00B71B40" w:rsidRPr="001D4C39"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t>1</w:t>
            </w:r>
          </w:p>
        </w:tc>
        <w:tc>
          <w:tcPr>
            <w:tcW w:w="2309" w:type="dxa"/>
            <w:tcBorders>
              <w:left w:val="single" w:sz="8" w:space="0" w:color="808080" w:themeColor="background1" w:themeShade="80"/>
              <w:right w:val="single" w:sz="8" w:space="0" w:color="808080" w:themeColor="background1" w:themeShade="80"/>
            </w:tcBorders>
            <w:vAlign w:val="center"/>
          </w:tcPr>
          <w:p w14:paraId="54C0A794" w14:textId="1A7B43F7" w:rsidR="00B71B40" w:rsidRPr="005570F4" w:rsidRDefault="00B71B40" w:rsidP="00152B0E">
            <w:pPr>
              <w:cnfStyle w:val="000000100000" w:firstRow="0" w:lastRow="0" w:firstColumn="0" w:lastColumn="0" w:oddVBand="0" w:evenVBand="0" w:oddHBand="1" w:evenHBand="0" w:firstRowFirstColumn="0" w:firstRowLastColumn="0" w:lastRowFirstColumn="0" w:lastRowLastColumn="0"/>
              <w:rPr>
                <w:rFonts w:cstheme="minorHAnsi"/>
                <w:color w:val="000000"/>
                <w:szCs w:val="22"/>
              </w:rPr>
            </w:pPr>
            <w:r>
              <w:rPr>
                <w:rFonts w:cs="Calibri"/>
                <w:color w:val="000000"/>
                <w:szCs w:val="22"/>
              </w:rPr>
              <w:t>CTA-010102-001</w:t>
            </w:r>
          </w:p>
        </w:tc>
        <w:tc>
          <w:tcPr>
            <w:tcW w:w="4564" w:type="dxa"/>
            <w:tcBorders>
              <w:left w:val="single" w:sz="8" w:space="0" w:color="808080" w:themeColor="background1" w:themeShade="80"/>
              <w:right w:val="single" w:sz="8" w:space="0" w:color="808080" w:themeColor="background1" w:themeShade="80"/>
            </w:tcBorders>
            <w:vAlign w:val="center"/>
          </w:tcPr>
          <w:p w14:paraId="7DE9B646" w14:textId="26031C36" w:rsidR="00B71B40" w:rsidRPr="005570F4" w:rsidRDefault="00B71B40" w:rsidP="00152B0E">
            <w:pPr>
              <w:pStyle w:val="Sansinterligne"/>
              <w:cnfStyle w:val="000000100000" w:firstRow="0" w:lastRow="0" w:firstColumn="0" w:lastColumn="0" w:oddVBand="0" w:evenVBand="0" w:oddHBand="1" w:evenHBand="0" w:firstRowFirstColumn="0" w:firstRowLastColumn="0" w:lastRowFirstColumn="0" w:lastRowLastColumn="0"/>
              <w:rPr>
                <w:lang w:val="en-US"/>
              </w:rPr>
            </w:pPr>
            <w:r>
              <w:rPr>
                <w:lang w:val="en-US"/>
              </w:rPr>
              <w:t>Detector Unit</w:t>
            </w:r>
            <w:r w:rsidR="00226C73">
              <w:rPr>
                <w:lang w:val="en-US"/>
              </w:rPr>
              <w:t xml:space="preserve"> (HVPA+PMT)</w:t>
            </w:r>
          </w:p>
        </w:tc>
        <w:tc>
          <w:tcPr>
            <w:tcW w:w="562" w:type="dxa"/>
            <w:tcBorders>
              <w:left w:val="single" w:sz="8" w:space="0" w:color="808080" w:themeColor="background1" w:themeShade="80"/>
            </w:tcBorders>
          </w:tcPr>
          <w:p w14:paraId="0A028FA6" w14:textId="4482F8FE" w:rsidR="00B71B40" w:rsidRPr="001D4C39" w:rsidRDefault="00000000" w:rsidP="00152B0E">
            <w:pPr>
              <w:pStyle w:val="Sansinterligne"/>
              <w:cnfStyle w:val="000000100000" w:firstRow="0" w:lastRow="0" w:firstColumn="0" w:lastColumn="0" w:oddVBand="0" w:evenVBand="0" w:oddHBand="1" w:evenHBand="0" w:firstRowFirstColumn="0" w:firstRowLastColumn="0" w:lastRowFirstColumn="0" w:lastRowLastColumn="0"/>
            </w:pPr>
            <w:sdt>
              <w:sdtPr>
                <w:id w:val="1104381551"/>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left w:val="single" w:sz="8" w:space="0" w:color="808080" w:themeColor="background1" w:themeShade="80"/>
            </w:tcBorders>
          </w:tcPr>
          <w:p w14:paraId="54512F52" w14:textId="77777777"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p>
        </w:tc>
      </w:tr>
      <w:tr w:rsidR="00B71B40" w:rsidRPr="001D4C39" w14:paraId="51C2EC5B" w14:textId="499137D4" w:rsidTr="00F83A95">
        <w:tc>
          <w:tcPr>
            <w:cnfStyle w:val="001000000000" w:firstRow="0" w:lastRow="0" w:firstColumn="1" w:lastColumn="0" w:oddVBand="0" w:evenVBand="0" w:oddHBand="0" w:evenHBand="0" w:firstRowFirstColumn="0" w:firstRowLastColumn="0" w:lastRowFirstColumn="0" w:lastRowLastColumn="0"/>
            <w:tcW w:w="424" w:type="dxa"/>
            <w:tcBorders>
              <w:top w:val="single" w:sz="8" w:space="0" w:color="000000" w:themeColor="text1"/>
              <w:bottom w:val="single" w:sz="8" w:space="0" w:color="000000" w:themeColor="text1"/>
              <w:right w:val="single" w:sz="8" w:space="0" w:color="808080" w:themeColor="background1" w:themeShade="80"/>
            </w:tcBorders>
          </w:tcPr>
          <w:p w14:paraId="7AA60A6E" w14:textId="77777777" w:rsidR="00B71B40" w:rsidRPr="001D4C39" w:rsidRDefault="00B71B40" w:rsidP="00152B0E">
            <w:pPr>
              <w:pStyle w:val="Sansinterligne"/>
            </w:pPr>
            <w:r w:rsidRPr="001D4C39">
              <w:t>C2</w:t>
            </w:r>
          </w:p>
        </w:tc>
        <w:tc>
          <w:tcPr>
            <w:tcW w:w="984" w:type="dxa"/>
            <w:tcBorders>
              <w:top w:val="single" w:sz="8" w:space="0" w:color="000000" w:themeColor="text1"/>
              <w:left w:val="single" w:sz="8" w:space="0" w:color="808080" w:themeColor="background1" w:themeShade="80"/>
              <w:bottom w:val="single" w:sz="8" w:space="0" w:color="000000" w:themeColor="text1"/>
              <w:right w:val="single" w:sz="8" w:space="0" w:color="808080" w:themeColor="background1" w:themeShade="80"/>
            </w:tcBorders>
            <w:vAlign w:val="center"/>
          </w:tcPr>
          <w:p w14:paraId="4EEB1F36" w14:textId="4C86AB8E" w:rsidR="00B71B40" w:rsidRPr="001D4C39"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r>
              <w:t>1</w:t>
            </w:r>
          </w:p>
        </w:tc>
        <w:tc>
          <w:tcPr>
            <w:tcW w:w="2309" w:type="dxa"/>
            <w:tcBorders>
              <w:top w:val="single" w:sz="8" w:space="0" w:color="000000" w:themeColor="text1"/>
              <w:left w:val="single" w:sz="8" w:space="0" w:color="808080" w:themeColor="background1" w:themeShade="80"/>
              <w:bottom w:val="single" w:sz="8" w:space="0" w:color="000000" w:themeColor="text1"/>
              <w:right w:val="single" w:sz="8" w:space="0" w:color="808080" w:themeColor="background1" w:themeShade="80"/>
            </w:tcBorders>
            <w:vAlign w:val="center"/>
          </w:tcPr>
          <w:p w14:paraId="2D194132" w14:textId="65704BE3" w:rsidR="00B71B40" w:rsidRPr="005570F4" w:rsidRDefault="00B71B40" w:rsidP="00152B0E">
            <w:pPr>
              <w:cnfStyle w:val="000000000000" w:firstRow="0" w:lastRow="0" w:firstColumn="0" w:lastColumn="0" w:oddVBand="0" w:evenVBand="0" w:oddHBand="0" w:evenHBand="0" w:firstRowFirstColumn="0" w:firstRowLastColumn="0" w:lastRowFirstColumn="0" w:lastRowLastColumn="0"/>
              <w:rPr>
                <w:rFonts w:cstheme="minorHAnsi"/>
                <w:color w:val="000000"/>
                <w:szCs w:val="22"/>
              </w:rPr>
            </w:pPr>
            <w:r>
              <w:rPr>
                <w:rFonts w:cs="Calibri"/>
                <w:color w:val="000000"/>
                <w:szCs w:val="22"/>
              </w:rPr>
              <w:t>CTA-010104-003</w:t>
            </w:r>
          </w:p>
        </w:tc>
        <w:tc>
          <w:tcPr>
            <w:tcW w:w="4564" w:type="dxa"/>
            <w:tcBorders>
              <w:top w:val="single" w:sz="8" w:space="0" w:color="000000" w:themeColor="text1"/>
              <w:left w:val="single" w:sz="8" w:space="0" w:color="808080" w:themeColor="background1" w:themeShade="80"/>
              <w:bottom w:val="single" w:sz="8" w:space="0" w:color="000000" w:themeColor="text1"/>
              <w:right w:val="single" w:sz="8" w:space="0" w:color="808080" w:themeColor="background1" w:themeShade="80"/>
            </w:tcBorders>
            <w:vAlign w:val="center"/>
          </w:tcPr>
          <w:p w14:paraId="3CE6E831" w14:textId="201C337C" w:rsidR="00B71B40" w:rsidRPr="005570F4" w:rsidRDefault="00B71B40" w:rsidP="00152B0E">
            <w:pPr>
              <w:pStyle w:val="Sansinterligne"/>
              <w:cnfStyle w:val="000000000000" w:firstRow="0" w:lastRow="0" w:firstColumn="0" w:lastColumn="0" w:oddVBand="0" w:evenVBand="0" w:oddHBand="0" w:evenHBand="0" w:firstRowFirstColumn="0" w:firstRowLastColumn="0" w:lastRowFirstColumn="0" w:lastRowLastColumn="0"/>
              <w:rPr>
                <w:lang w:val="en-US"/>
              </w:rPr>
            </w:pPr>
            <w:r>
              <w:rPr>
                <w:lang w:val="en-US"/>
              </w:rPr>
              <w:t>Connector Board Support Ring</w:t>
            </w:r>
          </w:p>
        </w:tc>
        <w:tc>
          <w:tcPr>
            <w:tcW w:w="562" w:type="dxa"/>
            <w:tcBorders>
              <w:top w:val="single" w:sz="8" w:space="0" w:color="000000" w:themeColor="text1"/>
              <w:left w:val="single" w:sz="8" w:space="0" w:color="808080" w:themeColor="background1" w:themeShade="80"/>
              <w:bottom w:val="single" w:sz="8" w:space="0" w:color="000000" w:themeColor="text1"/>
            </w:tcBorders>
          </w:tcPr>
          <w:p w14:paraId="01666F27" w14:textId="56F4BAB1" w:rsidR="00B71B40" w:rsidRPr="001D4C39" w:rsidRDefault="00000000" w:rsidP="00152B0E">
            <w:pPr>
              <w:pStyle w:val="Sansinterligne"/>
              <w:cnfStyle w:val="000000000000" w:firstRow="0" w:lastRow="0" w:firstColumn="0" w:lastColumn="0" w:oddVBand="0" w:evenVBand="0" w:oddHBand="0" w:evenHBand="0" w:firstRowFirstColumn="0" w:firstRowLastColumn="0" w:lastRowFirstColumn="0" w:lastRowLastColumn="0"/>
            </w:pPr>
            <w:sdt>
              <w:sdtPr>
                <w:id w:val="-8687254"/>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top w:val="single" w:sz="8" w:space="0" w:color="000000" w:themeColor="text1"/>
              <w:left w:val="single" w:sz="8" w:space="0" w:color="808080" w:themeColor="background1" w:themeShade="80"/>
              <w:bottom w:val="single" w:sz="8" w:space="0" w:color="000000" w:themeColor="text1"/>
            </w:tcBorders>
          </w:tcPr>
          <w:p w14:paraId="63178E17" w14:textId="77777777" w:rsidR="00B71B40"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p>
        </w:tc>
      </w:tr>
      <w:tr w:rsidR="00B71B40" w:rsidRPr="001D4C39" w14:paraId="166FEA15" w14:textId="19B2EC8A" w:rsidTr="00F8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3DF239F3" w14:textId="77777777" w:rsidR="00B71B40" w:rsidRPr="001D4C39" w:rsidRDefault="00B71B40" w:rsidP="00152B0E">
            <w:pPr>
              <w:pStyle w:val="Sansinterligne"/>
            </w:pPr>
            <w:r>
              <w:t>C3</w:t>
            </w:r>
          </w:p>
        </w:tc>
        <w:tc>
          <w:tcPr>
            <w:tcW w:w="984" w:type="dxa"/>
            <w:tcBorders>
              <w:left w:val="single" w:sz="8" w:space="0" w:color="808080" w:themeColor="background1" w:themeShade="80"/>
              <w:right w:val="single" w:sz="8" w:space="0" w:color="808080" w:themeColor="background1" w:themeShade="80"/>
            </w:tcBorders>
            <w:vAlign w:val="center"/>
          </w:tcPr>
          <w:p w14:paraId="10A5EAE2" w14:textId="74EFE4B9" w:rsidR="00B71B40" w:rsidRPr="001D4C39"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t>2</w:t>
            </w:r>
          </w:p>
        </w:tc>
        <w:tc>
          <w:tcPr>
            <w:tcW w:w="2309" w:type="dxa"/>
            <w:tcBorders>
              <w:left w:val="single" w:sz="8" w:space="0" w:color="808080" w:themeColor="background1" w:themeShade="80"/>
              <w:right w:val="single" w:sz="8" w:space="0" w:color="808080" w:themeColor="background1" w:themeShade="80"/>
            </w:tcBorders>
            <w:vAlign w:val="center"/>
          </w:tcPr>
          <w:p w14:paraId="48309E24" w14:textId="322694C1" w:rsidR="00B71B40" w:rsidRPr="005570F4" w:rsidRDefault="00B71B40" w:rsidP="00152B0E">
            <w:pPr>
              <w:cnfStyle w:val="000000100000" w:firstRow="0" w:lastRow="0" w:firstColumn="0" w:lastColumn="0" w:oddVBand="0" w:evenVBand="0" w:oddHBand="1" w:evenHBand="0" w:firstRowFirstColumn="0" w:firstRowLastColumn="0" w:lastRowFirstColumn="0" w:lastRowLastColumn="0"/>
              <w:rPr>
                <w:rFonts w:cstheme="minorHAnsi"/>
                <w:color w:val="000000"/>
                <w:szCs w:val="22"/>
              </w:rPr>
            </w:pPr>
            <w:r>
              <w:rPr>
                <w:rFonts w:cs="Calibri"/>
                <w:color w:val="000000"/>
                <w:szCs w:val="22"/>
              </w:rPr>
              <w:t>CTA-010104-004</w:t>
            </w:r>
          </w:p>
        </w:tc>
        <w:tc>
          <w:tcPr>
            <w:tcW w:w="4564" w:type="dxa"/>
            <w:tcBorders>
              <w:left w:val="single" w:sz="8" w:space="0" w:color="808080" w:themeColor="background1" w:themeShade="80"/>
              <w:right w:val="single" w:sz="8" w:space="0" w:color="808080" w:themeColor="background1" w:themeShade="80"/>
            </w:tcBorders>
            <w:vAlign w:val="center"/>
          </w:tcPr>
          <w:p w14:paraId="0C2FB435" w14:textId="0D257A39" w:rsidR="00B71B40" w:rsidRPr="005570F4" w:rsidRDefault="00B71B40" w:rsidP="00152B0E">
            <w:pPr>
              <w:pStyle w:val="Sansinterligne"/>
              <w:cnfStyle w:val="000000100000" w:firstRow="0" w:lastRow="0" w:firstColumn="0" w:lastColumn="0" w:oddVBand="0" w:evenVBand="0" w:oddHBand="1" w:evenHBand="0" w:firstRowFirstColumn="0" w:firstRowLastColumn="0" w:lastRowFirstColumn="0" w:lastRowLastColumn="0"/>
              <w:rPr>
                <w:lang w:val="en-US"/>
              </w:rPr>
            </w:pPr>
            <w:r>
              <w:rPr>
                <w:lang w:val="en-US"/>
              </w:rPr>
              <w:t>PMT Plastic Stand</w:t>
            </w:r>
          </w:p>
        </w:tc>
        <w:tc>
          <w:tcPr>
            <w:tcW w:w="562" w:type="dxa"/>
            <w:tcBorders>
              <w:left w:val="single" w:sz="8" w:space="0" w:color="808080" w:themeColor="background1" w:themeShade="80"/>
            </w:tcBorders>
          </w:tcPr>
          <w:p w14:paraId="1D2102AA" w14:textId="2363E98B" w:rsidR="00B71B40" w:rsidRPr="001D4C39" w:rsidRDefault="00000000" w:rsidP="00152B0E">
            <w:pPr>
              <w:pStyle w:val="Sansinterligne"/>
              <w:cnfStyle w:val="000000100000" w:firstRow="0" w:lastRow="0" w:firstColumn="0" w:lastColumn="0" w:oddVBand="0" w:evenVBand="0" w:oddHBand="1" w:evenHBand="0" w:firstRowFirstColumn="0" w:firstRowLastColumn="0" w:lastRowFirstColumn="0" w:lastRowLastColumn="0"/>
            </w:pPr>
            <w:sdt>
              <w:sdtPr>
                <w:id w:val="436334187"/>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left w:val="single" w:sz="8" w:space="0" w:color="808080" w:themeColor="background1" w:themeShade="80"/>
            </w:tcBorders>
          </w:tcPr>
          <w:p w14:paraId="002917FE" w14:textId="77777777"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p>
        </w:tc>
      </w:tr>
      <w:tr w:rsidR="00B71B40" w:rsidRPr="001D4C39" w14:paraId="7FE1E2F9" w14:textId="438A250B" w:rsidTr="00F83A95">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5E73F58E" w14:textId="77777777" w:rsidR="00B71B40" w:rsidRDefault="00B71B40" w:rsidP="00152B0E">
            <w:pPr>
              <w:pStyle w:val="Sansinterligne"/>
            </w:pPr>
            <w:r>
              <w:t>C4</w:t>
            </w:r>
          </w:p>
        </w:tc>
        <w:tc>
          <w:tcPr>
            <w:tcW w:w="984" w:type="dxa"/>
            <w:tcBorders>
              <w:left w:val="single" w:sz="8" w:space="0" w:color="808080" w:themeColor="background1" w:themeShade="80"/>
              <w:right w:val="single" w:sz="8" w:space="0" w:color="808080" w:themeColor="background1" w:themeShade="80"/>
            </w:tcBorders>
            <w:vAlign w:val="center"/>
          </w:tcPr>
          <w:p w14:paraId="21A01ED5" w14:textId="71CE8278" w:rsidR="00B71B40"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r>
              <w:t>1</w:t>
            </w:r>
          </w:p>
        </w:tc>
        <w:tc>
          <w:tcPr>
            <w:tcW w:w="2309" w:type="dxa"/>
            <w:tcBorders>
              <w:left w:val="single" w:sz="8" w:space="0" w:color="808080" w:themeColor="background1" w:themeShade="80"/>
              <w:right w:val="single" w:sz="8" w:space="0" w:color="808080" w:themeColor="background1" w:themeShade="80"/>
            </w:tcBorders>
            <w:vAlign w:val="center"/>
          </w:tcPr>
          <w:p w14:paraId="16CB877B" w14:textId="1A70246A" w:rsidR="00B71B40" w:rsidRPr="005570F4" w:rsidRDefault="00B71B40" w:rsidP="00152B0E">
            <w:pPr>
              <w:cnfStyle w:val="000000000000" w:firstRow="0" w:lastRow="0" w:firstColumn="0" w:lastColumn="0" w:oddVBand="0" w:evenVBand="0" w:oddHBand="0" w:evenHBand="0" w:firstRowFirstColumn="0" w:firstRowLastColumn="0" w:lastRowFirstColumn="0" w:lastRowLastColumn="0"/>
              <w:rPr>
                <w:rFonts w:cstheme="minorHAnsi"/>
                <w:color w:val="000000"/>
                <w:szCs w:val="22"/>
              </w:rPr>
            </w:pPr>
            <w:r>
              <w:rPr>
                <w:rFonts w:cs="Calibri"/>
                <w:color w:val="000000"/>
                <w:szCs w:val="22"/>
              </w:rPr>
              <w:t>DURY R67200</w:t>
            </w:r>
          </w:p>
        </w:tc>
        <w:tc>
          <w:tcPr>
            <w:tcW w:w="4564" w:type="dxa"/>
            <w:tcBorders>
              <w:left w:val="single" w:sz="8" w:space="0" w:color="808080" w:themeColor="background1" w:themeShade="80"/>
              <w:right w:val="single" w:sz="8" w:space="0" w:color="808080" w:themeColor="background1" w:themeShade="80"/>
            </w:tcBorders>
            <w:vAlign w:val="center"/>
          </w:tcPr>
          <w:p w14:paraId="191932B5" w14:textId="5B31C2DC" w:rsidR="00B71B40" w:rsidRPr="005570F4" w:rsidRDefault="00B71B40" w:rsidP="00152B0E">
            <w:pPr>
              <w:pStyle w:val="Sansinterligne"/>
              <w:cnfStyle w:val="000000000000" w:firstRow="0" w:lastRow="0" w:firstColumn="0" w:lastColumn="0" w:oddVBand="0" w:evenVBand="0" w:oddHBand="0" w:evenHBand="0" w:firstRowFirstColumn="0" w:firstRowLastColumn="0" w:lastRowFirstColumn="0" w:lastRowLastColumn="0"/>
              <w:rPr>
                <w:lang w:val="en-US"/>
              </w:rPr>
            </w:pPr>
            <w:r>
              <w:rPr>
                <w:lang w:val="en-US"/>
              </w:rPr>
              <w:t>DU Compression Spring</w:t>
            </w:r>
          </w:p>
        </w:tc>
        <w:tc>
          <w:tcPr>
            <w:tcW w:w="562" w:type="dxa"/>
            <w:tcBorders>
              <w:left w:val="single" w:sz="8" w:space="0" w:color="808080" w:themeColor="background1" w:themeShade="80"/>
            </w:tcBorders>
          </w:tcPr>
          <w:p w14:paraId="76BB05FE" w14:textId="60CC467A" w:rsidR="00B71B40" w:rsidRPr="001D4C39" w:rsidRDefault="00000000" w:rsidP="00152B0E">
            <w:pPr>
              <w:pStyle w:val="Sansinterligne"/>
              <w:cnfStyle w:val="000000000000" w:firstRow="0" w:lastRow="0" w:firstColumn="0" w:lastColumn="0" w:oddVBand="0" w:evenVBand="0" w:oddHBand="0" w:evenHBand="0" w:firstRowFirstColumn="0" w:firstRowLastColumn="0" w:lastRowFirstColumn="0" w:lastRowLastColumn="0"/>
            </w:pPr>
            <w:sdt>
              <w:sdtPr>
                <w:id w:val="1659724824"/>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left w:val="single" w:sz="8" w:space="0" w:color="808080" w:themeColor="background1" w:themeShade="80"/>
            </w:tcBorders>
          </w:tcPr>
          <w:p w14:paraId="25BBF290" w14:textId="77777777" w:rsidR="00B71B40"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p>
        </w:tc>
      </w:tr>
      <w:tr w:rsidR="00B71B40" w:rsidRPr="001D4C39" w14:paraId="791D4A85" w14:textId="36553ED4" w:rsidTr="00F8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17CD547C" w14:textId="77777777" w:rsidR="00B71B40" w:rsidRDefault="00B71B40" w:rsidP="00152B0E">
            <w:pPr>
              <w:pStyle w:val="Sansinterligne"/>
            </w:pPr>
            <w:r>
              <w:t>C5</w:t>
            </w:r>
          </w:p>
        </w:tc>
        <w:tc>
          <w:tcPr>
            <w:tcW w:w="984" w:type="dxa"/>
            <w:tcBorders>
              <w:left w:val="single" w:sz="8" w:space="0" w:color="808080" w:themeColor="background1" w:themeShade="80"/>
              <w:right w:val="single" w:sz="8" w:space="0" w:color="808080" w:themeColor="background1" w:themeShade="80"/>
            </w:tcBorders>
            <w:vAlign w:val="center"/>
          </w:tcPr>
          <w:p w14:paraId="3B2ECD6C" w14:textId="1F0D4F49"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t>1</w:t>
            </w:r>
          </w:p>
        </w:tc>
        <w:tc>
          <w:tcPr>
            <w:tcW w:w="2309" w:type="dxa"/>
            <w:tcBorders>
              <w:left w:val="single" w:sz="8" w:space="0" w:color="808080" w:themeColor="background1" w:themeShade="80"/>
              <w:right w:val="single" w:sz="8" w:space="0" w:color="808080" w:themeColor="background1" w:themeShade="80"/>
            </w:tcBorders>
            <w:vAlign w:val="center"/>
          </w:tcPr>
          <w:p w14:paraId="0D8B80CE" w14:textId="5CA7636F" w:rsidR="00B71B40" w:rsidRPr="005570F4" w:rsidRDefault="00B71B40" w:rsidP="00152B0E">
            <w:pPr>
              <w:cnfStyle w:val="000000100000" w:firstRow="0" w:lastRow="0" w:firstColumn="0" w:lastColumn="0" w:oddVBand="0" w:evenVBand="0" w:oddHBand="1" w:evenHBand="0" w:firstRowFirstColumn="0" w:firstRowLastColumn="0" w:lastRowFirstColumn="0" w:lastRowLastColumn="0"/>
              <w:rPr>
                <w:rFonts w:cstheme="minorHAnsi"/>
                <w:color w:val="000000"/>
                <w:szCs w:val="22"/>
              </w:rPr>
            </w:pPr>
            <w:r>
              <w:rPr>
                <w:rFonts w:cs="Calibri"/>
                <w:color w:val="000000"/>
                <w:szCs w:val="22"/>
              </w:rPr>
              <w:t>CTA-010104-005</w:t>
            </w:r>
          </w:p>
        </w:tc>
        <w:tc>
          <w:tcPr>
            <w:tcW w:w="4564" w:type="dxa"/>
            <w:tcBorders>
              <w:left w:val="single" w:sz="8" w:space="0" w:color="808080" w:themeColor="background1" w:themeShade="80"/>
              <w:right w:val="single" w:sz="8" w:space="0" w:color="808080" w:themeColor="background1" w:themeShade="80"/>
            </w:tcBorders>
            <w:vAlign w:val="center"/>
          </w:tcPr>
          <w:p w14:paraId="3BD906C6" w14:textId="1C9E70D8" w:rsidR="00B71B40" w:rsidRPr="005570F4" w:rsidRDefault="00B71B40" w:rsidP="00152B0E">
            <w:pPr>
              <w:pStyle w:val="Sansinterligne"/>
              <w:cnfStyle w:val="000000100000" w:firstRow="0" w:lastRow="0" w:firstColumn="0" w:lastColumn="0" w:oddVBand="0" w:evenVBand="0" w:oddHBand="1" w:evenHBand="0" w:firstRowFirstColumn="0" w:firstRowLastColumn="0" w:lastRowFirstColumn="0" w:lastRowLastColumn="0"/>
              <w:rPr>
                <w:lang w:val="en-US"/>
              </w:rPr>
            </w:pPr>
            <w:r>
              <w:rPr>
                <w:lang w:val="en-US"/>
              </w:rPr>
              <w:t>Detector Unit Tube</w:t>
            </w:r>
          </w:p>
        </w:tc>
        <w:tc>
          <w:tcPr>
            <w:tcW w:w="562" w:type="dxa"/>
            <w:tcBorders>
              <w:left w:val="single" w:sz="8" w:space="0" w:color="808080" w:themeColor="background1" w:themeShade="80"/>
            </w:tcBorders>
          </w:tcPr>
          <w:p w14:paraId="0FE5ACA7" w14:textId="4798E4A4" w:rsidR="00B71B40" w:rsidRPr="001D4C39" w:rsidRDefault="00000000" w:rsidP="00152B0E">
            <w:pPr>
              <w:pStyle w:val="Sansinterligne"/>
              <w:cnfStyle w:val="000000100000" w:firstRow="0" w:lastRow="0" w:firstColumn="0" w:lastColumn="0" w:oddVBand="0" w:evenVBand="0" w:oddHBand="1" w:evenHBand="0" w:firstRowFirstColumn="0" w:firstRowLastColumn="0" w:lastRowFirstColumn="0" w:lastRowLastColumn="0"/>
            </w:pPr>
            <w:sdt>
              <w:sdtPr>
                <w:id w:val="811142154"/>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left w:val="single" w:sz="8" w:space="0" w:color="808080" w:themeColor="background1" w:themeShade="80"/>
            </w:tcBorders>
          </w:tcPr>
          <w:p w14:paraId="7F580D8C" w14:textId="77777777"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p>
        </w:tc>
      </w:tr>
      <w:tr w:rsidR="00B71B40" w:rsidRPr="001D4C39" w14:paraId="2F7E8AE3" w14:textId="700CBF73" w:rsidTr="00F83A95">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73C0D7EF" w14:textId="77777777" w:rsidR="00B71B40" w:rsidRDefault="00B71B40" w:rsidP="00152B0E">
            <w:pPr>
              <w:pStyle w:val="Sansinterligne"/>
            </w:pPr>
            <w:r>
              <w:t>C6</w:t>
            </w:r>
          </w:p>
        </w:tc>
        <w:tc>
          <w:tcPr>
            <w:tcW w:w="984" w:type="dxa"/>
            <w:tcBorders>
              <w:left w:val="single" w:sz="8" w:space="0" w:color="808080" w:themeColor="background1" w:themeShade="80"/>
              <w:right w:val="single" w:sz="8" w:space="0" w:color="808080" w:themeColor="background1" w:themeShade="80"/>
            </w:tcBorders>
            <w:vAlign w:val="center"/>
          </w:tcPr>
          <w:p w14:paraId="4828E356" w14:textId="055BC7F1" w:rsidR="00B71B40"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r>
              <w:t>1</w:t>
            </w:r>
          </w:p>
        </w:tc>
        <w:tc>
          <w:tcPr>
            <w:tcW w:w="2309" w:type="dxa"/>
            <w:tcBorders>
              <w:left w:val="single" w:sz="8" w:space="0" w:color="808080" w:themeColor="background1" w:themeShade="80"/>
              <w:right w:val="single" w:sz="8" w:space="0" w:color="808080" w:themeColor="background1" w:themeShade="80"/>
            </w:tcBorders>
            <w:vAlign w:val="center"/>
          </w:tcPr>
          <w:p w14:paraId="63A6294A" w14:textId="2D12283E" w:rsidR="00B71B40" w:rsidRPr="005570F4" w:rsidRDefault="00B71B40" w:rsidP="00152B0E">
            <w:pPr>
              <w:cnfStyle w:val="000000000000" w:firstRow="0" w:lastRow="0" w:firstColumn="0" w:lastColumn="0" w:oddVBand="0" w:evenVBand="0" w:oddHBand="0" w:evenHBand="0" w:firstRowFirstColumn="0" w:firstRowLastColumn="0" w:lastRowFirstColumn="0" w:lastRowLastColumn="0"/>
              <w:rPr>
                <w:rFonts w:cstheme="minorHAnsi"/>
                <w:color w:val="000000"/>
                <w:szCs w:val="22"/>
              </w:rPr>
            </w:pPr>
            <w:r>
              <w:rPr>
                <w:rFonts w:cs="Calibri"/>
                <w:color w:val="000000"/>
                <w:szCs w:val="22"/>
              </w:rPr>
              <w:t>CTA-010104-006</w:t>
            </w:r>
          </w:p>
        </w:tc>
        <w:tc>
          <w:tcPr>
            <w:tcW w:w="4564" w:type="dxa"/>
            <w:tcBorders>
              <w:left w:val="single" w:sz="8" w:space="0" w:color="808080" w:themeColor="background1" w:themeShade="80"/>
              <w:right w:val="single" w:sz="8" w:space="0" w:color="808080" w:themeColor="background1" w:themeShade="80"/>
            </w:tcBorders>
            <w:vAlign w:val="center"/>
          </w:tcPr>
          <w:p w14:paraId="788AEDEC" w14:textId="2C9E9523" w:rsidR="00B71B40" w:rsidRPr="00A5618D"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r>
              <w:rPr>
                <w:lang w:val="en-US"/>
              </w:rPr>
              <w:t>Detector Unit Cap</w:t>
            </w:r>
          </w:p>
        </w:tc>
        <w:tc>
          <w:tcPr>
            <w:tcW w:w="562" w:type="dxa"/>
            <w:tcBorders>
              <w:left w:val="single" w:sz="8" w:space="0" w:color="808080" w:themeColor="background1" w:themeShade="80"/>
            </w:tcBorders>
          </w:tcPr>
          <w:p w14:paraId="04D6621C" w14:textId="0F0D3DDD" w:rsidR="00B71B40" w:rsidRPr="001D4C39" w:rsidRDefault="00000000" w:rsidP="00152B0E">
            <w:pPr>
              <w:pStyle w:val="Sansinterligne"/>
              <w:cnfStyle w:val="000000000000" w:firstRow="0" w:lastRow="0" w:firstColumn="0" w:lastColumn="0" w:oddVBand="0" w:evenVBand="0" w:oddHBand="0" w:evenHBand="0" w:firstRowFirstColumn="0" w:firstRowLastColumn="0" w:lastRowFirstColumn="0" w:lastRowLastColumn="0"/>
            </w:pPr>
            <w:sdt>
              <w:sdtPr>
                <w:id w:val="-1524240390"/>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312" w:type="dxa"/>
            <w:tcBorders>
              <w:left w:val="single" w:sz="8" w:space="0" w:color="808080" w:themeColor="background1" w:themeShade="80"/>
            </w:tcBorders>
          </w:tcPr>
          <w:p w14:paraId="341987E7" w14:textId="77777777" w:rsidR="00B71B40" w:rsidRDefault="00B71B40" w:rsidP="00152B0E">
            <w:pPr>
              <w:pStyle w:val="Sansinterligne"/>
              <w:cnfStyle w:val="000000000000" w:firstRow="0" w:lastRow="0" w:firstColumn="0" w:lastColumn="0" w:oddVBand="0" w:evenVBand="0" w:oddHBand="0" w:evenHBand="0" w:firstRowFirstColumn="0" w:firstRowLastColumn="0" w:lastRowFirstColumn="0" w:lastRowLastColumn="0"/>
            </w:pPr>
          </w:p>
        </w:tc>
      </w:tr>
      <w:tr w:rsidR="00B71B40" w:rsidRPr="001D4C39" w14:paraId="5C2ED6B7" w14:textId="527F7CC3" w:rsidTr="00F8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dxa"/>
            <w:tcBorders>
              <w:right w:val="single" w:sz="8" w:space="0" w:color="808080" w:themeColor="background1" w:themeShade="80"/>
            </w:tcBorders>
          </w:tcPr>
          <w:p w14:paraId="7A7F9438" w14:textId="1627F199" w:rsidR="00B71B40" w:rsidRDefault="00B71B40" w:rsidP="00152B0E">
            <w:pPr>
              <w:pStyle w:val="Sansinterligne"/>
            </w:pPr>
            <w:r>
              <w:t>C7</w:t>
            </w:r>
          </w:p>
        </w:tc>
        <w:tc>
          <w:tcPr>
            <w:tcW w:w="984" w:type="dxa"/>
            <w:tcBorders>
              <w:left w:val="single" w:sz="8" w:space="0" w:color="808080" w:themeColor="background1" w:themeShade="80"/>
              <w:right w:val="single" w:sz="8" w:space="0" w:color="808080" w:themeColor="background1" w:themeShade="80"/>
            </w:tcBorders>
            <w:vAlign w:val="center"/>
          </w:tcPr>
          <w:p w14:paraId="0B6633B7" w14:textId="48ACD4C5"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t>2</w:t>
            </w:r>
          </w:p>
        </w:tc>
        <w:tc>
          <w:tcPr>
            <w:tcW w:w="2309" w:type="dxa"/>
            <w:tcBorders>
              <w:left w:val="single" w:sz="8" w:space="0" w:color="808080" w:themeColor="background1" w:themeShade="80"/>
              <w:right w:val="single" w:sz="8" w:space="0" w:color="808080" w:themeColor="background1" w:themeShade="80"/>
            </w:tcBorders>
            <w:vAlign w:val="center"/>
          </w:tcPr>
          <w:p w14:paraId="6ADAA142" w14:textId="72928BEB" w:rsidR="00B71B40" w:rsidRPr="005570F4" w:rsidRDefault="00B71B40" w:rsidP="00152B0E">
            <w:pPr>
              <w:cnfStyle w:val="000000100000" w:firstRow="0" w:lastRow="0" w:firstColumn="0" w:lastColumn="0" w:oddVBand="0" w:evenVBand="0" w:oddHBand="1" w:evenHBand="0" w:firstRowFirstColumn="0" w:firstRowLastColumn="0" w:lastRowFirstColumn="0" w:lastRowLastColumn="0"/>
              <w:rPr>
                <w:rFonts w:cstheme="minorHAnsi"/>
                <w:color w:val="000000"/>
                <w:szCs w:val="22"/>
              </w:rPr>
            </w:pPr>
            <w:r>
              <w:rPr>
                <w:rFonts w:cs="Calibri"/>
                <w:color w:val="000000"/>
                <w:szCs w:val="22"/>
              </w:rPr>
              <w:t>304305040050</w:t>
            </w:r>
          </w:p>
        </w:tc>
        <w:tc>
          <w:tcPr>
            <w:tcW w:w="4564" w:type="dxa"/>
            <w:tcBorders>
              <w:left w:val="single" w:sz="8" w:space="0" w:color="808080" w:themeColor="background1" w:themeShade="80"/>
              <w:right w:val="single" w:sz="8" w:space="0" w:color="808080" w:themeColor="background1" w:themeShade="80"/>
            </w:tcBorders>
            <w:vAlign w:val="center"/>
          </w:tcPr>
          <w:p w14:paraId="60696081" w14:textId="058C6A1C" w:rsidR="00B71B40" w:rsidRPr="00A5618D"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t>Entretoise hexagonale M/F M3-5</w:t>
            </w:r>
          </w:p>
        </w:tc>
        <w:sdt>
          <w:sdtPr>
            <w:id w:val="-1500642680"/>
            <w14:checkbox>
              <w14:checked w14:val="0"/>
              <w14:checkedState w14:val="2612" w14:font="MS Gothic"/>
              <w14:uncheckedState w14:val="2610" w14:font="MS Gothic"/>
            </w14:checkbox>
          </w:sdtPr>
          <w:sdtContent>
            <w:tc>
              <w:tcPr>
                <w:tcW w:w="562" w:type="dxa"/>
                <w:tcBorders>
                  <w:left w:val="single" w:sz="8" w:space="0" w:color="808080" w:themeColor="background1" w:themeShade="80"/>
                </w:tcBorders>
              </w:tcPr>
              <w:p w14:paraId="45A814B2" w14:textId="5A43B5EC" w:rsidR="00B71B40" w:rsidRPr="001D4C39"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tc>
          </w:sdtContent>
        </w:sdt>
        <w:tc>
          <w:tcPr>
            <w:tcW w:w="1312" w:type="dxa"/>
            <w:tcBorders>
              <w:left w:val="single" w:sz="8" w:space="0" w:color="808080" w:themeColor="background1" w:themeShade="80"/>
            </w:tcBorders>
          </w:tcPr>
          <w:p w14:paraId="7FE2287E" w14:textId="77777777" w:rsidR="00B71B40" w:rsidRDefault="00B71B40" w:rsidP="00152B0E">
            <w:pPr>
              <w:pStyle w:val="Sansinterligne"/>
              <w:cnfStyle w:val="000000100000" w:firstRow="0" w:lastRow="0" w:firstColumn="0" w:lastColumn="0" w:oddVBand="0" w:evenVBand="0" w:oddHBand="1" w:evenHBand="0" w:firstRowFirstColumn="0" w:firstRowLastColumn="0" w:lastRowFirstColumn="0" w:lastRowLastColumn="0"/>
            </w:pPr>
          </w:p>
        </w:tc>
      </w:tr>
    </w:tbl>
    <w:p w14:paraId="5E72B722" w14:textId="26CF72AE" w:rsidR="009F4ABF" w:rsidRPr="000D4837" w:rsidRDefault="009F4ABF" w:rsidP="009F4ABF">
      <w:pPr>
        <w:pStyle w:val="Titre3"/>
      </w:pPr>
      <w:bookmarkStart w:id="184" w:name="_Toc202340678"/>
      <w:r>
        <w:t>Visserie</w:t>
      </w:r>
      <w:bookmarkEnd w:id="184"/>
    </w:p>
    <w:p w14:paraId="71E86CE3" w14:textId="1F45F2B3" w:rsidR="000C3219" w:rsidRDefault="009F4ABF" w:rsidP="0095658C">
      <w:pPr>
        <w:pStyle w:val="Lgende"/>
      </w:pPr>
      <w:bookmarkStart w:id="185" w:name="_Ref512253858"/>
      <w:r>
        <w:t xml:space="preserve">Tableau </w:t>
      </w:r>
      <w:bookmarkEnd w:id="185"/>
      <w:r w:rsidR="00B37EBB">
        <w:t>5</w:t>
      </w:r>
      <w:r w:rsidR="00226C73">
        <w:t> </w:t>
      </w:r>
      <w:r w:rsidR="00685293">
        <w:t>: Liste de la visserie</w:t>
      </w:r>
    </w:p>
    <w:tbl>
      <w:tblPr>
        <w:tblStyle w:val="Listeclaire1"/>
        <w:tblW w:w="0" w:type="auto"/>
        <w:tblLook w:val="04A0" w:firstRow="1" w:lastRow="0" w:firstColumn="1" w:lastColumn="0" w:noHBand="0" w:noVBand="1"/>
      </w:tblPr>
      <w:tblGrid>
        <w:gridCol w:w="410"/>
        <w:gridCol w:w="998"/>
        <w:gridCol w:w="2410"/>
        <w:gridCol w:w="4394"/>
        <w:gridCol w:w="709"/>
        <w:gridCol w:w="1275"/>
      </w:tblGrid>
      <w:tr w:rsidR="00B71B40" w:rsidRPr="001D4C39" w14:paraId="0EED805B" w14:textId="679A77BD" w:rsidTr="00F83A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dxa"/>
            <w:tcBorders>
              <w:bottom w:val="single" w:sz="8" w:space="0" w:color="000000" w:themeColor="text1"/>
            </w:tcBorders>
          </w:tcPr>
          <w:p w14:paraId="7CA642FD" w14:textId="77777777" w:rsidR="00B71B40" w:rsidRPr="001D4C39" w:rsidRDefault="00B71B40" w:rsidP="00D6667F">
            <w:pPr>
              <w:pStyle w:val="Sansinterligne"/>
            </w:pPr>
            <w:r w:rsidRPr="001D4C39">
              <w:t>#</w:t>
            </w:r>
          </w:p>
        </w:tc>
        <w:tc>
          <w:tcPr>
            <w:tcW w:w="998" w:type="dxa"/>
            <w:tcBorders>
              <w:bottom w:val="single" w:sz="8" w:space="0" w:color="000000" w:themeColor="text1"/>
            </w:tcBorders>
          </w:tcPr>
          <w:p w14:paraId="1164CDF0" w14:textId="77777777" w:rsidR="00B71B40" w:rsidRPr="001D4C39" w:rsidRDefault="00B71B40" w:rsidP="00D6667F">
            <w:pPr>
              <w:pStyle w:val="Sansinterligne"/>
              <w:cnfStyle w:val="100000000000" w:firstRow="1" w:lastRow="0" w:firstColumn="0" w:lastColumn="0" w:oddVBand="0" w:evenVBand="0" w:oddHBand="0" w:evenHBand="0" w:firstRowFirstColumn="0" w:firstRowLastColumn="0" w:lastRowFirstColumn="0" w:lastRowLastColumn="0"/>
            </w:pPr>
            <w:r w:rsidRPr="001D4C39">
              <w:t>Quantit</w:t>
            </w:r>
            <w:r>
              <w:t>é</w:t>
            </w:r>
          </w:p>
        </w:tc>
        <w:tc>
          <w:tcPr>
            <w:tcW w:w="2410" w:type="dxa"/>
            <w:tcBorders>
              <w:bottom w:val="single" w:sz="8" w:space="0" w:color="000000" w:themeColor="text1"/>
            </w:tcBorders>
          </w:tcPr>
          <w:p w14:paraId="633D2490" w14:textId="77777777" w:rsidR="00B71B40" w:rsidRPr="001D4C39" w:rsidRDefault="00B71B40" w:rsidP="00D6667F">
            <w:pPr>
              <w:pStyle w:val="Sansinterligne"/>
              <w:cnfStyle w:val="100000000000" w:firstRow="1" w:lastRow="0" w:firstColumn="0" w:lastColumn="0" w:oddVBand="0" w:evenVBand="0" w:oddHBand="0" w:evenHBand="0" w:firstRowFirstColumn="0" w:firstRowLastColumn="0" w:lastRowFirstColumn="0" w:lastRowLastColumn="0"/>
            </w:pPr>
            <w:r>
              <w:t>Référence</w:t>
            </w:r>
          </w:p>
        </w:tc>
        <w:tc>
          <w:tcPr>
            <w:tcW w:w="4394" w:type="dxa"/>
            <w:tcBorders>
              <w:bottom w:val="single" w:sz="8" w:space="0" w:color="000000" w:themeColor="text1"/>
            </w:tcBorders>
          </w:tcPr>
          <w:p w14:paraId="3BB080E1" w14:textId="763C234C" w:rsidR="00B71B40" w:rsidRPr="001D4C39" w:rsidRDefault="00226C73" w:rsidP="00D6667F">
            <w:pPr>
              <w:pStyle w:val="Sansinterligne"/>
              <w:cnfStyle w:val="100000000000" w:firstRow="1" w:lastRow="0" w:firstColumn="0" w:lastColumn="0" w:oddVBand="0" w:evenVBand="0" w:oddHBand="0" w:evenHBand="0" w:firstRowFirstColumn="0" w:firstRowLastColumn="0" w:lastRowFirstColumn="0" w:lastRowLastColumn="0"/>
            </w:pPr>
            <w:r>
              <w:t>T9</w:t>
            </w:r>
            <w:r w:rsidR="00B71B40" w:rsidRPr="001D4C39">
              <w:t>Description</w:t>
            </w:r>
          </w:p>
        </w:tc>
        <w:tc>
          <w:tcPr>
            <w:tcW w:w="709" w:type="dxa"/>
            <w:tcBorders>
              <w:bottom w:val="single" w:sz="8" w:space="0" w:color="000000" w:themeColor="text1"/>
            </w:tcBorders>
          </w:tcPr>
          <w:p w14:paraId="7D4D0609" w14:textId="77777777" w:rsidR="00B71B40" w:rsidRPr="001D4C39" w:rsidRDefault="00B71B40" w:rsidP="00D6667F">
            <w:pPr>
              <w:pStyle w:val="Sansinterligne"/>
              <w:cnfStyle w:val="100000000000" w:firstRow="1" w:lastRow="0" w:firstColumn="0" w:lastColumn="0" w:oddVBand="0" w:evenVBand="0" w:oddHBand="0" w:evenHBand="0" w:firstRowFirstColumn="0" w:firstRowLastColumn="0" w:lastRowFirstColumn="0" w:lastRowLastColumn="0"/>
            </w:pPr>
            <w:r>
              <w:t>Visa</w:t>
            </w:r>
          </w:p>
        </w:tc>
        <w:tc>
          <w:tcPr>
            <w:tcW w:w="1275" w:type="dxa"/>
            <w:tcBorders>
              <w:bottom w:val="single" w:sz="8" w:space="0" w:color="000000" w:themeColor="text1"/>
            </w:tcBorders>
          </w:tcPr>
          <w:p w14:paraId="2BF078E2" w14:textId="46572249" w:rsidR="00B71B40" w:rsidRDefault="00B71B40" w:rsidP="00D6667F">
            <w:pPr>
              <w:pStyle w:val="Sansinterligne"/>
              <w:cnfStyle w:val="100000000000" w:firstRow="1" w:lastRow="0" w:firstColumn="0" w:lastColumn="0" w:oddVBand="0" w:evenVBand="0" w:oddHBand="0" w:evenHBand="0" w:firstRowFirstColumn="0" w:firstRowLastColumn="0" w:lastRowFirstColumn="0" w:lastRowLastColumn="0"/>
            </w:pPr>
            <w:r>
              <w:t>Rem</w:t>
            </w:r>
          </w:p>
        </w:tc>
      </w:tr>
      <w:tr w:rsidR="00B71B40" w:rsidRPr="001D4C39" w14:paraId="2E87AE48" w14:textId="435A4D2B" w:rsidTr="00F8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dxa"/>
            <w:tcBorders>
              <w:right w:val="single" w:sz="8" w:space="0" w:color="808080" w:themeColor="background1" w:themeShade="80"/>
            </w:tcBorders>
          </w:tcPr>
          <w:p w14:paraId="4861EAEA" w14:textId="77777777" w:rsidR="00B71B40" w:rsidRPr="001D4C39" w:rsidRDefault="00B71B40" w:rsidP="00B37EBB">
            <w:pPr>
              <w:pStyle w:val="Sansinterligne"/>
            </w:pPr>
            <w:r>
              <w:t>F</w:t>
            </w:r>
            <w:r w:rsidRPr="001D4C39">
              <w:t>1</w:t>
            </w:r>
          </w:p>
        </w:tc>
        <w:tc>
          <w:tcPr>
            <w:tcW w:w="998" w:type="dxa"/>
            <w:tcBorders>
              <w:left w:val="single" w:sz="8" w:space="0" w:color="808080" w:themeColor="background1" w:themeShade="80"/>
              <w:right w:val="single" w:sz="8" w:space="0" w:color="808080" w:themeColor="background1" w:themeShade="80"/>
            </w:tcBorders>
          </w:tcPr>
          <w:p w14:paraId="6F7DF443" w14:textId="74BA12AF" w:rsidR="00B71B40" w:rsidRPr="001D4C39" w:rsidRDefault="00F83A95" w:rsidP="00B37EBB">
            <w:pPr>
              <w:pStyle w:val="Sansinterligne"/>
              <w:cnfStyle w:val="000000100000" w:firstRow="0" w:lastRow="0" w:firstColumn="0" w:lastColumn="0" w:oddVBand="0" w:evenVBand="0" w:oddHBand="1" w:evenHBand="0" w:firstRowFirstColumn="0" w:firstRowLastColumn="0" w:lastRowFirstColumn="0" w:lastRowLastColumn="0"/>
            </w:pPr>
            <w:r>
              <w:t>2</w:t>
            </w:r>
          </w:p>
        </w:tc>
        <w:tc>
          <w:tcPr>
            <w:tcW w:w="2410" w:type="dxa"/>
            <w:tcBorders>
              <w:left w:val="single" w:sz="8" w:space="0" w:color="808080" w:themeColor="background1" w:themeShade="80"/>
              <w:right w:val="single" w:sz="8" w:space="0" w:color="808080" w:themeColor="background1" w:themeShade="80"/>
            </w:tcBorders>
            <w:vAlign w:val="center"/>
          </w:tcPr>
          <w:p w14:paraId="4E10A5B3" w14:textId="3E8777F0" w:rsidR="00B71B40" w:rsidRPr="00AD6A99" w:rsidRDefault="00B71B40" w:rsidP="00B37EBB">
            <w:pPr>
              <w:cnfStyle w:val="000000100000" w:firstRow="0" w:lastRow="0" w:firstColumn="0" w:lastColumn="0" w:oddVBand="0" w:evenVBand="0" w:oddHBand="1" w:evenHBand="0" w:firstRowFirstColumn="0" w:firstRowLastColumn="0" w:lastRowFirstColumn="0" w:lastRowLastColumn="0"/>
              <w:rPr>
                <w:rFonts w:ascii="Times" w:hAnsi="Times"/>
                <w:color w:val="000000"/>
                <w:szCs w:val="22"/>
              </w:rPr>
            </w:pPr>
            <w:r w:rsidRPr="00624A4F">
              <w:t>Vis BN 20146</w:t>
            </w:r>
            <w:r>
              <w:t xml:space="preserve"> M2.5x</w:t>
            </w:r>
            <w:r w:rsidR="00F83A95">
              <w:t>5</w:t>
            </w:r>
          </w:p>
        </w:tc>
        <w:tc>
          <w:tcPr>
            <w:tcW w:w="4394" w:type="dxa"/>
            <w:tcBorders>
              <w:left w:val="single" w:sz="8" w:space="0" w:color="808080" w:themeColor="background1" w:themeShade="80"/>
              <w:right w:val="single" w:sz="8" w:space="0" w:color="808080" w:themeColor="background1" w:themeShade="80"/>
            </w:tcBorders>
            <w:vAlign w:val="center"/>
          </w:tcPr>
          <w:p w14:paraId="6FB1AB80" w14:textId="1CAE753F" w:rsidR="00B71B40" w:rsidRPr="009F4ABF" w:rsidRDefault="00B71B40" w:rsidP="00B37EBB">
            <w:pPr>
              <w:cnfStyle w:val="000000100000" w:firstRow="0" w:lastRow="0" w:firstColumn="0" w:lastColumn="0" w:oddVBand="0" w:evenVBand="0" w:oddHBand="1" w:evenHBand="0" w:firstRowFirstColumn="0" w:firstRowLastColumn="0" w:lastRowFirstColumn="0" w:lastRowLastColumn="0"/>
              <w:rPr>
                <w:rFonts w:cstheme="minorHAnsi"/>
                <w:color w:val="000000"/>
                <w:szCs w:val="22"/>
              </w:rPr>
            </w:pPr>
            <w:r>
              <w:t>Vis à tête bombée à embase à six lobes internes M2.5x</w:t>
            </w:r>
            <w:r w:rsidR="00F83A95">
              <w:t>5</w:t>
            </w:r>
          </w:p>
        </w:tc>
        <w:tc>
          <w:tcPr>
            <w:tcW w:w="709" w:type="dxa"/>
            <w:tcBorders>
              <w:left w:val="single" w:sz="8" w:space="0" w:color="808080" w:themeColor="background1" w:themeShade="80"/>
            </w:tcBorders>
          </w:tcPr>
          <w:p w14:paraId="0E0D47C9" w14:textId="1FB6D035" w:rsidR="00B71B40" w:rsidRPr="001D4C39" w:rsidRDefault="00000000" w:rsidP="00B37EBB">
            <w:pPr>
              <w:pStyle w:val="Sansinterligne"/>
              <w:cnfStyle w:val="000000100000" w:firstRow="0" w:lastRow="0" w:firstColumn="0" w:lastColumn="0" w:oddVBand="0" w:evenVBand="0" w:oddHBand="1" w:evenHBand="0" w:firstRowFirstColumn="0" w:firstRowLastColumn="0" w:lastRowFirstColumn="0" w:lastRowLastColumn="0"/>
            </w:pPr>
            <w:sdt>
              <w:sdtPr>
                <w:id w:val="666989841"/>
                <w14:checkbox>
                  <w14:checked w14:val="0"/>
                  <w14:checkedState w14:val="2612" w14:font="MS Gothic"/>
                  <w14:uncheckedState w14:val="2610" w14:font="MS Gothic"/>
                </w14:checkbox>
              </w:sdtPr>
              <w:sdtContent>
                <w:r w:rsidR="00B71B40">
                  <w:rPr>
                    <w:rFonts w:ascii="MS Gothic" w:eastAsia="MS Gothic" w:hAnsi="MS Gothic" w:hint="eastAsia"/>
                  </w:rPr>
                  <w:t>☐</w:t>
                </w:r>
              </w:sdtContent>
            </w:sdt>
          </w:p>
        </w:tc>
        <w:tc>
          <w:tcPr>
            <w:tcW w:w="1275" w:type="dxa"/>
            <w:tcBorders>
              <w:left w:val="single" w:sz="8" w:space="0" w:color="808080" w:themeColor="background1" w:themeShade="80"/>
            </w:tcBorders>
          </w:tcPr>
          <w:p w14:paraId="7A4F4701" w14:textId="77777777" w:rsidR="00B71B40" w:rsidRDefault="00B71B40" w:rsidP="00B37EBB">
            <w:pPr>
              <w:pStyle w:val="Sansinterligne"/>
              <w:cnfStyle w:val="000000100000" w:firstRow="0" w:lastRow="0" w:firstColumn="0" w:lastColumn="0" w:oddVBand="0" w:evenVBand="0" w:oddHBand="1" w:evenHBand="0" w:firstRowFirstColumn="0" w:firstRowLastColumn="0" w:lastRowFirstColumn="0" w:lastRowLastColumn="0"/>
            </w:pPr>
          </w:p>
        </w:tc>
      </w:tr>
    </w:tbl>
    <w:p w14:paraId="48E19899" w14:textId="665D0E46" w:rsidR="009F4ABF" w:rsidRDefault="009F4ABF" w:rsidP="009F4ABF">
      <w:pPr>
        <w:pStyle w:val="Sansinterligne"/>
      </w:pPr>
    </w:p>
    <w:p w14:paraId="11A80C03" w14:textId="4CCB12AD" w:rsidR="00BB72AB" w:rsidRDefault="00007E48">
      <w:pPr>
        <w:jc w:val="left"/>
      </w:pPr>
      <w:r>
        <w:rPr>
          <w:noProof/>
        </w:rPr>
        <w:drawing>
          <wp:inline distT="0" distB="0" distL="0" distR="0" wp14:anchorId="5F94235D" wp14:editId="796F0205">
            <wp:extent cx="3868512" cy="6702836"/>
            <wp:effectExtent l="0" t="7303"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3885422" cy="6732135"/>
                    </a:xfrm>
                    <a:prstGeom prst="rect">
                      <a:avLst/>
                    </a:prstGeom>
                    <a:noFill/>
                    <a:ln>
                      <a:noFill/>
                    </a:ln>
                  </pic:spPr>
                </pic:pic>
              </a:graphicData>
            </a:graphic>
          </wp:inline>
        </w:drawing>
      </w:r>
      <w:r w:rsidR="00BB72AB">
        <w:br w:type="page"/>
      </w:r>
    </w:p>
    <w:p w14:paraId="76E18E2D" w14:textId="77777777" w:rsidR="009F4ABF" w:rsidRDefault="009F4ABF" w:rsidP="00A00AE0">
      <w:pPr>
        <w:pStyle w:val="Sansinterligne"/>
      </w:pPr>
    </w:p>
    <w:p w14:paraId="4618524D" w14:textId="77777777" w:rsidR="003404F6" w:rsidRDefault="00E80408" w:rsidP="00446D33">
      <w:pPr>
        <w:pStyle w:val="Titre2"/>
      </w:pPr>
      <w:bookmarkStart w:id="186" w:name="_Toc202340679"/>
      <w:r>
        <w:t>Liste des opérations</w:t>
      </w:r>
      <w:bookmarkEnd w:id="186"/>
    </w:p>
    <w:p w14:paraId="2E1A3ADA" w14:textId="77777777" w:rsidR="00695F7B" w:rsidRPr="00695F7B" w:rsidRDefault="00695F7B" w:rsidP="00695F7B">
      <w:pPr>
        <w:pStyle w:val="Titre3"/>
      </w:pPr>
      <w:bookmarkStart w:id="187" w:name="_Toc202340680"/>
      <w:r>
        <w:t>Vérifications</w:t>
      </w:r>
      <w:bookmarkEnd w:id="187"/>
    </w:p>
    <w:p w14:paraId="3F507FBB" w14:textId="5CDC3432" w:rsidR="000C3219" w:rsidRDefault="000C3219" w:rsidP="0095658C">
      <w:pPr>
        <w:pStyle w:val="Lgende"/>
      </w:pPr>
    </w:p>
    <w:tbl>
      <w:tblPr>
        <w:tblStyle w:val="Grilledutableau"/>
        <w:tblW w:w="10768" w:type="dxa"/>
        <w:tblLook w:val="04A0" w:firstRow="1" w:lastRow="0" w:firstColumn="1" w:lastColumn="0" w:noHBand="0" w:noVBand="1"/>
      </w:tblPr>
      <w:tblGrid>
        <w:gridCol w:w="7956"/>
        <w:gridCol w:w="1120"/>
        <w:gridCol w:w="1692"/>
      </w:tblGrid>
      <w:tr w:rsidR="00A27B79" w:rsidRPr="004B57B2" w14:paraId="22D3C54A" w14:textId="77777777" w:rsidTr="00725348">
        <w:trPr>
          <w:tblHeader/>
        </w:trPr>
        <w:tc>
          <w:tcPr>
            <w:tcW w:w="7956" w:type="dxa"/>
            <w:shd w:val="clear" w:color="auto" w:fill="404040" w:themeFill="text1" w:themeFillTint="BF"/>
          </w:tcPr>
          <w:p w14:paraId="639CB336" w14:textId="77777777" w:rsidR="00A27B79" w:rsidRPr="00D04F22" w:rsidRDefault="00A27B79" w:rsidP="00D04F22">
            <w:pPr>
              <w:spacing w:before="120" w:after="120"/>
              <w:rPr>
                <w:b/>
                <w:bCs/>
                <w:color w:val="FFFFFF" w:themeColor="background1"/>
              </w:rPr>
            </w:pPr>
            <w:r w:rsidRPr="00D04F22">
              <w:rPr>
                <w:b/>
                <w:bCs/>
                <w:color w:val="FFFFFF" w:themeColor="background1"/>
                <w:sz w:val="24"/>
                <w:szCs w:val="24"/>
              </w:rPr>
              <w:t>Description</w:t>
            </w:r>
          </w:p>
        </w:tc>
        <w:tc>
          <w:tcPr>
            <w:tcW w:w="1120" w:type="dxa"/>
            <w:shd w:val="clear" w:color="auto" w:fill="404040" w:themeFill="text1" w:themeFillTint="BF"/>
          </w:tcPr>
          <w:p w14:paraId="0D941D06" w14:textId="77777777" w:rsidR="00A27B79" w:rsidRPr="00D04F22" w:rsidRDefault="00A27B79" w:rsidP="00D04F22">
            <w:pPr>
              <w:spacing w:before="120" w:after="120"/>
              <w:rPr>
                <w:color w:val="FFFFFF" w:themeColor="background1"/>
              </w:rPr>
            </w:pPr>
            <w:r w:rsidRPr="00D04F22">
              <w:rPr>
                <w:color w:val="FFFFFF" w:themeColor="background1"/>
              </w:rPr>
              <w:t>OK/NOK</w:t>
            </w:r>
          </w:p>
          <w:p w14:paraId="062A3312" w14:textId="77777777" w:rsidR="00A27B79" w:rsidRPr="00D04F22" w:rsidRDefault="00A27B79" w:rsidP="00D04F22">
            <w:pPr>
              <w:spacing w:before="120" w:after="120"/>
              <w:rPr>
                <w:color w:val="FFFFFF" w:themeColor="background1"/>
              </w:rPr>
            </w:pPr>
            <w:r w:rsidRPr="00D04F22">
              <w:rPr>
                <w:color w:val="FFFFFF" w:themeColor="background1"/>
              </w:rPr>
              <w:t>/NC</w:t>
            </w:r>
          </w:p>
        </w:tc>
        <w:tc>
          <w:tcPr>
            <w:tcW w:w="1692" w:type="dxa"/>
            <w:shd w:val="clear" w:color="auto" w:fill="404040" w:themeFill="text1" w:themeFillTint="BF"/>
          </w:tcPr>
          <w:p w14:paraId="1BF5DC62" w14:textId="77777777" w:rsidR="00A27B79" w:rsidRPr="00D04F22" w:rsidRDefault="00A27B79" w:rsidP="00D04F22">
            <w:pPr>
              <w:spacing w:before="120" w:after="120"/>
              <w:rPr>
                <w:color w:val="FFFFFF" w:themeColor="background1"/>
              </w:rPr>
            </w:pPr>
            <w:r w:rsidRPr="00D04F22">
              <w:rPr>
                <w:color w:val="FFFFFF" w:themeColor="background1"/>
              </w:rPr>
              <w:t>Date/Nom</w:t>
            </w:r>
          </w:p>
          <w:p w14:paraId="421460D6" w14:textId="77777777" w:rsidR="00A27B79" w:rsidRPr="00D04F22" w:rsidRDefault="00A27B79" w:rsidP="00D04F22">
            <w:pPr>
              <w:spacing w:before="120" w:after="120"/>
              <w:rPr>
                <w:color w:val="FFFFFF" w:themeColor="background1"/>
              </w:rPr>
            </w:pPr>
            <w:r w:rsidRPr="00D04F22">
              <w:rPr>
                <w:color w:val="FFFFFF" w:themeColor="background1"/>
              </w:rPr>
              <w:t>/Rem</w:t>
            </w:r>
          </w:p>
        </w:tc>
      </w:tr>
      <w:tr w:rsidR="00A27B79" w14:paraId="7660503B" w14:textId="77777777" w:rsidTr="00725348">
        <w:tc>
          <w:tcPr>
            <w:tcW w:w="7956" w:type="dxa"/>
          </w:tcPr>
          <w:p w14:paraId="5C551E1D" w14:textId="33E8EF20" w:rsidR="00A27B79" w:rsidRDefault="00A27B79" w:rsidP="00A27B79">
            <w:pPr>
              <w:spacing w:before="120" w:after="120"/>
            </w:pPr>
            <w:r w:rsidRPr="0029015C">
              <w:t>Vérifier que l'outillage listé dans le tableau 3 : Liste des outillages et consommables pour la tâche est disponible, fonctionnel et calibré.</w:t>
            </w:r>
          </w:p>
        </w:tc>
        <w:tc>
          <w:tcPr>
            <w:tcW w:w="1120" w:type="dxa"/>
          </w:tcPr>
          <w:p w14:paraId="48711C7F" w14:textId="77777777" w:rsidR="00A27B79" w:rsidRDefault="00A27B79" w:rsidP="00A27B79">
            <w:pPr>
              <w:spacing w:before="120" w:after="120"/>
            </w:pPr>
          </w:p>
        </w:tc>
        <w:tc>
          <w:tcPr>
            <w:tcW w:w="1692" w:type="dxa"/>
          </w:tcPr>
          <w:p w14:paraId="365F056F" w14:textId="77777777" w:rsidR="00A27B79" w:rsidRDefault="00A27B79" w:rsidP="00A27B79">
            <w:pPr>
              <w:spacing w:before="120" w:after="120"/>
            </w:pPr>
          </w:p>
        </w:tc>
      </w:tr>
      <w:tr w:rsidR="00A27B79" w14:paraId="0188F7C3" w14:textId="77777777" w:rsidTr="00725348">
        <w:tc>
          <w:tcPr>
            <w:tcW w:w="7956" w:type="dxa"/>
          </w:tcPr>
          <w:p w14:paraId="780EEB20" w14:textId="43639E5F" w:rsidR="00A27B79" w:rsidRPr="00090BA4" w:rsidRDefault="00A27B79" w:rsidP="00345E9F">
            <w:pPr>
              <w:pStyle w:val="Sansinterligne"/>
              <w:spacing w:before="120" w:after="120"/>
              <w:rPr>
                <w:b/>
                <w:bCs/>
              </w:rPr>
            </w:pPr>
            <w:r w:rsidRPr="0029015C">
              <w:t>Vérifier que tous les composants listés dans les Tableau 4 : Liste des composants pour l'assemblage des DU et Tableau 5 : Liste de la visserie sont présents.</w:t>
            </w:r>
          </w:p>
        </w:tc>
        <w:tc>
          <w:tcPr>
            <w:tcW w:w="1120" w:type="dxa"/>
          </w:tcPr>
          <w:p w14:paraId="6F5F1073" w14:textId="77777777" w:rsidR="00A27B79" w:rsidRDefault="00A27B79" w:rsidP="00A27B79">
            <w:pPr>
              <w:spacing w:before="120" w:after="120"/>
            </w:pPr>
          </w:p>
        </w:tc>
        <w:tc>
          <w:tcPr>
            <w:tcW w:w="1692" w:type="dxa"/>
          </w:tcPr>
          <w:p w14:paraId="2D070649" w14:textId="77777777" w:rsidR="00A27B79" w:rsidRDefault="00A27B79" w:rsidP="00A27B79">
            <w:pPr>
              <w:spacing w:before="120" w:after="120"/>
            </w:pPr>
          </w:p>
        </w:tc>
      </w:tr>
      <w:tr w:rsidR="00A27B79" w14:paraId="0B8577FB" w14:textId="77777777" w:rsidTr="00725348">
        <w:tc>
          <w:tcPr>
            <w:tcW w:w="7956" w:type="dxa"/>
          </w:tcPr>
          <w:p w14:paraId="502C29FC" w14:textId="4DAEC948" w:rsidR="00A27B79" w:rsidRPr="00D04F22" w:rsidRDefault="00A27B79" w:rsidP="00345E9F">
            <w:pPr>
              <w:pStyle w:val="Sansinterligne"/>
              <w:spacing w:before="120" w:after="120"/>
              <w:rPr>
                <w:b/>
              </w:rPr>
            </w:pPr>
            <w:r w:rsidRPr="0029015C">
              <w:t xml:space="preserve">Vérifier qu'il n'y a pas de non-conformité ouverte pour aucun des composants de la liste. Les composants pour lesquels des </w:t>
            </w:r>
            <w:proofErr w:type="gramStart"/>
            <w:r w:rsidRPr="0029015C">
              <w:t>non conformités</w:t>
            </w:r>
            <w:proofErr w:type="gramEnd"/>
            <w:r w:rsidRPr="0029015C">
              <w:t xml:space="preserve"> sont encore en cours de traitement ne peuvent pas être utilisés pour l'assemblage des DU.</w:t>
            </w:r>
          </w:p>
        </w:tc>
        <w:tc>
          <w:tcPr>
            <w:tcW w:w="1120" w:type="dxa"/>
          </w:tcPr>
          <w:p w14:paraId="49537F63" w14:textId="77777777" w:rsidR="00A27B79" w:rsidRDefault="00A27B79" w:rsidP="00A27B79">
            <w:pPr>
              <w:spacing w:before="120" w:after="120"/>
            </w:pPr>
          </w:p>
        </w:tc>
        <w:tc>
          <w:tcPr>
            <w:tcW w:w="1692" w:type="dxa"/>
          </w:tcPr>
          <w:p w14:paraId="234AE6D0" w14:textId="77777777" w:rsidR="00A27B79" w:rsidRDefault="00A27B79" w:rsidP="00A27B79">
            <w:pPr>
              <w:spacing w:before="120" w:after="120"/>
            </w:pPr>
          </w:p>
        </w:tc>
      </w:tr>
      <w:tr w:rsidR="00A27B79" w14:paraId="151C2DBD" w14:textId="77777777" w:rsidTr="00725348">
        <w:tc>
          <w:tcPr>
            <w:tcW w:w="7956" w:type="dxa"/>
          </w:tcPr>
          <w:p w14:paraId="1A58976D" w14:textId="106A55B3" w:rsidR="00A27B79" w:rsidRDefault="00A27B79" w:rsidP="00A27B79">
            <w:pPr>
              <w:spacing w:before="120" w:after="120"/>
            </w:pPr>
            <w:r w:rsidRPr="00783370">
              <w:t xml:space="preserve">L’ensemble des PMT sera protégé par des </w:t>
            </w:r>
            <w:r>
              <w:t>capuchons</w:t>
            </w:r>
            <w:r w:rsidRPr="00783370">
              <w:t xml:space="preserve"> en plastique positionnés sur leur zone active (photocathode). Ces capots de protection devront être laissés en place durant l’intégralité de la phase d’assemblage</w:t>
            </w:r>
            <w:r>
              <w:t xml:space="preserve"> (et </w:t>
            </w:r>
            <w:r w:rsidR="00194516">
              <w:t xml:space="preserve">stocker </w:t>
            </w:r>
            <w:r>
              <w:t>tel quel)</w:t>
            </w:r>
            <w:r w:rsidRPr="00783370">
              <w:t>.</w:t>
            </w:r>
          </w:p>
        </w:tc>
        <w:tc>
          <w:tcPr>
            <w:tcW w:w="1120" w:type="dxa"/>
          </w:tcPr>
          <w:p w14:paraId="53B5EFC3" w14:textId="77777777" w:rsidR="00A27B79" w:rsidRDefault="00A27B79" w:rsidP="00A27B79">
            <w:pPr>
              <w:spacing w:before="120" w:after="120"/>
            </w:pPr>
          </w:p>
        </w:tc>
        <w:tc>
          <w:tcPr>
            <w:tcW w:w="1692" w:type="dxa"/>
          </w:tcPr>
          <w:p w14:paraId="05BBEA67" w14:textId="77777777" w:rsidR="00A27B79" w:rsidRDefault="00A27B79" w:rsidP="00A27B79">
            <w:pPr>
              <w:spacing w:before="120" w:after="120"/>
            </w:pPr>
          </w:p>
        </w:tc>
      </w:tr>
    </w:tbl>
    <w:p w14:paraId="09C1B157" w14:textId="77777777" w:rsidR="002D7DF1" w:rsidRDefault="002D7DF1">
      <w:pPr>
        <w:jc w:val="left"/>
        <w:rPr>
          <w:b/>
          <w:bCs/>
          <w:color w:val="365F91" w:themeColor="accent1" w:themeShade="BF"/>
        </w:rPr>
      </w:pPr>
      <w:r>
        <w:br w:type="page"/>
      </w:r>
    </w:p>
    <w:p w14:paraId="0C0D8788" w14:textId="5ED5505F" w:rsidR="002D7DF1" w:rsidRPr="00695F7B" w:rsidRDefault="002D7DF1" w:rsidP="002D7DF1">
      <w:pPr>
        <w:pStyle w:val="Titre3"/>
      </w:pPr>
      <w:bookmarkStart w:id="188" w:name="_Toc202340681"/>
      <w:r>
        <w:lastRenderedPageBreak/>
        <w:t>Assemblage des modules de détection DU</w:t>
      </w:r>
      <w:bookmarkEnd w:id="188"/>
    </w:p>
    <w:p w14:paraId="44D80850" w14:textId="3545CA66" w:rsidR="002D7DF1" w:rsidRDefault="002D7DF1" w:rsidP="0095658C">
      <w:pPr>
        <w:pStyle w:val="Lgende"/>
      </w:pPr>
    </w:p>
    <w:tbl>
      <w:tblPr>
        <w:tblStyle w:val="Grilledutableau"/>
        <w:tblW w:w="10627" w:type="dxa"/>
        <w:tblLook w:val="04A0" w:firstRow="1" w:lastRow="0" w:firstColumn="1" w:lastColumn="0" w:noHBand="0" w:noVBand="1"/>
      </w:tblPr>
      <w:tblGrid>
        <w:gridCol w:w="7956"/>
        <w:gridCol w:w="1120"/>
        <w:gridCol w:w="1551"/>
      </w:tblGrid>
      <w:tr w:rsidR="000E38BF" w:rsidRPr="004B57B2" w14:paraId="5359113C" w14:textId="77777777" w:rsidTr="00AD11FA">
        <w:trPr>
          <w:tblHeader/>
        </w:trPr>
        <w:tc>
          <w:tcPr>
            <w:tcW w:w="7956" w:type="dxa"/>
            <w:shd w:val="clear" w:color="auto" w:fill="404040" w:themeFill="text1" w:themeFillTint="BF"/>
          </w:tcPr>
          <w:p w14:paraId="7F93F529" w14:textId="77777777" w:rsidR="00F36A6B" w:rsidRPr="00D04F22" w:rsidRDefault="00F36A6B" w:rsidP="004E7311">
            <w:pPr>
              <w:spacing w:before="120" w:after="120"/>
              <w:rPr>
                <w:b/>
                <w:bCs/>
                <w:color w:val="FFFFFF" w:themeColor="background1"/>
              </w:rPr>
            </w:pPr>
            <w:r w:rsidRPr="00D04F22">
              <w:rPr>
                <w:b/>
                <w:bCs/>
                <w:color w:val="FFFFFF" w:themeColor="background1"/>
                <w:sz w:val="24"/>
                <w:szCs w:val="24"/>
              </w:rPr>
              <w:t>Description</w:t>
            </w:r>
          </w:p>
        </w:tc>
        <w:tc>
          <w:tcPr>
            <w:tcW w:w="1120" w:type="dxa"/>
            <w:shd w:val="clear" w:color="auto" w:fill="404040" w:themeFill="text1" w:themeFillTint="BF"/>
          </w:tcPr>
          <w:p w14:paraId="6A311204" w14:textId="77777777" w:rsidR="00F36A6B" w:rsidRPr="00D04F22" w:rsidRDefault="00F36A6B" w:rsidP="004E7311">
            <w:pPr>
              <w:spacing w:before="120" w:after="120"/>
              <w:rPr>
                <w:color w:val="FFFFFF" w:themeColor="background1"/>
              </w:rPr>
            </w:pPr>
            <w:r w:rsidRPr="00D04F22">
              <w:rPr>
                <w:color w:val="FFFFFF" w:themeColor="background1"/>
              </w:rPr>
              <w:t>OK/NOK</w:t>
            </w:r>
          </w:p>
          <w:p w14:paraId="778D017C" w14:textId="77777777" w:rsidR="00F36A6B" w:rsidRPr="00D04F22" w:rsidRDefault="00F36A6B" w:rsidP="004E7311">
            <w:pPr>
              <w:spacing w:before="120" w:after="120"/>
              <w:rPr>
                <w:color w:val="FFFFFF" w:themeColor="background1"/>
              </w:rPr>
            </w:pPr>
            <w:r w:rsidRPr="00D04F22">
              <w:rPr>
                <w:color w:val="FFFFFF" w:themeColor="background1"/>
              </w:rPr>
              <w:t>/NC</w:t>
            </w:r>
          </w:p>
        </w:tc>
        <w:tc>
          <w:tcPr>
            <w:tcW w:w="1551" w:type="dxa"/>
            <w:shd w:val="clear" w:color="auto" w:fill="404040" w:themeFill="text1" w:themeFillTint="BF"/>
          </w:tcPr>
          <w:p w14:paraId="777EF0AC" w14:textId="77777777" w:rsidR="00F36A6B" w:rsidRPr="00D04F22" w:rsidRDefault="00F36A6B" w:rsidP="004E7311">
            <w:pPr>
              <w:spacing w:before="120" w:after="120"/>
              <w:rPr>
                <w:color w:val="FFFFFF" w:themeColor="background1"/>
              </w:rPr>
            </w:pPr>
            <w:r w:rsidRPr="00D04F22">
              <w:rPr>
                <w:color w:val="FFFFFF" w:themeColor="background1"/>
              </w:rPr>
              <w:t>Date/Nom</w:t>
            </w:r>
          </w:p>
          <w:p w14:paraId="5BE3F5C9" w14:textId="77777777" w:rsidR="00F36A6B" w:rsidRPr="00D04F22" w:rsidRDefault="00F36A6B" w:rsidP="004E7311">
            <w:pPr>
              <w:spacing w:before="120" w:after="120"/>
              <w:rPr>
                <w:color w:val="FFFFFF" w:themeColor="background1"/>
              </w:rPr>
            </w:pPr>
            <w:r w:rsidRPr="00D04F22">
              <w:rPr>
                <w:color w:val="FFFFFF" w:themeColor="background1"/>
              </w:rPr>
              <w:t>/Rem</w:t>
            </w:r>
          </w:p>
        </w:tc>
      </w:tr>
      <w:tr w:rsidR="00F36A6B" w:rsidRPr="00A27B79" w14:paraId="2C7A6FA8" w14:textId="77777777" w:rsidTr="00AD11FA">
        <w:tc>
          <w:tcPr>
            <w:tcW w:w="10627" w:type="dxa"/>
            <w:gridSpan w:val="3"/>
            <w:shd w:val="clear" w:color="auto" w:fill="B2A1C7" w:themeFill="accent4" w:themeFillTint="99"/>
          </w:tcPr>
          <w:p w14:paraId="5DC6BE2B" w14:textId="77777777" w:rsidR="00F36A6B" w:rsidRPr="00AD11FA" w:rsidRDefault="00F36A6B" w:rsidP="004E7311">
            <w:pPr>
              <w:spacing w:before="120" w:after="120"/>
              <w:rPr>
                <w:b/>
                <w:bCs/>
              </w:rPr>
            </w:pPr>
            <w:r w:rsidRPr="00AD11FA">
              <w:rPr>
                <w:b/>
                <w:bCs/>
              </w:rPr>
              <w:t>Préparation</w:t>
            </w:r>
          </w:p>
        </w:tc>
      </w:tr>
      <w:tr w:rsidR="000E38BF" w:rsidRPr="00F36A6B" w14:paraId="2B9B5A8B" w14:textId="77777777" w:rsidTr="00AD11FA">
        <w:tc>
          <w:tcPr>
            <w:tcW w:w="7956" w:type="dxa"/>
            <w:shd w:val="clear" w:color="auto" w:fill="auto"/>
          </w:tcPr>
          <w:p w14:paraId="701A596B" w14:textId="77777777" w:rsidR="00F36A6B" w:rsidRPr="00345E9F" w:rsidRDefault="00F36A6B" w:rsidP="004E7311">
            <w:pPr>
              <w:pStyle w:val="Sansinterligne"/>
              <w:spacing w:before="120" w:after="120"/>
              <w:rPr>
                <w:bCs/>
              </w:rPr>
            </w:pPr>
            <w:r w:rsidRPr="00345E9F">
              <w:rPr>
                <w:bCs/>
              </w:rPr>
              <w:t>Le port de gants non poudrés est obligatoire pour la manipulation du PMT.</w:t>
            </w:r>
          </w:p>
          <w:p w14:paraId="3DE55276" w14:textId="33F6243F" w:rsidR="00F36A6B" w:rsidRPr="00F36A6B" w:rsidRDefault="00F36A6B" w:rsidP="004E7311">
            <w:pPr>
              <w:pStyle w:val="Sansinterligne"/>
              <w:spacing w:before="120" w:after="120"/>
              <w:rPr>
                <w:bCs/>
              </w:rPr>
            </w:pPr>
            <w:r w:rsidRPr="00345E9F">
              <w:rPr>
                <w:bCs/>
              </w:rPr>
              <w:t>Mettre un bracelet antistatique lors de toute manipulation.</w:t>
            </w:r>
            <w:ins w:id="189" w:author="Robert Martos" w:date="2025-06-18T18:44:00Z">
              <w:r w:rsidR="00985A09">
                <w:rPr>
                  <w:bCs/>
                </w:rPr>
                <w:t xml:space="preserve"> Ou port de chaussures dissipatives</w:t>
              </w:r>
            </w:ins>
          </w:p>
        </w:tc>
        <w:tc>
          <w:tcPr>
            <w:tcW w:w="1120" w:type="dxa"/>
          </w:tcPr>
          <w:p w14:paraId="2199449F" w14:textId="77777777" w:rsidR="00F36A6B" w:rsidRPr="00F36A6B" w:rsidRDefault="00F36A6B" w:rsidP="004E7311">
            <w:pPr>
              <w:spacing w:before="120" w:after="120"/>
              <w:rPr>
                <w:bCs/>
              </w:rPr>
            </w:pPr>
          </w:p>
        </w:tc>
        <w:tc>
          <w:tcPr>
            <w:tcW w:w="1551" w:type="dxa"/>
          </w:tcPr>
          <w:p w14:paraId="0FEA53BE" w14:textId="77777777" w:rsidR="00F36A6B" w:rsidRPr="00F36A6B" w:rsidRDefault="00F36A6B" w:rsidP="004E7311">
            <w:pPr>
              <w:spacing w:before="120" w:after="120"/>
              <w:rPr>
                <w:bCs/>
              </w:rPr>
            </w:pPr>
          </w:p>
        </w:tc>
      </w:tr>
      <w:tr w:rsidR="000E38BF" w14:paraId="57CB25E0" w14:textId="77777777" w:rsidTr="00AD11FA">
        <w:tc>
          <w:tcPr>
            <w:tcW w:w="7956" w:type="dxa"/>
          </w:tcPr>
          <w:p w14:paraId="01ED5B05" w14:textId="77777777" w:rsidR="00F36A6B" w:rsidRDefault="00F36A6B" w:rsidP="004E7311">
            <w:pPr>
              <w:spacing w:before="120" w:after="120"/>
            </w:pPr>
            <w:r>
              <w:t>S’assurer qu’il y ait le capuchon sur le PMT avant démarrage des activités</w:t>
            </w:r>
          </w:p>
        </w:tc>
        <w:tc>
          <w:tcPr>
            <w:tcW w:w="1120" w:type="dxa"/>
          </w:tcPr>
          <w:p w14:paraId="09C97E1A" w14:textId="77777777" w:rsidR="00F36A6B" w:rsidRDefault="00F36A6B" w:rsidP="004E7311">
            <w:pPr>
              <w:spacing w:before="120" w:after="120"/>
            </w:pPr>
          </w:p>
        </w:tc>
        <w:tc>
          <w:tcPr>
            <w:tcW w:w="1551" w:type="dxa"/>
          </w:tcPr>
          <w:p w14:paraId="11F7502A" w14:textId="77777777" w:rsidR="00F36A6B" w:rsidRDefault="00F36A6B" w:rsidP="004E7311">
            <w:pPr>
              <w:spacing w:before="120" w:after="120"/>
            </w:pPr>
          </w:p>
        </w:tc>
      </w:tr>
      <w:tr w:rsidR="000E38BF" w:rsidRPr="00F36A6B" w14:paraId="56064A6F" w14:textId="77777777" w:rsidTr="00AD11FA">
        <w:tc>
          <w:tcPr>
            <w:tcW w:w="7956" w:type="dxa"/>
          </w:tcPr>
          <w:p w14:paraId="1AF7163F" w14:textId="55DC27BD" w:rsidR="00F36A6B" w:rsidRPr="00F36A6B" w:rsidRDefault="00F36A6B" w:rsidP="00725348">
            <w:pPr>
              <w:pStyle w:val="Sansinterligne"/>
              <w:spacing w:before="120" w:after="120"/>
            </w:pPr>
            <w:r w:rsidRPr="00F36A6B">
              <w:t xml:space="preserve">Faire un </w:t>
            </w:r>
            <w:proofErr w:type="spellStart"/>
            <w:r w:rsidRPr="00F36A6B">
              <w:t>kitting</w:t>
            </w:r>
            <w:proofErr w:type="spellEnd"/>
            <w:r w:rsidRPr="00F36A6B">
              <w:t xml:space="preserve"> de toutes les pièces nécessaires au montage d’un DU</w:t>
            </w:r>
            <w:ins w:id="190" w:author="Robert Martos" w:date="2025-06-18T18:44:00Z">
              <w:r w:rsidR="00985A09">
                <w:t xml:space="preserve">. Ce </w:t>
              </w:r>
              <w:proofErr w:type="spellStart"/>
              <w:r w:rsidR="00985A09">
                <w:t>kitting</w:t>
              </w:r>
            </w:ins>
            <w:proofErr w:type="spellEnd"/>
            <w:ins w:id="191" w:author="Robert Martos" w:date="2025-06-18T18:45:00Z">
              <w:r w:rsidR="00985A09">
                <w:t xml:space="preserve"> pourra prendre la forme d’un plateau permettant le cas échéant un positionnement de POKA YOKE notamment en ce qui concerne les vis et entretoises.</w:t>
              </w:r>
            </w:ins>
          </w:p>
        </w:tc>
        <w:tc>
          <w:tcPr>
            <w:tcW w:w="1120" w:type="dxa"/>
          </w:tcPr>
          <w:p w14:paraId="141D3480" w14:textId="77777777" w:rsidR="00F36A6B" w:rsidRPr="00F36A6B" w:rsidRDefault="00F36A6B" w:rsidP="004E7311">
            <w:pPr>
              <w:spacing w:before="120" w:after="120"/>
            </w:pPr>
          </w:p>
        </w:tc>
        <w:tc>
          <w:tcPr>
            <w:tcW w:w="1551" w:type="dxa"/>
          </w:tcPr>
          <w:p w14:paraId="3F73BC29" w14:textId="77777777" w:rsidR="00F36A6B" w:rsidRPr="00F36A6B" w:rsidRDefault="00F36A6B" w:rsidP="004E7311">
            <w:pPr>
              <w:spacing w:before="120" w:after="120"/>
            </w:pPr>
          </w:p>
        </w:tc>
      </w:tr>
      <w:tr w:rsidR="000E38BF" w14:paraId="1E8598B5" w14:textId="77777777" w:rsidTr="00AD11FA">
        <w:tc>
          <w:tcPr>
            <w:tcW w:w="7956" w:type="dxa"/>
          </w:tcPr>
          <w:p w14:paraId="417DF7FE" w14:textId="25B34216" w:rsidR="00101C34" w:rsidRDefault="00101C34">
            <w:pPr>
              <w:pStyle w:val="Paragraphe1"/>
              <w:spacing w:before="120" w:after="120"/>
              <w:ind w:left="0" w:right="33"/>
              <w:jc w:val="left"/>
              <w:rPr>
                <w:rFonts w:ascii="Calibri" w:hAnsi="Calibri" w:cs="Calibri"/>
                <w:sz w:val="20"/>
                <w:szCs w:val="20"/>
              </w:rPr>
            </w:pPr>
            <w:r w:rsidRPr="00725348">
              <w:rPr>
                <w:rFonts w:ascii="Calibri" w:hAnsi="Calibri" w:cs="Calibri"/>
                <w:sz w:val="20"/>
                <w:szCs w:val="20"/>
                <w:highlight w:val="yellow"/>
              </w:rPr>
              <w:t>(</w:t>
            </w:r>
            <w:r w:rsidR="0095658C" w:rsidRPr="00725348">
              <w:rPr>
                <w:rFonts w:ascii="Calibri" w:hAnsi="Calibri" w:cs="Calibri"/>
                <w:sz w:val="20"/>
                <w:szCs w:val="20"/>
                <w:highlight w:val="yellow"/>
              </w:rPr>
              <w:t xml:space="preserve">Etape à consolider </w:t>
            </w:r>
            <w:proofErr w:type="gramStart"/>
            <w:r w:rsidR="0095658C" w:rsidRPr="00725348">
              <w:rPr>
                <w:rFonts w:ascii="Calibri" w:hAnsi="Calibri" w:cs="Calibri"/>
                <w:sz w:val="20"/>
                <w:szCs w:val="20"/>
                <w:highlight w:val="yellow"/>
              </w:rPr>
              <w:t>suite aux</w:t>
            </w:r>
            <w:proofErr w:type="gramEnd"/>
            <w:r w:rsidR="0095658C" w:rsidRPr="00725348">
              <w:rPr>
                <w:rFonts w:ascii="Calibri" w:hAnsi="Calibri" w:cs="Calibri"/>
                <w:sz w:val="20"/>
                <w:szCs w:val="20"/>
                <w:highlight w:val="yellow"/>
              </w:rPr>
              <w:t xml:space="preserve"> évolutions de design</w:t>
            </w:r>
            <w:ins w:id="192" w:author="Caroline STEPIEN" w:date="2025-07-02T09:23:00Z" w16du:dateUtc="2025-07-02T07:23:00Z">
              <w:r w:rsidR="001C2886">
                <w:rPr>
                  <w:rFonts w:ascii="Calibri" w:hAnsi="Calibri" w:cs="Calibri"/>
                  <w:sz w:val="20"/>
                  <w:szCs w:val="20"/>
                  <w:highlight w:val="yellow"/>
                </w:rPr>
                <w:t xml:space="preserve"> du tube</w:t>
              </w:r>
            </w:ins>
            <w:r w:rsidRPr="00725348">
              <w:rPr>
                <w:rFonts w:ascii="Calibri" w:hAnsi="Calibri" w:cs="Calibri"/>
                <w:sz w:val="20"/>
                <w:szCs w:val="20"/>
                <w:highlight w:val="yellow"/>
              </w:rPr>
              <w:t>)</w:t>
            </w:r>
          </w:p>
          <w:p w14:paraId="0D9ACD41" w14:textId="041F57F5" w:rsidR="00F36A6B" w:rsidRPr="00404ABD" w:rsidRDefault="00F36A6B" w:rsidP="00725348">
            <w:pPr>
              <w:pStyle w:val="Paragraphe1"/>
              <w:spacing w:before="120" w:after="120"/>
              <w:ind w:left="0" w:right="33"/>
              <w:jc w:val="left"/>
              <w:rPr>
                <w:rFonts w:asciiTheme="minorHAnsi" w:hAnsiTheme="minorHAnsi" w:cstheme="minorHAnsi"/>
                <w:b/>
                <w:bCs/>
                <w:sz w:val="20"/>
                <w:szCs w:val="20"/>
              </w:rPr>
            </w:pPr>
            <w:r w:rsidRPr="0029015C">
              <w:rPr>
                <w:rFonts w:ascii="Calibri" w:hAnsi="Calibri" w:cs="Calibri"/>
                <w:sz w:val="20"/>
                <w:szCs w:val="20"/>
              </w:rPr>
              <w:t xml:space="preserve">Identifier le </w:t>
            </w:r>
            <w:r>
              <w:rPr>
                <w:rFonts w:asciiTheme="minorHAnsi" w:hAnsiTheme="minorHAnsi" w:cstheme="minorHAnsi"/>
                <w:sz w:val="20"/>
                <w:szCs w:val="20"/>
              </w:rPr>
              <w:t>tube</w:t>
            </w:r>
            <w:r w:rsidRPr="00B51042">
              <w:rPr>
                <w:rFonts w:asciiTheme="minorHAnsi" w:hAnsiTheme="minorHAnsi" w:cstheme="minorHAnsi"/>
                <w:sz w:val="20"/>
                <w:szCs w:val="20"/>
              </w:rPr>
              <w:t xml:space="preserve"> </w:t>
            </w:r>
            <w:r>
              <w:rPr>
                <w:rFonts w:asciiTheme="minorHAnsi" w:hAnsiTheme="minorHAnsi" w:cstheme="minorHAnsi"/>
                <w:color w:val="000000"/>
                <w:sz w:val="20"/>
                <w:szCs w:val="20"/>
              </w:rPr>
              <w:t>CTA-</w:t>
            </w:r>
            <w:r w:rsidRPr="00823549">
              <w:rPr>
                <w:rFonts w:asciiTheme="minorHAnsi" w:hAnsiTheme="minorHAnsi" w:cstheme="minorHAnsi"/>
                <w:color w:val="000000"/>
                <w:sz w:val="20"/>
                <w:szCs w:val="20"/>
              </w:rPr>
              <w:t>010104-005</w:t>
            </w:r>
            <w:r w:rsidRPr="0029015C">
              <w:rPr>
                <w:rFonts w:ascii="Calibri" w:hAnsi="Calibri" w:cs="Calibri"/>
                <w:color w:val="000000"/>
                <w:sz w:val="20"/>
                <w:szCs w:val="20"/>
              </w:rPr>
              <w:t xml:space="preserve"> </w:t>
            </w:r>
            <w:r w:rsidRPr="0029015C">
              <w:rPr>
                <w:rFonts w:ascii="Calibri" w:hAnsi="Calibri" w:cs="Calibri"/>
                <w:sz w:val="20"/>
                <w:szCs w:val="20"/>
              </w:rPr>
              <w:t xml:space="preserve">en collant </w:t>
            </w:r>
            <w:r>
              <w:rPr>
                <w:rFonts w:ascii="Calibri" w:hAnsi="Calibri" w:cs="Calibri"/>
                <w:sz w:val="20"/>
                <w:szCs w:val="20"/>
              </w:rPr>
              <w:t>2</w:t>
            </w:r>
            <w:r w:rsidRPr="0029015C">
              <w:rPr>
                <w:rFonts w:ascii="Calibri" w:hAnsi="Calibri" w:cs="Calibri"/>
                <w:sz w:val="20"/>
                <w:szCs w:val="20"/>
              </w:rPr>
              <w:t xml:space="preserve"> étiquette</w:t>
            </w:r>
            <w:r>
              <w:rPr>
                <w:rFonts w:ascii="Calibri" w:hAnsi="Calibri" w:cs="Calibri"/>
                <w:sz w:val="20"/>
                <w:szCs w:val="20"/>
              </w:rPr>
              <w:t>s</w:t>
            </w:r>
            <w:r w:rsidRPr="0029015C">
              <w:rPr>
                <w:rFonts w:ascii="Calibri" w:hAnsi="Calibri" w:cs="Calibri"/>
                <w:sz w:val="20"/>
                <w:szCs w:val="20"/>
              </w:rPr>
              <w:t xml:space="preserve"> d'identification</w:t>
            </w:r>
            <w:r>
              <w:rPr>
                <w:rFonts w:ascii="Calibri" w:hAnsi="Calibri" w:cs="Calibri"/>
                <w:b/>
                <w:bCs/>
                <w:sz w:val="20"/>
                <w:szCs w:val="20"/>
              </w:rPr>
              <w:t> :</w:t>
            </w:r>
            <w:r w:rsidRPr="0029015C">
              <w:rPr>
                <w:rFonts w:ascii="Calibri" w:hAnsi="Calibri" w:cs="Calibri"/>
                <w:sz w:val="20"/>
                <w:szCs w:val="20"/>
              </w:rPr>
              <w:t xml:space="preserve"> </w:t>
            </w:r>
          </w:p>
          <w:p w14:paraId="06C0DDA8" w14:textId="03E7D5BE" w:rsidR="00F36A6B" w:rsidRPr="002362EB" w:rsidRDefault="00F36A6B" w:rsidP="00725348">
            <w:pPr>
              <w:pStyle w:val="Paragraphe1"/>
              <w:numPr>
                <w:ilvl w:val="0"/>
                <w:numId w:val="34"/>
              </w:numPr>
              <w:spacing w:before="120" w:after="120"/>
              <w:ind w:right="33"/>
              <w:jc w:val="left"/>
              <w:rPr>
                <w:rFonts w:asciiTheme="minorHAnsi" w:hAnsiTheme="minorHAnsi" w:cstheme="minorHAnsi"/>
                <w:b/>
                <w:bCs/>
                <w:sz w:val="20"/>
                <w:szCs w:val="20"/>
              </w:rPr>
            </w:pPr>
            <w:r w:rsidRPr="0029015C">
              <w:rPr>
                <w:rFonts w:ascii="Calibri" w:hAnsi="Calibri" w:cs="Calibri"/>
                <w:sz w:val="20"/>
                <w:szCs w:val="20"/>
              </w:rPr>
              <w:t>L</w:t>
            </w:r>
            <w:r>
              <w:rPr>
                <w:rFonts w:ascii="Calibri" w:hAnsi="Calibri" w:cs="Calibri"/>
                <w:sz w:val="20"/>
                <w:szCs w:val="20"/>
              </w:rPr>
              <w:t xml:space="preserve">a 1ere </w:t>
            </w:r>
            <w:r w:rsidRPr="0029015C">
              <w:rPr>
                <w:rFonts w:ascii="Calibri" w:hAnsi="Calibri" w:cs="Calibri"/>
                <w:sz w:val="20"/>
                <w:szCs w:val="20"/>
              </w:rPr>
              <w:t xml:space="preserve">étiquette d'identification doit être </w:t>
            </w:r>
            <w:r>
              <w:rPr>
                <w:rFonts w:ascii="Calibri" w:hAnsi="Calibri" w:cs="Calibri"/>
                <w:sz w:val="20"/>
                <w:szCs w:val="20"/>
              </w:rPr>
              <w:t>à 30° d’un des trous</w:t>
            </w:r>
            <w:r w:rsidR="00BD1567">
              <w:rPr>
                <w:rFonts w:ascii="Calibri" w:hAnsi="Calibri" w:cs="Calibri"/>
                <w:sz w:val="20"/>
                <w:szCs w:val="20"/>
              </w:rPr>
              <w:t xml:space="preserve"> à 2mm du bord haut</w:t>
            </w:r>
          </w:p>
          <w:p w14:paraId="30041B7F" w14:textId="22EA24B7" w:rsidR="00F36A6B" w:rsidRPr="00725348" w:rsidRDefault="00F36A6B">
            <w:pPr>
              <w:pStyle w:val="Paragraphe1"/>
              <w:numPr>
                <w:ilvl w:val="0"/>
                <w:numId w:val="34"/>
              </w:numPr>
              <w:spacing w:before="120" w:after="120"/>
              <w:ind w:right="33"/>
              <w:jc w:val="left"/>
              <w:rPr>
                <w:rFonts w:asciiTheme="minorHAnsi" w:hAnsiTheme="minorHAnsi" w:cstheme="minorHAnsi"/>
                <w:b/>
                <w:bCs/>
                <w:sz w:val="20"/>
                <w:szCs w:val="20"/>
              </w:rPr>
            </w:pPr>
            <w:r>
              <w:rPr>
                <w:rFonts w:asciiTheme="minorHAnsi" w:hAnsiTheme="minorHAnsi" w:cstheme="minorHAnsi"/>
                <w:sz w:val="20"/>
                <w:szCs w:val="20"/>
              </w:rPr>
              <w:t>La 2</w:t>
            </w:r>
            <w:r w:rsidRPr="002362EB">
              <w:rPr>
                <w:rFonts w:asciiTheme="minorHAnsi" w:hAnsiTheme="minorHAnsi" w:cstheme="minorHAnsi"/>
                <w:sz w:val="20"/>
                <w:szCs w:val="20"/>
                <w:vertAlign w:val="superscript"/>
              </w:rPr>
              <w:t>ème</w:t>
            </w:r>
            <w:r>
              <w:rPr>
                <w:rFonts w:asciiTheme="minorHAnsi" w:hAnsiTheme="minorHAnsi" w:cstheme="minorHAnsi"/>
                <w:sz w:val="20"/>
                <w:szCs w:val="20"/>
              </w:rPr>
              <w:t xml:space="preserve"> étiquette d’identification doit être à 180° de la 1</w:t>
            </w:r>
            <w:r w:rsidRPr="002362EB">
              <w:rPr>
                <w:rFonts w:asciiTheme="minorHAnsi" w:hAnsiTheme="minorHAnsi" w:cstheme="minorHAnsi"/>
                <w:sz w:val="20"/>
                <w:szCs w:val="20"/>
                <w:vertAlign w:val="superscript"/>
              </w:rPr>
              <w:t>ère</w:t>
            </w:r>
            <w:r>
              <w:rPr>
                <w:rFonts w:asciiTheme="minorHAnsi" w:hAnsiTheme="minorHAnsi" w:cstheme="minorHAnsi"/>
                <w:sz w:val="20"/>
                <w:szCs w:val="20"/>
                <w:vertAlign w:val="superscript"/>
              </w:rPr>
              <w:t>.</w:t>
            </w:r>
            <w:r w:rsidR="00BD1567">
              <w:rPr>
                <w:rFonts w:asciiTheme="minorHAnsi" w:hAnsiTheme="minorHAnsi" w:cstheme="minorHAnsi"/>
                <w:sz w:val="20"/>
                <w:szCs w:val="20"/>
                <w:vertAlign w:val="superscript"/>
              </w:rPr>
              <w:t xml:space="preserve"> </w:t>
            </w:r>
            <w:proofErr w:type="gramStart"/>
            <w:r w:rsidR="00BD1567">
              <w:rPr>
                <w:rFonts w:ascii="Calibri" w:hAnsi="Calibri" w:cs="Calibri"/>
                <w:sz w:val="20"/>
                <w:szCs w:val="20"/>
              </w:rPr>
              <w:t>à</w:t>
            </w:r>
            <w:proofErr w:type="gramEnd"/>
            <w:r w:rsidR="00BD1567">
              <w:rPr>
                <w:rFonts w:ascii="Calibri" w:hAnsi="Calibri" w:cs="Calibri"/>
                <w:sz w:val="20"/>
                <w:szCs w:val="20"/>
              </w:rPr>
              <w:t xml:space="preserve"> 2mm du bord haut</w:t>
            </w:r>
          </w:p>
          <w:p w14:paraId="0B8F3D40" w14:textId="54C8C1B9" w:rsidR="0095658C" w:rsidRPr="00725348" w:rsidRDefault="0095658C">
            <w:pPr>
              <w:pStyle w:val="Paragraphe1"/>
              <w:numPr>
                <w:ilvl w:val="0"/>
                <w:numId w:val="34"/>
              </w:numPr>
              <w:spacing w:before="120" w:after="120"/>
              <w:ind w:right="33"/>
              <w:jc w:val="left"/>
              <w:rPr>
                <w:rFonts w:asciiTheme="minorHAnsi" w:hAnsiTheme="minorHAnsi" w:cstheme="minorHAnsi"/>
                <w:sz w:val="20"/>
                <w:szCs w:val="20"/>
              </w:rPr>
            </w:pPr>
            <w:r w:rsidRPr="00725348">
              <w:rPr>
                <w:rFonts w:ascii="Calibri" w:hAnsi="Calibri" w:cs="Calibri"/>
                <w:sz w:val="20"/>
                <w:szCs w:val="20"/>
              </w:rPr>
              <w:t>Un outillage sera éventuellement fourni par l’IRAP pour faciliter la mise en place de l’étiquette TBD</w:t>
            </w:r>
          </w:p>
          <w:p w14:paraId="57DCC615" w14:textId="6C61940D" w:rsidR="00BD1567" w:rsidRDefault="00BD1567" w:rsidP="00BD1567">
            <w:pPr>
              <w:pStyle w:val="Paragraphe1"/>
              <w:spacing w:before="120" w:after="120"/>
              <w:ind w:right="33"/>
              <w:jc w:val="left"/>
              <w:rPr>
                <w:rFonts w:ascii="Calibri" w:hAnsi="Calibri" w:cs="Calibri"/>
                <w:b/>
                <w:bCs/>
                <w:sz w:val="20"/>
                <w:szCs w:val="20"/>
              </w:rPr>
            </w:pPr>
          </w:p>
          <w:p w14:paraId="51B42E2A" w14:textId="511C43FD" w:rsidR="00BD1567" w:rsidRDefault="00BD1567" w:rsidP="00BD1567">
            <w:pPr>
              <w:pStyle w:val="Paragraphe1"/>
              <w:spacing w:before="120" w:after="120"/>
              <w:ind w:right="33"/>
              <w:jc w:val="left"/>
              <w:rPr>
                <w:rFonts w:asciiTheme="minorHAnsi" w:hAnsiTheme="minorHAnsi" w:cstheme="minorHAnsi"/>
                <w:b/>
                <w:bCs/>
                <w:sz w:val="20"/>
                <w:szCs w:val="20"/>
                <w:vertAlign w:val="superscript"/>
              </w:rPr>
            </w:pPr>
          </w:p>
          <w:p w14:paraId="59E6659B" w14:textId="77777777" w:rsidR="00417016" w:rsidRDefault="00F36A6B" w:rsidP="00725348">
            <w:pPr>
              <w:pStyle w:val="Paragraphe1"/>
              <w:keepNext/>
              <w:spacing w:before="120" w:after="120"/>
              <w:ind w:left="720" w:right="33"/>
              <w:jc w:val="center"/>
            </w:pPr>
            <w:r>
              <w:rPr>
                <w:noProof/>
              </w:rPr>
              <w:drawing>
                <wp:inline distT="0" distB="0" distL="0" distR="0" wp14:anchorId="6C170538" wp14:editId="4A302DD4">
                  <wp:extent cx="1431985" cy="2616722"/>
                  <wp:effectExtent l="0" t="0" r="0" b="0"/>
                  <wp:docPr id="58779076" name="Image 5877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443111" cy="2637053"/>
                          </a:xfrm>
                          <a:prstGeom prst="rect">
                            <a:avLst/>
                          </a:prstGeom>
                        </pic:spPr>
                      </pic:pic>
                    </a:graphicData>
                  </a:graphic>
                </wp:inline>
              </w:drawing>
            </w:r>
          </w:p>
          <w:p w14:paraId="289FAA16" w14:textId="322F3839" w:rsidR="00F36A6B" w:rsidRPr="0095658C" w:rsidRDefault="00417016" w:rsidP="00725348">
            <w:pPr>
              <w:pStyle w:val="Lgende"/>
              <w:rPr>
                <w:rFonts w:cstheme="minorHAnsi"/>
              </w:rPr>
            </w:pPr>
            <w:r w:rsidRPr="0095658C">
              <w:t xml:space="preserve">Figure </w:t>
            </w:r>
            <w:r w:rsidRPr="0095658C">
              <w:fldChar w:fldCharType="begin"/>
            </w:r>
            <w:r w:rsidRPr="0095658C">
              <w:instrText xml:space="preserve"> SEQ Figure \* ARABIC </w:instrText>
            </w:r>
            <w:r w:rsidRPr="0095658C">
              <w:fldChar w:fldCharType="separate"/>
            </w:r>
            <w:r w:rsidR="00C92EA2">
              <w:rPr>
                <w:noProof/>
              </w:rPr>
              <w:t>1</w:t>
            </w:r>
            <w:r w:rsidRPr="0095658C">
              <w:fldChar w:fldCharType="end"/>
            </w:r>
            <w:r w:rsidR="0095658C" w:rsidRPr="0095658C">
              <w:t> : Mise en place de l’étiquette d’identification (photo non contractuelle)</w:t>
            </w:r>
            <w:ins w:id="193" w:author="Caroline STEPIEN" w:date="2025-07-02T09:23:00Z" w16du:dateUtc="2025-07-02T07:23:00Z">
              <w:r w:rsidR="001C2886">
                <w:t xml:space="preserve"> (en attente de livraison des nouveaux tubes pour consolider cette étape)</w:t>
              </w:r>
            </w:ins>
          </w:p>
          <w:p w14:paraId="4A62607C" w14:textId="7D000DC2" w:rsidR="00F36A6B" w:rsidRPr="00090BA4" w:rsidRDefault="00F36A6B" w:rsidP="00725348">
            <w:pPr>
              <w:pStyle w:val="Lgende"/>
            </w:pPr>
          </w:p>
        </w:tc>
        <w:tc>
          <w:tcPr>
            <w:tcW w:w="1120" w:type="dxa"/>
          </w:tcPr>
          <w:p w14:paraId="3B1C5EEC" w14:textId="77777777" w:rsidR="00F36A6B" w:rsidRDefault="00F36A6B" w:rsidP="004E7311">
            <w:pPr>
              <w:spacing w:before="120" w:after="120"/>
            </w:pPr>
          </w:p>
        </w:tc>
        <w:tc>
          <w:tcPr>
            <w:tcW w:w="1551" w:type="dxa"/>
          </w:tcPr>
          <w:p w14:paraId="4A725076" w14:textId="77777777" w:rsidR="00F36A6B" w:rsidRDefault="00F36A6B" w:rsidP="004E7311">
            <w:pPr>
              <w:spacing w:before="120" w:after="120"/>
            </w:pPr>
          </w:p>
        </w:tc>
      </w:tr>
    </w:tbl>
    <w:p w14:paraId="1CDAEBB9" w14:textId="77777777" w:rsidR="00101C34" w:rsidRDefault="00101C34">
      <w:r>
        <w:br w:type="page"/>
      </w:r>
    </w:p>
    <w:tbl>
      <w:tblPr>
        <w:tblStyle w:val="Grilledutableau"/>
        <w:tblW w:w="10627" w:type="dxa"/>
        <w:tblLook w:val="04A0" w:firstRow="1" w:lastRow="0" w:firstColumn="1" w:lastColumn="0" w:noHBand="0" w:noVBand="1"/>
      </w:tblPr>
      <w:tblGrid>
        <w:gridCol w:w="7956"/>
        <w:gridCol w:w="1120"/>
        <w:gridCol w:w="1551"/>
      </w:tblGrid>
      <w:tr w:rsidR="00345E9F" w:rsidRPr="00A27B79" w14:paraId="2D1CD51E" w14:textId="77777777" w:rsidTr="00174BD8">
        <w:tc>
          <w:tcPr>
            <w:tcW w:w="10627" w:type="dxa"/>
            <w:gridSpan w:val="3"/>
            <w:shd w:val="clear" w:color="auto" w:fill="B2A1C7" w:themeFill="accent4" w:themeFillTint="99"/>
          </w:tcPr>
          <w:p w14:paraId="6CC06CDA" w14:textId="353DBF26" w:rsidR="00345E9F" w:rsidRPr="00AD11FA" w:rsidRDefault="00345E9F" w:rsidP="004E7311">
            <w:pPr>
              <w:spacing w:before="120" w:after="120"/>
              <w:rPr>
                <w:b/>
                <w:bCs/>
              </w:rPr>
            </w:pPr>
            <w:r>
              <w:rPr>
                <w:b/>
                <w:bCs/>
              </w:rPr>
              <w:lastRenderedPageBreak/>
              <w:t>Montage</w:t>
            </w:r>
            <w:r w:rsidR="00655FEC">
              <w:rPr>
                <w:b/>
                <w:bCs/>
              </w:rPr>
              <w:t xml:space="preserve"> des différents éléments</w:t>
            </w:r>
          </w:p>
        </w:tc>
      </w:tr>
      <w:tr w:rsidR="000E38BF" w14:paraId="5AD86620" w14:textId="77777777" w:rsidTr="00AD11FA">
        <w:tc>
          <w:tcPr>
            <w:tcW w:w="7956" w:type="dxa"/>
          </w:tcPr>
          <w:p w14:paraId="07C2C2DF" w14:textId="38407F97" w:rsidR="00F36A6B" w:rsidRDefault="005F03B7" w:rsidP="004E7311">
            <w:pPr>
              <w:spacing w:before="120" w:after="120"/>
            </w:pPr>
            <w:r w:rsidRPr="00345E9F">
              <w:rPr>
                <w:b/>
                <w:bCs/>
              </w:rPr>
              <w:t>MONTAGE dans la coquille</w:t>
            </w:r>
            <w:r w:rsidR="00417DFF">
              <w:t xml:space="preserve">. Suivre les étapes </w:t>
            </w:r>
            <w:proofErr w:type="gramStart"/>
            <w:r w:rsidR="00417DFF">
              <w:t>suivantes</w:t>
            </w:r>
            <w:r>
              <w:t>:</w:t>
            </w:r>
            <w:proofErr w:type="gramEnd"/>
          </w:p>
          <w:p w14:paraId="1DD2F3C9" w14:textId="2E4E7A71" w:rsidR="005F03B7" w:rsidRPr="002362EB" w:rsidRDefault="005F03B7" w:rsidP="00725348">
            <w:pPr>
              <w:pStyle w:val="Sansinterligne"/>
              <w:numPr>
                <w:ilvl w:val="0"/>
                <w:numId w:val="34"/>
              </w:numPr>
              <w:spacing w:before="120" w:after="120"/>
              <w:rPr>
                <w:b/>
                <w:bCs/>
              </w:rPr>
            </w:pPr>
            <w:r w:rsidRPr="0029015C">
              <w:t xml:space="preserve">Positionner le PMT avec son circuit HVPA dans une des demi-coquilles en plastique </w:t>
            </w:r>
            <w:r w:rsidRPr="0029015C">
              <w:rPr>
                <w:rFonts w:cs="Calibri"/>
                <w:color w:val="000000"/>
                <w:szCs w:val="22"/>
              </w:rPr>
              <w:t>CTA-010104-004</w:t>
            </w:r>
            <w:r w:rsidRPr="0029015C">
              <w:t xml:space="preserve"> - PMT Plastic Stand </w:t>
            </w:r>
            <w:r w:rsidR="000E38BF">
              <w:t>(photos 1 et 2)</w:t>
            </w:r>
          </w:p>
          <w:p w14:paraId="40DF2D94" w14:textId="26C71B9D" w:rsidR="005F03B7" w:rsidRPr="002362EB" w:rsidRDefault="005F03B7" w:rsidP="00725348">
            <w:pPr>
              <w:pStyle w:val="Sansinterligne"/>
              <w:numPr>
                <w:ilvl w:val="0"/>
                <w:numId w:val="34"/>
              </w:numPr>
              <w:spacing w:before="120" w:after="120"/>
              <w:rPr>
                <w:b/>
                <w:bCs/>
              </w:rPr>
            </w:pPr>
            <w:r>
              <w:t>L</w:t>
            </w:r>
            <w:r w:rsidRPr="0029015C">
              <w:t>e circuit flexible</w:t>
            </w:r>
            <w:r>
              <w:t xml:space="preserve"> doit passer</w:t>
            </w:r>
            <w:r w:rsidRPr="0029015C">
              <w:t xml:space="preserve"> </w:t>
            </w:r>
            <w:r w:rsidR="00F178AC">
              <w:t>par la petite ouverture</w:t>
            </w:r>
            <w:r>
              <w:t xml:space="preserve"> de la pièce</w:t>
            </w:r>
            <w:r w:rsidR="00F178AC">
              <w:t xml:space="preserve"> et le QR code doit être visible.</w:t>
            </w:r>
            <w:r w:rsidRPr="0029015C">
              <w:t xml:space="preserve"> </w:t>
            </w:r>
            <w:r w:rsidR="000E38BF">
              <w:t xml:space="preserve"> (</w:t>
            </w:r>
            <w:proofErr w:type="gramStart"/>
            <w:r w:rsidR="000E38BF">
              <w:t>photo</w:t>
            </w:r>
            <w:proofErr w:type="gramEnd"/>
            <w:r w:rsidR="000E38BF">
              <w:t xml:space="preserve"> 3)</w:t>
            </w:r>
          </w:p>
          <w:p w14:paraId="4CE44C26" w14:textId="440A2D21" w:rsidR="005F03B7" w:rsidRPr="008844F2" w:rsidRDefault="005F03B7" w:rsidP="00725348">
            <w:pPr>
              <w:pStyle w:val="Sansinterligne"/>
              <w:numPr>
                <w:ilvl w:val="0"/>
                <w:numId w:val="34"/>
              </w:numPr>
              <w:spacing w:before="120" w:after="120"/>
            </w:pPr>
            <w:r w:rsidRPr="00A823FF">
              <w:t>La base du tube photomultiplicateur vient s'appuyer sur la couronne prévue à cet effet</w:t>
            </w:r>
            <w:r w:rsidRPr="008844F2">
              <w:t>.</w:t>
            </w:r>
            <w:r>
              <w:t xml:space="preserve"> </w:t>
            </w:r>
            <w:r w:rsidRPr="008844F2">
              <w:t>(</w:t>
            </w:r>
            <w:proofErr w:type="gramStart"/>
            <w:r w:rsidRPr="008844F2">
              <w:t>si</w:t>
            </w:r>
            <w:proofErr w:type="gramEnd"/>
            <w:r w:rsidRPr="008844F2">
              <w:t xml:space="preserve"> </w:t>
            </w:r>
            <w:proofErr w:type="gramStart"/>
            <w:r w:rsidRPr="008844F2">
              <w:t xml:space="preserve">applicable) </w:t>
            </w:r>
            <w:r w:rsidR="000E38BF">
              <w:t xml:space="preserve"> (</w:t>
            </w:r>
            <w:proofErr w:type="gramEnd"/>
            <w:r w:rsidR="000E38BF">
              <w:t xml:space="preserve">photo 4)  </w:t>
            </w:r>
          </w:p>
          <w:p w14:paraId="6D4A2F49" w14:textId="406EFE19" w:rsidR="005F03B7" w:rsidRPr="00345E9F" w:rsidRDefault="00985A09" w:rsidP="00725348">
            <w:pPr>
              <w:pStyle w:val="Sansinterligne"/>
              <w:numPr>
                <w:ilvl w:val="0"/>
                <w:numId w:val="34"/>
              </w:numPr>
              <w:spacing w:before="120" w:after="120"/>
              <w:rPr>
                <w:b/>
                <w:bCs/>
              </w:rPr>
            </w:pPr>
            <w:ins w:id="194" w:author="Robert Martos" w:date="2025-06-18T18:46:00Z">
              <w:r>
                <w:t xml:space="preserve">CS : </w:t>
              </w:r>
            </w:ins>
            <w:r w:rsidR="005F03B7" w:rsidRPr="0029015C">
              <w:t xml:space="preserve">On prendra soin de ne pas pincer le </w:t>
            </w:r>
            <w:proofErr w:type="spellStart"/>
            <w:r w:rsidR="005F03B7" w:rsidRPr="0029015C">
              <w:t>flex</w:t>
            </w:r>
            <w:proofErr w:type="spellEnd"/>
            <w:r w:rsidR="005F03B7" w:rsidRPr="0029015C">
              <w:t xml:space="preserve"> et de ne pas abîmer les composants en bord de carte.</w:t>
            </w:r>
          </w:p>
          <w:p w14:paraId="4B4590F2" w14:textId="08EA4061" w:rsidR="0095658C" w:rsidRDefault="002812CE" w:rsidP="00725348">
            <w:pPr>
              <w:keepNext/>
              <w:spacing w:before="120" w:after="120"/>
            </w:pPr>
            <w:r>
              <w:rPr>
                <w:noProof/>
              </w:rPr>
              <mc:AlternateContent>
                <mc:Choice Requires="wps">
                  <w:drawing>
                    <wp:anchor distT="0" distB="0" distL="114300" distR="114300" simplePos="0" relativeHeight="251732992" behindDoc="0" locked="0" layoutInCell="1" allowOverlap="1" wp14:anchorId="671AD5CA" wp14:editId="29CF18EF">
                      <wp:simplePos x="0" y="0"/>
                      <wp:positionH relativeFrom="column">
                        <wp:posOffset>1243775</wp:posOffset>
                      </wp:positionH>
                      <wp:positionV relativeFrom="paragraph">
                        <wp:posOffset>590928</wp:posOffset>
                      </wp:positionV>
                      <wp:extent cx="1745204" cy="1061718"/>
                      <wp:effectExtent l="0" t="114300" r="0" b="120015"/>
                      <wp:wrapNone/>
                      <wp:docPr id="7" name="Ellipse 7"/>
                      <wp:cNvGraphicFramePr/>
                      <a:graphic xmlns:a="http://schemas.openxmlformats.org/drawingml/2006/main">
                        <a:graphicData uri="http://schemas.microsoft.com/office/word/2010/wordprocessingShape">
                          <wps:wsp>
                            <wps:cNvSpPr/>
                            <wps:spPr>
                              <a:xfrm rot="1609376">
                                <a:off x="0" y="0"/>
                                <a:ext cx="1745204" cy="1061718"/>
                              </a:xfrm>
                              <a:prstGeom prst="ellipse">
                                <a:avLst/>
                              </a:prstGeom>
                              <a:noFill/>
                              <a:ln w="38100">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6657A1" id="Ellipse 7" o:spid="_x0000_s1026" style="position:absolute;margin-left:97.95pt;margin-top:46.55pt;width:137.4pt;height:83.6pt;rotation:1757868fd;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" filled="f" strokecolor="#f79646 [3209]" strokeweight="3pt"/>
                  </w:pict>
                </mc:Fallback>
              </mc:AlternateContent>
            </w:r>
            <w:r w:rsidR="005F03B7">
              <w:rPr>
                <w:noProof/>
                <w:lang w:eastAsia="fr-FR" w:bidi="ar-SA"/>
              </w:rPr>
              <mc:AlternateContent>
                <mc:Choice Requires="wps">
                  <w:drawing>
                    <wp:anchor distT="0" distB="0" distL="114300" distR="114300" simplePos="0" relativeHeight="251665408" behindDoc="0" locked="0" layoutInCell="1" allowOverlap="1" wp14:anchorId="5117A4D1" wp14:editId="33E7F5BD">
                      <wp:simplePos x="0" y="0"/>
                      <wp:positionH relativeFrom="column">
                        <wp:posOffset>1597424</wp:posOffset>
                      </wp:positionH>
                      <wp:positionV relativeFrom="paragraph">
                        <wp:posOffset>1076930</wp:posOffset>
                      </wp:positionV>
                      <wp:extent cx="596347" cy="580446"/>
                      <wp:effectExtent l="0" t="0" r="13335" b="10160"/>
                      <wp:wrapNone/>
                      <wp:docPr id="22" name="Rectangle 22"/>
                      <wp:cNvGraphicFramePr/>
                      <a:graphic xmlns:a="http://schemas.openxmlformats.org/drawingml/2006/main">
                        <a:graphicData uri="http://schemas.microsoft.com/office/word/2010/wordprocessingShape">
                          <wps:wsp>
                            <wps:cNvSpPr/>
                            <wps:spPr>
                              <a:xfrm>
                                <a:off x="0" y="0"/>
                                <a:ext cx="596347" cy="58044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CA1229" id="Rectangle 22" o:spid="_x0000_s1026" style="position:absolute;margin-left:125.8pt;margin-top:84.8pt;width:46.95pt;height:45.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" filled="f" strokecolor="red" strokeweight="2pt"/>
                  </w:pict>
                </mc:Fallback>
              </mc:AlternateContent>
            </w:r>
            <w:r w:rsidR="005F03B7">
              <w:rPr>
                <w:noProof/>
              </w:rPr>
              <w:drawing>
                <wp:inline distT="0" distB="0" distL="0" distR="0" wp14:anchorId="5AA6F457" wp14:editId="51F8A26B">
                  <wp:extent cx="3542923" cy="1815970"/>
                  <wp:effectExtent l="0" t="0" r="635" b="0"/>
                  <wp:docPr id="58779077" name="Image 5877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0">
                            <a:extLst>
                              <a:ext uri="{28A0092B-C50C-407E-A947-70E740481C1C}">
                                <a14:useLocalDpi xmlns:a14="http://schemas.microsoft.com/office/drawing/2010/main" val="0"/>
                              </a:ext>
                            </a:extLst>
                          </a:blip>
                          <a:stretch>
                            <a:fillRect/>
                          </a:stretch>
                        </pic:blipFill>
                        <pic:spPr>
                          <a:xfrm>
                            <a:off x="0" y="0"/>
                            <a:ext cx="3558584" cy="1823997"/>
                          </a:xfrm>
                          <a:prstGeom prst="rect">
                            <a:avLst/>
                          </a:prstGeom>
                        </pic:spPr>
                      </pic:pic>
                    </a:graphicData>
                  </a:graphic>
                </wp:inline>
              </w:drawing>
            </w:r>
          </w:p>
          <w:p w14:paraId="75C9E085" w14:textId="16573D49" w:rsidR="005F03B7" w:rsidRPr="0095658C" w:rsidRDefault="0095658C" w:rsidP="0095658C">
            <w:pPr>
              <w:pStyle w:val="Lgende"/>
            </w:pPr>
            <w:r w:rsidRPr="0095658C">
              <w:t xml:space="preserve">Figure </w:t>
            </w:r>
            <w:r w:rsidRPr="0095658C">
              <w:fldChar w:fldCharType="begin"/>
            </w:r>
            <w:r w:rsidRPr="0095658C">
              <w:instrText xml:space="preserve"> SEQ Figure \* ARABIC </w:instrText>
            </w:r>
            <w:r w:rsidRPr="0095658C">
              <w:fldChar w:fldCharType="separate"/>
            </w:r>
            <w:r w:rsidR="00C92EA2">
              <w:rPr>
                <w:noProof/>
              </w:rPr>
              <w:t>2</w:t>
            </w:r>
            <w:r w:rsidRPr="0095658C">
              <w:fldChar w:fldCharType="end"/>
            </w:r>
            <w:r w:rsidRPr="0095658C">
              <w:t xml:space="preserve"> : mise en place de la première demi-coquille avec passage du </w:t>
            </w:r>
            <w:proofErr w:type="spellStart"/>
            <w:r w:rsidRPr="0095658C">
              <w:t>flex</w:t>
            </w:r>
            <w:proofErr w:type="spellEnd"/>
          </w:p>
          <w:p w14:paraId="41E67C13" w14:textId="77777777" w:rsidR="0095658C" w:rsidRPr="0095658C" w:rsidRDefault="0095658C" w:rsidP="00725348"/>
          <w:p w14:paraId="43B9D889" w14:textId="77777777" w:rsidR="000E38BF" w:rsidRDefault="000E38BF" w:rsidP="000E38BF">
            <w:pPr>
              <w:keepNext/>
              <w:spacing w:before="120" w:after="120"/>
            </w:pPr>
            <w:r>
              <w:rPr>
                <w:noProof/>
              </w:rPr>
              <w:lastRenderedPageBreak/>
              <w:drawing>
                <wp:inline distT="0" distB="0" distL="0" distR="0" wp14:anchorId="0DFA8161" wp14:editId="72154062">
                  <wp:extent cx="4318893" cy="1312433"/>
                  <wp:effectExtent l="0" t="0" r="5715" b="254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69630" cy="1327851"/>
                          </a:xfrm>
                          <a:prstGeom prst="rect">
                            <a:avLst/>
                          </a:prstGeom>
                          <a:noFill/>
                          <a:ln>
                            <a:noFill/>
                          </a:ln>
                        </pic:spPr>
                      </pic:pic>
                    </a:graphicData>
                  </a:graphic>
                </wp:inline>
              </w:drawing>
            </w:r>
          </w:p>
          <w:p w14:paraId="3E0C6C57" w14:textId="7A665AE4" w:rsidR="000E38BF" w:rsidRDefault="000E38BF" w:rsidP="000E38BF">
            <w:pPr>
              <w:keepNext/>
              <w:spacing w:before="120" w:after="120"/>
            </w:pPr>
            <w:r>
              <w:rPr>
                <w:noProof/>
              </w:rPr>
              <w:drawing>
                <wp:inline distT="0" distB="0" distL="0" distR="0" wp14:anchorId="792E92FF" wp14:editId="0ACA2651">
                  <wp:extent cx="4303059" cy="3014187"/>
                  <wp:effectExtent l="0" t="0" r="254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50066" cy="3047114"/>
                          </a:xfrm>
                          <a:prstGeom prst="rect">
                            <a:avLst/>
                          </a:prstGeom>
                          <a:noFill/>
                          <a:ln>
                            <a:noFill/>
                          </a:ln>
                        </pic:spPr>
                      </pic:pic>
                    </a:graphicData>
                  </a:graphic>
                </wp:inline>
              </w:drawing>
            </w:r>
          </w:p>
          <w:p w14:paraId="4DF7F86C" w14:textId="04692A99" w:rsidR="000E38BF" w:rsidRDefault="000E38BF" w:rsidP="00725348">
            <w:pPr>
              <w:pStyle w:val="Lgende"/>
            </w:pPr>
            <w:r>
              <w:t xml:space="preserve">Photo </w:t>
            </w:r>
            <w:r>
              <w:fldChar w:fldCharType="begin"/>
            </w:r>
            <w:r>
              <w:instrText xml:space="preserve"> SEQ Photo \* ARABIC </w:instrText>
            </w:r>
            <w:r>
              <w:fldChar w:fldCharType="separate"/>
            </w:r>
            <w:r w:rsidR="00C92EA2">
              <w:rPr>
                <w:noProof/>
              </w:rPr>
              <w:t>1</w:t>
            </w:r>
            <w:r>
              <w:fldChar w:fldCharType="end"/>
            </w:r>
            <w:r>
              <w:t xml:space="preserve"> &amp; Photo </w:t>
            </w:r>
            <w:r>
              <w:fldChar w:fldCharType="begin"/>
            </w:r>
            <w:r>
              <w:instrText xml:space="preserve"> SEQ Photo \* ARABIC </w:instrText>
            </w:r>
            <w:r>
              <w:fldChar w:fldCharType="separate"/>
            </w:r>
            <w:r w:rsidR="00C92EA2">
              <w:rPr>
                <w:noProof/>
              </w:rPr>
              <w:t>2</w:t>
            </w:r>
            <w:r>
              <w:fldChar w:fldCharType="end"/>
            </w:r>
            <w:r>
              <w:t> : positionnement de l’ensemble HVPA/PMT dans la demi-coquille</w:t>
            </w:r>
          </w:p>
          <w:p w14:paraId="2C20F5A3" w14:textId="77777777" w:rsidR="000E38BF" w:rsidRDefault="000E38BF" w:rsidP="00725348">
            <w:pPr>
              <w:keepNext/>
              <w:spacing w:before="120" w:after="120"/>
            </w:pPr>
            <w:r>
              <w:rPr>
                <w:noProof/>
              </w:rPr>
              <w:drawing>
                <wp:inline distT="0" distB="0" distL="0" distR="0" wp14:anchorId="347F04FB" wp14:editId="62D78B55">
                  <wp:extent cx="2626798" cy="4744517"/>
                  <wp:effectExtent l="7937"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2636939" cy="4762833"/>
                          </a:xfrm>
                          <a:prstGeom prst="rect">
                            <a:avLst/>
                          </a:prstGeom>
                          <a:noFill/>
                          <a:ln>
                            <a:noFill/>
                          </a:ln>
                        </pic:spPr>
                      </pic:pic>
                    </a:graphicData>
                  </a:graphic>
                </wp:inline>
              </w:drawing>
            </w:r>
          </w:p>
          <w:p w14:paraId="1DDF0F6D" w14:textId="2525DFB0" w:rsidR="000E38BF" w:rsidRDefault="000E38BF" w:rsidP="0095658C">
            <w:pPr>
              <w:pStyle w:val="Lgende"/>
            </w:pPr>
            <w:r>
              <w:t xml:space="preserve">Photo </w:t>
            </w:r>
            <w:r>
              <w:fldChar w:fldCharType="begin"/>
            </w:r>
            <w:r>
              <w:instrText xml:space="preserve"> SEQ Photo \* ARABIC </w:instrText>
            </w:r>
            <w:r>
              <w:fldChar w:fldCharType="separate"/>
            </w:r>
            <w:r w:rsidR="00C92EA2">
              <w:rPr>
                <w:noProof/>
              </w:rPr>
              <w:t>3</w:t>
            </w:r>
            <w:r>
              <w:fldChar w:fldCharType="end"/>
            </w:r>
            <w:r>
              <w:t xml:space="preserve"> : passage du </w:t>
            </w:r>
            <w:proofErr w:type="spellStart"/>
            <w:r>
              <w:t>flex</w:t>
            </w:r>
            <w:proofErr w:type="spellEnd"/>
            <w:r>
              <w:t xml:space="preserve"> dans l’encoche prévue à cet effet</w:t>
            </w:r>
          </w:p>
          <w:p w14:paraId="4524E07F" w14:textId="5AC0191A" w:rsidR="000E38BF" w:rsidRDefault="000E38BF" w:rsidP="000E38BF"/>
          <w:p w14:paraId="1B08B6C7" w14:textId="3BE2161C" w:rsidR="000E38BF" w:rsidRDefault="005A32C8" w:rsidP="00725348">
            <w:pPr>
              <w:keepNext/>
            </w:pPr>
            <w:r>
              <w:rPr>
                <w:noProof/>
              </w:rPr>
              <w:lastRenderedPageBreak/>
              <mc:AlternateContent>
                <mc:Choice Requires="wps">
                  <w:drawing>
                    <wp:anchor distT="0" distB="0" distL="114300" distR="114300" simplePos="0" relativeHeight="251734016" behindDoc="0" locked="0" layoutInCell="1" allowOverlap="1" wp14:anchorId="0C19D269" wp14:editId="2C10348C">
                      <wp:simplePos x="0" y="0"/>
                      <wp:positionH relativeFrom="column">
                        <wp:posOffset>2203898</wp:posOffset>
                      </wp:positionH>
                      <wp:positionV relativeFrom="paragraph">
                        <wp:posOffset>383017</wp:posOffset>
                      </wp:positionV>
                      <wp:extent cx="335953" cy="368225"/>
                      <wp:effectExtent l="19050" t="19050" r="26035" b="13335"/>
                      <wp:wrapNone/>
                      <wp:docPr id="16" name="Ellipse 16"/>
                      <wp:cNvGraphicFramePr/>
                      <a:graphic xmlns:a="http://schemas.openxmlformats.org/drawingml/2006/main">
                        <a:graphicData uri="http://schemas.microsoft.com/office/word/2010/wordprocessingShape">
                          <wps:wsp>
                            <wps:cNvSpPr/>
                            <wps:spPr>
                              <a:xfrm>
                                <a:off x="0" y="0"/>
                                <a:ext cx="335953" cy="3682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4B2A58" id="Ellipse 16" o:spid="_x0000_s1026" style="position:absolute;margin-left:173.55pt;margin-top:30.15pt;width:26.45pt;height:2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" filled="f" strokecolor="red" strokeweight="2.25pt"/>
                  </w:pict>
                </mc:Fallback>
              </mc:AlternateContent>
            </w:r>
            <w:r w:rsidR="000E38BF">
              <w:rPr>
                <w:noProof/>
              </w:rPr>
              <mc:AlternateContent>
                <mc:Choice Requires="wps">
                  <w:drawing>
                    <wp:anchor distT="0" distB="0" distL="114300" distR="114300" simplePos="0" relativeHeight="251736064" behindDoc="0" locked="0" layoutInCell="1" allowOverlap="1" wp14:anchorId="47049E28" wp14:editId="4ED27832">
                      <wp:simplePos x="0" y="0"/>
                      <wp:positionH relativeFrom="column">
                        <wp:posOffset>2655496</wp:posOffset>
                      </wp:positionH>
                      <wp:positionV relativeFrom="paragraph">
                        <wp:posOffset>382494</wp:posOffset>
                      </wp:positionV>
                      <wp:extent cx="282164" cy="626409"/>
                      <wp:effectExtent l="19050" t="19050" r="22860" b="21590"/>
                      <wp:wrapNone/>
                      <wp:docPr id="21" name="Ellipse 21"/>
                      <wp:cNvGraphicFramePr/>
                      <a:graphic xmlns:a="http://schemas.openxmlformats.org/drawingml/2006/main">
                        <a:graphicData uri="http://schemas.microsoft.com/office/word/2010/wordprocessingShape">
                          <wps:wsp>
                            <wps:cNvSpPr/>
                            <wps:spPr>
                              <a:xfrm>
                                <a:off x="0" y="0"/>
                                <a:ext cx="282164" cy="626409"/>
                              </a:xfrm>
                              <a:prstGeom prst="ellipse">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F4E1FB" id="Ellipse 21" o:spid="_x0000_s1026" style="position:absolute;margin-left:209.1pt;margin-top:30.1pt;width:22.2pt;height:49.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" filled="f" strokecolor="#ffc000" strokeweight="2.25pt"/>
                  </w:pict>
                </mc:Fallback>
              </mc:AlternateContent>
            </w:r>
            <w:r w:rsidR="000E38BF">
              <w:rPr>
                <w:noProof/>
              </w:rPr>
              <w:drawing>
                <wp:inline distT="0" distB="0" distL="0" distR="0" wp14:anchorId="7EA19912" wp14:editId="66F7E9F8">
                  <wp:extent cx="4647303" cy="2335137"/>
                  <wp:effectExtent l="0" t="0" r="1270" b="825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63905" cy="2343479"/>
                          </a:xfrm>
                          <a:prstGeom prst="rect">
                            <a:avLst/>
                          </a:prstGeom>
                          <a:noFill/>
                          <a:ln>
                            <a:noFill/>
                          </a:ln>
                        </pic:spPr>
                      </pic:pic>
                    </a:graphicData>
                  </a:graphic>
                </wp:inline>
              </w:drawing>
            </w:r>
          </w:p>
          <w:p w14:paraId="168FCF0B" w14:textId="45EDFA1F" w:rsidR="000E38BF" w:rsidRPr="000E38BF" w:rsidRDefault="000E38BF" w:rsidP="00725348">
            <w:pPr>
              <w:pStyle w:val="Lgende"/>
            </w:pPr>
            <w:r>
              <w:t xml:space="preserve">Photo </w:t>
            </w:r>
            <w:r>
              <w:fldChar w:fldCharType="begin"/>
            </w:r>
            <w:r>
              <w:instrText xml:space="preserve"> SEQ Photo \* ARABIC </w:instrText>
            </w:r>
            <w:r>
              <w:fldChar w:fldCharType="separate"/>
            </w:r>
            <w:r w:rsidR="00C92EA2">
              <w:rPr>
                <w:noProof/>
              </w:rPr>
              <w:t>4</w:t>
            </w:r>
            <w:r>
              <w:fldChar w:fldCharType="end"/>
            </w:r>
            <w:r>
              <w:t xml:space="preserve"> : le PMT et la carte HVPA repose sur les couronnes spécifiques dédiées </w:t>
            </w:r>
          </w:p>
          <w:p w14:paraId="7B354091" w14:textId="607EA697" w:rsidR="005F03B7" w:rsidRDefault="005F03B7" w:rsidP="004E7311">
            <w:pPr>
              <w:spacing w:before="120" w:after="120"/>
            </w:pPr>
          </w:p>
        </w:tc>
        <w:tc>
          <w:tcPr>
            <w:tcW w:w="1120" w:type="dxa"/>
          </w:tcPr>
          <w:p w14:paraId="44FB01EC" w14:textId="77777777" w:rsidR="00F36A6B" w:rsidRDefault="00F36A6B" w:rsidP="004E7311">
            <w:pPr>
              <w:spacing w:before="120" w:after="120"/>
            </w:pPr>
          </w:p>
        </w:tc>
        <w:tc>
          <w:tcPr>
            <w:tcW w:w="1551" w:type="dxa"/>
          </w:tcPr>
          <w:p w14:paraId="6C858F53" w14:textId="77777777" w:rsidR="00F36A6B" w:rsidRDefault="00F36A6B" w:rsidP="004E7311">
            <w:pPr>
              <w:spacing w:before="120" w:after="120"/>
            </w:pPr>
          </w:p>
        </w:tc>
      </w:tr>
      <w:tr w:rsidR="002812CE" w14:paraId="1B9B5F9F" w14:textId="77777777" w:rsidTr="00AD11FA">
        <w:tc>
          <w:tcPr>
            <w:tcW w:w="7956" w:type="dxa"/>
          </w:tcPr>
          <w:p w14:paraId="4B44F531" w14:textId="2EAFBC7A" w:rsidR="002812CE" w:rsidRDefault="002812CE" w:rsidP="004E7311">
            <w:pPr>
              <w:spacing w:before="120" w:after="120"/>
            </w:pPr>
            <w:r>
              <w:lastRenderedPageBreak/>
              <w:t>Encliqueter</w:t>
            </w:r>
            <w:r w:rsidRPr="00D6667F">
              <w:t xml:space="preserve"> la deuxième demi-coquille </w:t>
            </w:r>
            <w:r w:rsidRPr="005570F4">
              <w:rPr>
                <w:rFonts w:cstheme="minorHAnsi"/>
                <w:color w:val="000000"/>
                <w:szCs w:val="22"/>
              </w:rPr>
              <w:t>CTA-010104-004</w:t>
            </w:r>
            <w:r w:rsidRPr="00E006D4">
              <w:rPr>
                <w:rFonts w:cstheme="minorHAnsi"/>
                <w:color w:val="000000"/>
                <w:szCs w:val="22"/>
              </w:rPr>
              <w:t xml:space="preserve"> </w:t>
            </w:r>
            <w:r>
              <w:t xml:space="preserve">en prenant soin </w:t>
            </w:r>
            <w:r w:rsidR="0013035B">
              <w:t xml:space="preserve">de ne pas pincer le </w:t>
            </w:r>
            <w:proofErr w:type="spellStart"/>
            <w:r w:rsidR="0013035B">
              <w:t>flex</w:t>
            </w:r>
            <w:proofErr w:type="spellEnd"/>
            <w:r>
              <w:t>.</w:t>
            </w:r>
          </w:p>
          <w:p w14:paraId="307855AC" w14:textId="77777777" w:rsidR="0095658C" w:rsidRDefault="005A32C8" w:rsidP="00725348">
            <w:pPr>
              <w:keepNext/>
              <w:spacing w:before="120" w:after="120"/>
            </w:pPr>
            <w:r>
              <w:rPr>
                <w:noProof/>
              </w:rPr>
              <mc:AlternateContent>
                <mc:Choice Requires="wps">
                  <w:drawing>
                    <wp:anchor distT="0" distB="0" distL="114300" distR="114300" simplePos="0" relativeHeight="251737088" behindDoc="0" locked="0" layoutInCell="1" allowOverlap="1" wp14:anchorId="00CAC169" wp14:editId="1D0D41B4">
                      <wp:simplePos x="0" y="0"/>
                      <wp:positionH relativeFrom="column">
                        <wp:posOffset>2071809</wp:posOffset>
                      </wp:positionH>
                      <wp:positionV relativeFrom="paragraph">
                        <wp:posOffset>467179</wp:posOffset>
                      </wp:positionV>
                      <wp:extent cx="237621" cy="242155"/>
                      <wp:effectExtent l="0" t="38100" r="29210" b="0"/>
                      <wp:wrapNone/>
                      <wp:docPr id="43" name="Flèche : bas 43"/>
                      <wp:cNvGraphicFramePr/>
                      <a:graphic xmlns:a="http://schemas.openxmlformats.org/drawingml/2006/main">
                        <a:graphicData uri="http://schemas.microsoft.com/office/word/2010/wordprocessingShape">
                          <wps:wsp>
                            <wps:cNvSpPr/>
                            <wps:spPr>
                              <a:xfrm rot="2512691">
                                <a:off x="0" y="0"/>
                                <a:ext cx="237621" cy="242155"/>
                              </a:xfrm>
                              <a:prstGeom prst="down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D875F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43" o:spid="_x0000_s1026" type="#_x0000_t67" style="position:absolute;margin-left:163.15pt;margin-top:36.8pt;width:18.7pt;height:19.05pt;rotation:2744529fd;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" adj="11002" filled="f" strokecolor="red" strokeweight="2pt"/>
                  </w:pict>
                </mc:Fallback>
              </mc:AlternateContent>
            </w:r>
            <w:r>
              <w:rPr>
                <w:noProof/>
              </w:rPr>
              <w:drawing>
                <wp:inline distT="0" distB="0" distL="0" distR="0" wp14:anchorId="233BFEFA" wp14:editId="4FB18580">
                  <wp:extent cx="3542923" cy="1815970"/>
                  <wp:effectExtent l="0" t="0" r="63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0">
                            <a:extLst>
                              <a:ext uri="{28A0092B-C50C-407E-A947-70E740481C1C}">
                                <a14:useLocalDpi xmlns:a14="http://schemas.microsoft.com/office/drawing/2010/main" val="0"/>
                              </a:ext>
                            </a:extLst>
                          </a:blip>
                          <a:stretch>
                            <a:fillRect/>
                          </a:stretch>
                        </pic:blipFill>
                        <pic:spPr>
                          <a:xfrm>
                            <a:off x="0" y="0"/>
                            <a:ext cx="3558584" cy="1823997"/>
                          </a:xfrm>
                          <a:prstGeom prst="rect">
                            <a:avLst/>
                          </a:prstGeom>
                        </pic:spPr>
                      </pic:pic>
                    </a:graphicData>
                  </a:graphic>
                </wp:inline>
              </w:drawing>
            </w:r>
          </w:p>
          <w:p w14:paraId="0CB39BDE" w14:textId="64548AFD" w:rsidR="0013035B" w:rsidRDefault="0013035B" w:rsidP="004E7311">
            <w:pPr>
              <w:spacing w:before="120" w:after="120"/>
            </w:pPr>
          </w:p>
          <w:p w14:paraId="10DD5152" w14:textId="77777777" w:rsidR="0013035B" w:rsidRDefault="0013035B" w:rsidP="00725348">
            <w:pPr>
              <w:keepNext/>
              <w:spacing w:before="120" w:after="120"/>
            </w:pPr>
            <w:r>
              <w:rPr>
                <w:noProof/>
              </w:rPr>
              <mc:AlternateContent>
                <mc:Choice Requires="wps">
                  <w:drawing>
                    <wp:anchor distT="0" distB="0" distL="114300" distR="114300" simplePos="0" relativeHeight="251739136" behindDoc="0" locked="0" layoutInCell="1" allowOverlap="1" wp14:anchorId="1AA28D00" wp14:editId="5E43F63A">
                      <wp:simplePos x="0" y="0"/>
                      <wp:positionH relativeFrom="column">
                        <wp:posOffset>1488080</wp:posOffset>
                      </wp:positionH>
                      <wp:positionV relativeFrom="paragraph">
                        <wp:posOffset>740249</wp:posOffset>
                      </wp:positionV>
                      <wp:extent cx="237621" cy="242155"/>
                      <wp:effectExtent l="19050" t="0" r="10160" b="43815"/>
                      <wp:wrapNone/>
                      <wp:docPr id="10" name="Flèche : bas 10"/>
                      <wp:cNvGraphicFramePr/>
                      <a:graphic xmlns:a="http://schemas.openxmlformats.org/drawingml/2006/main">
                        <a:graphicData uri="http://schemas.microsoft.com/office/word/2010/wordprocessingShape">
                          <wps:wsp>
                            <wps:cNvSpPr/>
                            <wps:spPr>
                              <a:xfrm>
                                <a:off x="0" y="0"/>
                                <a:ext cx="237621" cy="242155"/>
                              </a:xfrm>
                              <a:prstGeom prst="down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DD724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10" o:spid="_x0000_s1026" type="#_x0000_t67" style="position:absolute;margin-left:117.15pt;margin-top:58.3pt;width:18.7pt;height:19.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" adj="11002" filled="f" strokecolor="red" strokeweight="2pt"/>
                  </w:pict>
                </mc:Fallback>
              </mc:AlternateContent>
            </w:r>
            <w:r>
              <w:rPr>
                <w:noProof/>
              </w:rPr>
              <w:drawing>
                <wp:inline distT="0" distB="0" distL="0" distR="0" wp14:anchorId="676D30C8" wp14:editId="6E66069C">
                  <wp:extent cx="1923048" cy="4249806"/>
                  <wp:effectExtent l="0" t="127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1934947" cy="4276101"/>
                          </a:xfrm>
                          <a:prstGeom prst="rect">
                            <a:avLst/>
                          </a:prstGeom>
                          <a:noFill/>
                          <a:ln>
                            <a:noFill/>
                          </a:ln>
                        </pic:spPr>
                      </pic:pic>
                    </a:graphicData>
                  </a:graphic>
                </wp:inline>
              </w:drawing>
            </w:r>
          </w:p>
          <w:p w14:paraId="2D5ADCBC" w14:textId="78F7C66A" w:rsidR="002812CE" w:rsidRPr="0013035B" w:rsidRDefault="0013035B" w:rsidP="00725348">
            <w:pPr>
              <w:pStyle w:val="Lgende"/>
            </w:pPr>
            <w:r>
              <w:t xml:space="preserve">Photo </w:t>
            </w:r>
            <w:r>
              <w:fldChar w:fldCharType="begin"/>
            </w:r>
            <w:r>
              <w:instrText xml:space="preserve"> SEQ Photo \* ARABIC </w:instrText>
            </w:r>
            <w:r>
              <w:fldChar w:fldCharType="separate"/>
            </w:r>
            <w:r w:rsidR="00C92EA2">
              <w:rPr>
                <w:noProof/>
              </w:rPr>
              <w:t>5</w:t>
            </w:r>
            <w:r>
              <w:fldChar w:fldCharType="end"/>
            </w:r>
            <w:r>
              <w:t> : encliquetage de la 2</w:t>
            </w:r>
            <w:r w:rsidRPr="00725348">
              <w:rPr>
                <w:vertAlign w:val="superscript"/>
              </w:rPr>
              <w:t>ème</w:t>
            </w:r>
            <w:r>
              <w:t xml:space="preserve"> demi-coquille</w:t>
            </w:r>
          </w:p>
        </w:tc>
        <w:tc>
          <w:tcPr>
            <w:tcW w:w="1120" w:type="dxa"/>
          </w:tcPr>
          <w:p w14:paraId="11D2EF38" w14:textId="77777777" w:rsidR="002812CE" w:rsidRDefault="002812CE" w:rsidP="004E7311">
            <w:pPr>
              <w:spacing w:before="120" w:after="120"/>
            </w:pPr>
          </w:p>
        </w:tc>
        <w:tc>
          <w:tcPr>
            <w:tcW w:w="1551" w:type="dxa"/>
          </w:tcPr>
          <w:p w14:paraId="642FDF6E" w14:textId="77777777" w:rsidR="002812CE" w:rsidRDefault="002812CE" w:rsidP="004E7311">
            <w:pPr>
              <w:spacing w:before="120" w:after="120"/>
            </w:pPr>
          </w:p>
        </w:tc>
      </w:tr>
      <w:tr w:rsidR="000E38BF" w14:paraId="3A208B7C" w14:textId="77777777" w:rsidTr="00725348">
        <w:trPr>
          <w:cantSplit/>
        </w:trPr>
        <w:tc>
          <w:tcPr>
            <w:tcW w:w="7956" w:type="dxa"/>
          </w:tcPr>
          <w:p w14:paraId="586BA529" w14:textId="3A41A092" w:rsidR="00417DFF" w:rsidRDefault="00345E9F" w:rsidP="004E7311">
            <w:pPr>
              <w:spacing w:before="120" w:after="120"/>
              <w:rPr>
                <w:rFonts w:cstheme="minorHAnsi"/>
                <w:color w:val="000000"/>
              </w:rPr>
            </w:pPr>
            <w:r w:rsidRPr="0007778D">
              <w:rPr>
                <w:rFonts w:cstheme="minorHAnsi"/>
                <w:color w:val="000000"/>
              </w:rPr>
              <w:lastRenderedPageBreak/>
              <w:t>Enfiler le ressort de compression</w:t>
            </w:r>
            <w:r>
              <w:rPr>
                <w:rFonts w:cstheme="minorHAnsi"/>
                <w:color w:val="000000"/>
              </w:rPr>
              <w:t xml:space="preserve"> </w:t>
            </w:r>
            <w:r w:rsidRPr="00D74D00">
              <w:rPr>
                <w:rFonts w:cstheme="minorHAnsi"/>
                <w:color w:val="000000"/>
              </w:rPr>
              <w:t>(</w:t>
            </w:r>
            <w:r w:rsidRPr="00725348">
              <w:rPr>
                <w:rFonts w:cstheme="minorHAnsi"/>
                <w:b/>
                <w:bCs/>
                <w:color w:val="000000"/>
              </w:rPr>
              <w:t>DURY/R67200</w:t>
            </w:r>
            <w:r w:rsidRPr="00D74D00">
              <w:rPr>
                <w:rFonts w:cstheme="minorHAnsi"/>
                <w:color w:val="000000"/>
              </w:rPr>
              <w:t>)</w:t>
            </w:r>
            <w:r w:rsidRPr="0007778D">
              <w:rPr>
                <w:rFonts w:cstheme="minorHAnsi"/>
                <w:color w:val="000000"/>
              </w:rPr>
              <w:t xml:space="preserve"> autour des pièces en plastique assemblées</w:t>
            </w:r>
            <w:r>
              <w:rPr>
                <w:rFonts w:cstheme="minorHAnsi"/>
                <w:color w:val="000000"/>
              </w:rPr>
              <w:t xml:space="preserve"> (</w:t>
            </w:r>
            <w:r w:rsidRPr="00725348">
              <w:rPr>
                <w:rFonts w:cstheme="minorHAnsi"/>
                <w:b/>
                <w:bCs/>
                <w:color w:val="000000"/>
              </w:rPr>
              <w:t>CTA-010104-004</w:t>
            </w:r>
            <w:r w:rsidRPr="002362EB">
              <w:rPr>
                <w:rFonts w:cstheme="minorHAnsi"/>
                <w:color w:val="000000"/>
              </w:rPr>
              <w:t>)</w:t>
            </w:r>
          </w:p>
          <w:p w14:paraId="02B9CED2" w14:textId="77777777" w:rsidR="00492574" w:rsidRDefault="00492574" w:rsidP="004E7311">
            <w:pPr>
              <w:spacing w:before="120" w:after="120"/>
              <w:rPr>
                <w:rFonts w:cstheme="minorHAnsi"/>
                <w:color w:val="000000"/>
              </w:rPr>
            </w:pPr>
          </w:p>
          <w:p w14:paraId="6A375BB3" w14:textId="64854496" w:rsidR="0013035B" w:rsidRDefault="0013035B" w:rsidP="004E7311">
            <w:pPr>
              <w:spacing w:before="120" w:after="120"/>
              <w:rPr>
                <w:rFonts w:cstheme="minorHAnsi"/>
                <w:color w:val="000000"/>
              </w:rPr>
            </w:pPr>
            <w:r>
              <w:rPr>
                <w:noProof/>
              </w:rPr>
              <w:drawing>
                <wp:anchor distT="0" distB="0" distL="114300" distR="114300" simplePos="0" relativeHeight="251726848" behindDoc="0" locked="0" layoutInCell="1" allowOverlap="1" wp14:anchorId="07A00DA6" wp14:editId="0C9B8654">
                  <wp:simplePos x="0" y="0"/>
                  <wp:positionH relativeFrom="column">
                    <wp:posOffset>1216468</wp:posOffset>
                  </wp:positionH>
                  <wp:positionV relativeFrom="paragraph">
                    <wp:posOffset>101142</wp:posOffset>
                  </wp:positionV>
                  <wp:extent cx="2948305" cy="2209800"/>
                  <wp:effectExtent l="0" t="0" r="4445" b="0"/>
                  <wp:wrapSquare wrapText="bothSides"/>
                  <wp:docPr id="58779080" name="Image 5877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6">
                            <a:extLst>
                              <a:ext uri="{28A0092B-C50C-407E-A947-70E740481C1C}">
                                <a14:useLocalDpi xmlns:a14="http://schemas.microsoft.com/office/drawing/2010/main" val="0"/>
                              </a:ext>
                            </a:extLst>
                          </a:blip>
                          <a:stretch>
                            <a:fillRect/>
                          </a:stretch>
                        </pic:blipFill>
                        <pic:spPr>
                          <a:xfrm>
                            <a:off x="0" y="0"/>
                            <a:ext cx="2948305" cy="2209800"/>
                          </a:xfrm>
                          <a:prstGeom prst="rect">
                            <a:avLst/>
                          </a:prstGeom>
                        </pic:spPr>
                      </pic:pic>
                    </a:graphicData>
                  </a:graphic>
                  <wp14:sizeRelH relativeFrom="margin">
                    <wp14:pctWidth>0</wp14:pctWidth>
                  </wp14:sizeRelH>
                  <wp14:sizeRelV relativeFrom="margin">
                    <wp14:pctHeight>0</wp14:pctHeight>
                  </wp14:sizeRelV>
                </wp:anchor>
              </w:drawing>
            </w:r>
          </w:p>
          <w:p w14:paraId="1D787C37" w14:textId="79B1AF1E" w:rsidR="0013035B" w:rsidRDefault="0013035B" w:rsidP="004E7311">
            <w:pPr>
              <w:spacing w:before="120" w:after="120"/>
              <w:rPr>
                <w:rFonts w:cstheme="minorHAnsi"/>
                <w:color w:val="000000"/>
              </w:rPr>
            </w:pPr>
          </w:p>
          <w:p w14:paraId="21BB56C6" w14:textId="49D26401" w:rsidR="0013035B" w:rsidRDefault="0013035B" w:rsidP="004E7311">
            <w:pPr>
              <w:spacing w:before="120" w:after="120"/>
              <w:rPr>
                <w:rFonts w:cstheme="minorHAnsi"/>
                <w:color w:val="000000"/>
              </w:rPr>
            </w:pPr>
          </w:p>
          <w:p w14:paraId="275351A8" w14:textId="01E03945" w:rsidR="0013035B" w:rsidRDefault="0013035B" w:rsidP="004E7311">
            <w:pPr>
              <w:spacing w:before="120" w:after="120"/>
              <w:rPr>
                <w:rFonts w:cstheme="minorHAnsi"/>
                <w:color w:val="000000"/>
              </w:rPr>
            </w:pPr>
          </w:p>
          <w:p w14:paraId="466E3D25" w14:textId="0B64C848" w:rsidR="0013035B" w:rsidRDefault="0013035B" w:rsidP="004E7311">
            <w:pPr>
              <w:spacing w:before="120" w:after="120"/>
              <w:rPr>
                <w:rFonts w:cstheme="minorHAnsi"/>
                <w:color w:val="000000"/>
              </w:rPr>
            </w:pPr>
          </w:p>
          <w:p w14:paraId="1B1CDBA0" w14:textId="22BC68E4" w:rsidR="0013035B" w:rsidRDefault="0013035B" w:rsidP="004E7311">
            <w:pPr>
              <w:spacing w:before="120" w:after="120"/>
              <w:rPr>
                <w:rFonts w:cstheme="minorHAnsi"/>
                <w:color w:val="000000"/>
              </w:rPr>
            </w:pPr>
          </w:p>
          <w:p w14:paraId="3110C5C6" w14:textId="5E918698" w:rsidR="0013035B" w:rsidRDefault="0013035B" w:rsidP="004E7311">
            <w:pPr>
              <w:spacing w:before="120" w:after="120"/>
              <w:rPr>
                <w:rFonts w:cstheme="minorHAnsi"/>
                <w:color w:val="000000"/>
              </w:rPr>
            </w:pPr>
          </w:p>
          <w:p w14:paraId="0FE558BA" w14:textId="6FFAAE9F" w:rsidR="0013035B" w:rsidRDefault="0013035B" w:rsidP="004E7311">
            <w:pPr>
              <w:spacing w:before="120" w:after="120"/>
              <w:rPr>
                <w:rFonts w:cstheme="minorHAnsi"/>
                <w:color w:val="000000"/>
              </w:rPr>
            </w:pPr>
          </w:p>
          <w:p w14:paraId="7F09F3A2" w14:textId="7967FD97" w:rsidR="0013035B" w:rsidRDefault="0013035B" w:rsidP="004E7311">
            <w:pPr>
              <w:spacing w:before="120" w:after="120"/>
              <w:rPr>
                <w:rFonts w:cstheme="minorHAnsi"/>
                <w:color w:val="000000"/>
              </w:rPr>
            </w:pPr>
          </w:p>
          <w:p w14:paraId="25788138" w14:textId="335B9713" w:rsidR="0013035B" w:rsidRDefault="0013035B" w:rsidP="004E7311">
            <w:pPr>
              <w:spacing w:before="120" w:after="120"/>
              <w:rPr>
                <w:rFonts w:cstheme="minorHAnsi"/>
                <w:color w:val="000000"/>
              </w:rPr>
            </w:pPr>
          </w:p>
          <w:p w14:paraId="5BBF947C" w14:textId="6E198CCD" w:rsidR="0013035B" w:rsidRDefault="0013035B" w:rsidP="004E7311">
            <w:pPr>
              <w:spacing w:before="120" w:after="120"/>
              <w:rPr>
                <w:rFonts w:cstheme="minorHAnsi"/>
                <w:color w:val="000000"/>
              </w:rPr>
            </w:pPr>
          </w:p>
          <w:p w14:paraId="198B81BF" w14:textId="2404223C" w:rsidR="0013035B" w:rsidRDefault="0013035B" w:rsidP="00725348">
            <w:pPr>
              <w:keepNext/>
              <w:spacing w:before="120" w:after="120"/>
            </w:pPr>
            <w:r>
              <w:rPr>
                <w:rFonts w:cstheme="minorHAnsi"/>
                <w:noProof/>
                <w:color w:val="000000"/>
              </w:rPr>
              <w:drawing>
                <wp:inline distT="0" distB="0" distL="0" distR="0" wp14:anchorId="14DDC9A3" wp14:editId="6157A2EB">
                  <wp:extent cx="2160833" cy="3600000"/>
                  <wp:effectExtent l="0" t="0" r="0" b="6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0833" cy="3600000"/>
                          </a:xfrm>
                          <a:prstGeom prst="rect">
                            <a:avLst/>
                          </a:prstGeom>
                          <a:noFill/>
                          <a:ln>
                            <a:noFill/>
                          </a:ln>
                        </pic:spPr>
                      </pic:pic>
                    </a:graphicData>
                  </a:graphic>
                </wp:inline>
              </w:drawing>
            </w:r>
            <w:r>
              <w:t xml:space="preserve">   </w:t>
            </w:r>
            <w:r>
              <w:rPr>
                <w:rFonts w:cstheme="minorHAnsi"/>
                <w:noProof/>
                <w:color w:val="000000"/>
              </w:rPr>
              <w:drawing>
                <wp:inline distT="0" distB="0" distL="0" distR="0" wp14:anchorId="25017189" wp14:editId="436D640B">
                  <wp:extent cx="2078797" cy="3600000"/>
                  <wp:effectExtent l="0" t="0" r="0"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78797" cy="3600000"/>
                          </a:xfrm>
                          <a:prstGeom prst="rect">
                            <a:avLst/>
                          </a:prstGeom>
                          <a:noFill/>
                          <a:ln>
                            <a:noFill/>
                          </a:ln>
                        </pic:spPr>
                      </pic:pic>
                    </a:graphicData>
                  </a:graphic>
                </wp:inline>
              </w:drawing>
            </w:r>
          </w:p>
          <w:p w14:paraId="01DACB08" w14:textId="40BD8E48" w:rsidR="00345E9F" w:rsidRDefault="0013035B" w:rsidP="0095658C">
            <w:pPr>
              <w:pStyle w:val="Lgende"/>
            </w:pPr>
            <w:r>
              <w:t xml:space="preserve">Photo </w:t>
            </w:r>
            <w:r>
              <w:fldChar w:fldCharType="begin"/>
            </w:r>
            <w:r>
              <w:instrText xml:space="preserve"> SEQ Photo \* ARABIC </w:instrText>
            </w:r>
            <w:r>
              <w:fldChar w:fldCharType="separate"/>
            </w:r>
            <w:r w:rsidR="00C92EA2">
              <w:rPr>
                <w:noProof/>
              </w:rPr>
              <w:t>6</w:t>
            </w:r>
            <w:r>
              <w:fldChar w:fldCharType="end"/>
            </w:r>
            <w:r>
              <w:t> : mise en place du ressort</w:t>
            </w:r>
          </w:p>
          <w:p w14:paraId="7C2B1C03" w14:textId="128B5386" w:rsidR="00492574" w:rsidRPr="00725348" w:rsidRDefault="00492574" w:rsidP="00725348"/>
        </w:tc>
        <w:tc>
          <w:tcPr>
            <w:tcW w:w="1120" w:type="dxa"/>
          </w:tcPr>
          <w:p w14:paraId="1CDE99D3" w14:textId="77777777" w:rsidR="00417DFF" w:rsidRDefault="00417DFF" w:rsidP="004E7311">
            <w:pPr>
              <w:spacing w:before="120" w:after="120"/>
            </w:pPr>
          </w:p>
        </w:tc>
        <w:tc>
          <w:tcPr>
            <w:tcW w:w="1551" w:type="dxa"/>
          </w:tcPr>
          <w:p w14:paraId="22BFFB83" w14:textId="77777777" w:rsidR="00417DFF" w:rsidRDefault="00417DFF" w:rsidP="004E7311">
            <w:pPr>
              <w:spacing w:before="120" w:after="120"/>
            </w:pPr>
          </w:p>
        </w:tc>
      </w:tr>
      <w:tr w:rsidR="00345E9F" w14:paraId="5244B3FA" w14:textId="77777777" w:rsidTr="00725348">
        <w:trPr>
          <w:cantSplit/>
        </w:trPr>
        <w:tc>
          <w:tcPr>
            <w:tcW w:w="7956" w:type="dxa"/>
          </w:tcPr>
          <w:p w14:paraId="6C9DE647" w14:textId="008D50DE" w:rsidR="0013035B" w:rsidRDefault="00345E9F" w:rsidP="0013035B">
            <w:pPr>
              <w:pStyle w:val="Paragraphe1"/>
              <w:spacing w:before="120" w:after="120"/>
              <w:ind w:left="0" w:right="33"/>
              <w:rPr>
                <w:rFonts w:asciiTheme="minorHAnsi" w:hAnsiTheme="minorHAnsi" w:cstheme="minorHAnsi"/>
                <w:color w:val="000000"/>
                <w:sz w:val="20"/>
                <w:szCs w:val="20"/>
              </w:rPr>
            </w:pPr>
            <w:r w:rsidRPr="0007778D">
              <w:rPr>
                <w:rFonts w:asciiTheme="minorHAnsi" w:hAnsiTheme="minorHAnsi" w:cstheme="minorHAnsi"/>
                <w:color w:val="000000"/>
                <w:sz w:val="20"/>
                <w:szCs w:val="20"/>
              </w:rPr>
              <w:lastRenderedPageBreak/>
              <w:t>Passer le circuit avec le connecteur SAMTEC dans la bague en aluminium CTA-010104-003 et encliqueter celle-c</w:t>
            </w:r>
            <w:r>
              <w:rPr>
                <w:rFonts w:asciiTheme="minorHAnsi" w:hAnsiTheme="minorHAnsi" w:cstheme="minorHAnsi"/>
                <w:color w:val="000000"/>
                <w:sz w:val="20"/>
                <w:szCs w:val="20"/>
              </w:rPr>
              <w:t>i dans les pièces en plastique.</w:t>
            </w:r>
          </w:p>
          <w:p w14:paraId="48640594" w14:textId="77777777" w:rsidR="00492574" w:rsidRDefault="00492574" w:rsidP="0013035B">
            <w:pPr>
              <w:pStyle w:val="Paragraphe1"/>
              <w:spacing w:before="120" w:after="120"/>
              <w:ind w:left="0" w:right="33"/>
              <w:rPr>
                <w:rFonts w:asciiTheme="minorHAnsi" w:hAnsiTheme="minorHAnsi" w:cstheme="minorHAnsi"/>
                <w:color w:val="000000"/>
                <w:sz w:val="20"/>
                <w:szCs w:val="20"/>
              </w:rPr>
            </w:pPr>
          </w:p>
          <w:p w14:paraId="3C16FB82" w14:textId="0002E71F" w:rsidR="0013035B" w:rsidRDefault="0013035B" w:rsidP="00725348">
            <w:pPr>
              <w:pStyle w:val="Paragraphe1"/>
              <w:keepNext/>
              <w:spacing w:before="120" w:after="120"/>
              <w:ind w:left="0" w:right="33"/>
            </w:pPr>
            <w:r>
              <w:rPr>
                <w:rFonts w:asciiTheme="minorHAnsi" w:hAnsiTheme="minorHAnsi" w:cstheme="minorHAnsi"/>
                <w:b/>
                <w:bCs/>
                <w:noProof/>
                <w:sz w:val="20"/>
                <w:szCs w:val="20"/>
              </w:rPr>
              <w:drawing>
                <wp:inline distT="0" distB="0" distL="0" distR="0" wp14:anchorId="516A9FDE" wp14:editId="2CCA2C1B">
                  <wp:extent cx="2792822" cy="2299862"/>
                  <wp:effectExtent l="0" t="953" r="6668" b="6667"/>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2805300" cy="2310137"/>
                          </a:xfrm>
                          <a:prstGeom prst="rect">
                            <a:avLst/>
                          </a:prstGeom>
                          <a:noFill/>
                          <a:ln>
                            <a:noFill/>
                          </a:ln>
                        </pic:spPr>
                      </pic:pic>
                    </a:graphicData>
                  </a:graphic>
                </wp:inline>
              </w:drawing>
            </w:r>
            <w:r>
              <w:t xml:space="preserve">  </w:t>
            </w:r>
            <w:r>
              <w:rPr>
                <w:rFonts w:asciiTheme="minorHAnsi" w:hAnsiTheme="minorHAnsi" w:cstheme="minorHAnsi"/>
                <w:b/>
                <w:bCs/>
                <w:noProof/>
                <w:sz w:val="20"/>
                <w:szCs w:val="20"/>
              </w:rPr>
              <w:drawing>
                <wp:inline distT="0" distB="0" distL="0" distR="0" wp14:anchorId="3ABB1C8D" wp14:editId="37430F9C">
                  <wp:extent cx="2477386" cy="2335552"/>
                  <wp:effectExtent l="0" t="0" r="0" b="762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95958" cy="2353061"/>
                          </a:xfrm>
                          <a:prstGeom prst="rect">
                            <a:avLst/>
                          </a:prstGeom>
                          <a:noFill/>
                          <a:ln>
                            <a:noFill/>
                          </a:ln>
                        </pic:spPr>
                      </pic:pic>
                    </a:graphicData>
                  </a:graphic>
                </wp:inline>
              </w:drawing>
            </w:r>
          </w:p>
          <w:p w14:paraId="101240DA" w14:textId="41745CD8" w:rsidR="00345E9F" w:rsidRPr="00725348" w:rsidRDefault="0013035B" w:rsidP="00725348">
            <w:pPr>
              <w:pStyle w:val="Lgende"/>
              <w:rPr>
                <w:rFonts w:cstheme="minorHAnsi"/>
              </w:rPr>
            </w:pPr>
            <w:r>
              <w:t xml:space="preserve">Photo </w:t>
            </w:r>
            <w:r>
              <w:fldChar w:fldCharType="begin"/>
            </w:r>
            <w:r>
              <w:instrText xml:space="preserve"> SEQ Photo \* ARABIC </w:instrText>
            </w:r>
            <w:r>
              <w:fldChar w:fldCharType="separate"/>
            </w:r>
            <w:r w:rsidR="00C92EA2">
              <w:rPr>
                <w:noProof/>
              </w:rPr>
              <w:t>7</w:t>
            </w:r>
            <w:r>
              <w:fldChar w:fldCharType="end"/>
            </w:r>
            <w:r>
              <w:t> : mise en place de la bague en alu</w:t>
            </w:r>
            <w:r w:rsidR="00101C34">
              <w:t>minium</w:t>
            </w:r>
          </w:p>
        </w:tc>
        <w:tc>
          <w:tcPr>
            <w:tcW w:w="1120" w:type="dxa"/>
          </w:tcPr>
          <w:p w14:paraId="274EAF15" w14:textId="77777777" w:rsidR="00345E9F" w:rsidRDefault="00345E9F" w:rsidP="004E7311">
            <w:pPr>
              <w:spacing w:before="120" w:after="120"/>
            </w:pPr>
          </w:p>
        </w:tc>
        <w:tc>
          <w:tcPr>
            <w:tcW w:w="1551" w:type="dxa"/>
          </w:tcPr>
          <w:p w14:paraId="109F81D6" w14:textId="77777777" w:rsidR="00345E9F" w:rsidRDefault="00345E9F" w:rsidP="004E7311">
            <w:pPr>
              <w:spacing w:before="120" w:after="120"/>
            </w:pPr>
          </w:p>
        </w:tc>
      </w:tr>
      <w:tr w:rsidR="00345E9F" w14:paraId="017EDD8F" w14:textId="77777777" w:rsidTr="00725348">
        <w:trPr>
          <w:cantSplit/>
        </w:trPr>
        <w:tc>
          <w:tcPr>
            <w:tcW w:w="7956" w:type="dxa"/>
          </w:tcPr>
          <w:p w14:paraId="1D63BB44" w14:textId="5899843B" w:rsidR="00345E9F" w:rsidRPr="00725348" w:rsidRDefault="00345E9F" w:rsidP="00725348">
            <w:pPr>
              <w:pStyle w:val="Paragraphe1"/>
              <w:spacing w:before="120" w:after="120"/>
              <w:ind w:left="0" w:right="33"/>
              <w:rPr>
                <w:rFonts w:asciiTheme="minorHAnsi" w:hAnsiTheme="minorHAnsi" w:cstheme="minorHAnsi"/>
                <w:b/>
                <w:bCs/>
                <w:color w:val="000000"/>
                <w:sz w:val="20"/>
                <w:szCs w:val="20"/>
              </w:rPr>
            </w:pPr>
            <w:r>
              <w:rPr>
                <w:rFonts w:asciiTheme="minorHAnsi" w:hAnsiTheme="minorHAnsi" w:cstheme="minorHAnsi"/>
                <w:color w:val="000000"/>
                <w:sz w:val="20"/>
                <w:szCs w:val="20"/>
              </w:rPr>
              <w:lastRenderedPageBreak/>
              <w:t>Fixation des entretoises :</w:t>
            </w:r>
          </w:p>
          <w:p w14:paraId="25CFED07" w14:textId="61230B07" w:rsidR="00345E9F" w:rsidRDefault="00345E9F" w:rsidP="00725348">
            <w:pPr>
              <w:pStyle w:val="Paragraphe1"/>
              <w:spacing w:before="120" w:after="120"/>
              <w:ind w:left="0" w:right="33"/>
              <w:rPr>
                <w:rFonts w:asciiTheme="minorHAnsi" w:hAnsiTheme="minorHAnsi" w:cstheme="minorHAnsi"/>
                <w:b/>
                <w:bCs/>
                <w:sz w:val="20"/>
                <w:szCs w:val="20"/>
              </w:rPr>
            </w:pPr>
            <w:r w:rsidRPr="0007778D">
              <w:rPr>
                <w:rFonts w:asciiTheme="minorHAnsi" w:hAnsiTheme="minorHAnsi" w:cstheme="minorHAnsi"/>
                <w:sz w:val="20"/>
                <w:szCs w:val="20"/>
              </w:rPr>
              <w:t xml:space="preserve">Fixer le circuit sur la bague à l’aide de 2 entretoises hexagonale male-femelle </w:t>
            </w:r>
            <w:r w:rsidRPr="0093230E">
              <w:rPr>
                <w:rFonts w:asciiTheme="minorHAnsi" w:hAnsiTheme="minorHAnsi" w:cstheme="minorHAnsi"/>
                <w:sz w:val="20"/>
                <w:szCs w:val="20"/>
              </w:rPr>
              <w:t xml:space="preserve">RICHCO </w:t>
            </w:r>
            <w:r w:rsidRPr="0093230E">
              <w:rPr>
                <w:rFonts w:asciiTheme="minorHAnsi" w:hAnsiTheme="minorHAnsi" w:cstheme="minorHAnsi"/>
                <w:color w:val="000000"/>
                <w:sz w:val="20"/>
                <w:szCs w:val="20"/>
              </w:rPr>
              <w:t>304305040050</w:t>
            </w:r>
            <w:r w:rsidRPr="0093230E">
              <w:rPr>
                <w:rFonts w:asciiTheme="minorHAnsi" w:hAnsiTheme="minorHAnsi" w:cstheme="minorHAnsi"/>
                <w:sz w:val="20"/>
                <w:szCs w:val="20"/>
              </w:rPr>
              <w:t>.</w:t>
            </w:r>
          </w:p>
          <w:p w14:paraId="186AF7AB" w14:textId="77777777" w:rsidR="00345E9F" w:rsidRDefault="00345E9F" w:rsidP="00725348">
            <w:pPr>
              <w:pStyle w:val="Paragraphe1"/>
              <w:spacing w:before="120" w:after="120"/>
              <w:ind w:left="0" w:right="33"/>
              <w:rPr>
                <w:rFonts w:asciiTheme="minorHAnsi" w:hAnsiTheme="minorHAnsi" w:cstheme="minorHAnsi"/>
                <w:b/>
                <w:bCs/>
                <w:color w:val="000000"/>
                <w:sz w:val="20"/>
                <w:szCs w:val="20"/>
              </w:rPr>
            </w:pPr>
          </w:p>
          <w:p w14:paraId="2E805E9F" w14:textId="4E91BC86" w:rsidR="00345E9F" w:rsidRDefault="00345E9F" w:rsidP="00725348">
            <w:pPr>
              <w:pStyle w:val="Paragraphe1"/>
              <w:spacing w:before="120" w:after="120"/>
              <w:ind w:left="0" w:right="33"/>
              <w:rPr>
                <w:rFonts w:asciiTheme="minorHAnsi" w:hAnsiTheme="minorHAnsi" w:cstheme="minorHAnsi"/>
                <w:bCs/>
                <w:sz w:val="20"/>
                <w:szCs w:val="20"/>
              </w:rPr>
            </w:pPr>
            <w:r>
              <w:rPr>
                <w:rFonts w:asciiTheme="minorHAnsi" w:hAnsiTheme="minorHAnsi" w:cstheme="minorHAnsi"/>
                <w:sz w:val="20"/>
                <w:szCs w:val="20"/>
              </w:rPr>
              <w:t xml:space="preserve">Equiper le tournevis dynamométrique avec la </w:t>
            </w:r>
            <w:r w:rsidRPr="004E7311">
              <w:rPr>
                <w:rFonts w:asciiTheme="minorHAnsi" w:hAnsiTheme="minorHAnsi" w:cstheme="minorHAnsi"/>
                <w:sz w:val="20"/>
                <w:szCs w:val="20"/>
              </w:rPr>
              <w:t xml:space="preserve">douille hexagonale de 5 </w:t>
            </w:r>
            <w:proofErr w:type="spellStart"/>
            <w:r w:rsidRPr="004E7311">
              <w:rPr>
                <w:rFonts w:asciiTheme="minorHAnsi" w:hAnsiTheme="minorHAnsi" w:cstheme="minorHAnsi"/>
                <w:sz w:val="20"/>
                <w:szCs w:val="20"/>
              </w:rPr>
              <w:t>mm</w:t>
            </w:r>
            <w:r>
              <w:rPr>
                <w:rFonts w:asciiTheme="minorHAnsi" w:hAnsiTheme="minorHAnsi" w:cstheme="minorHAnsi"/>
                <w:b/>
                <w:sz w:val="20"/>
                <w:szCs w:val="20"/>
              </w:rPr>
              <w:t>.</w:t>
            </w:r>
            <w:proofErr w:type="spellEnd"/>
          </w:p>
          <w:p w14:paraId="47FA46CF" w14:textId="44272F0F" w:rsidR="00345E9F" w:rsidRPr="002362EB" w:rsidRDefault="00345E9F" w:rsidP="00725348">
            <w:pPr>
              <w:pStyle w:val="Paragraphe1"/>
              <w:spacing w:before="120" w:after="120"/>
              <w:ind w:left="0" w:right="33"/>
              <w:rPr>
                <w:rFonts w:asciiTheme="minorHAnsi" w:hAnsiTheme="minorHAnsi" w:cstheme="minorHAnsi"/>
                <w:bCs/>
                <w:sz w:val="20"/>
                <w:szCs w:val="20"/>
              </w:rPr>
            </w:pPr>
            <w:r>
              <w:rPr>
                <w:rFonts w:asciiTheme="minorHAnsi" w:hAnsiTheme="minorHAnsi" w:cstheme="minorHAnsi"/>
                <w:sz w:val="20"/>
                <w:szCs w:val="20"/>
              </w:rPr>
              <w:t xml:space="preserve">Serrer au couple </w:t>
            </w:r>
            <w:r w:rsidRPr="00345E9F">
              <w:rPr>
                <w:rFonts w:asciiTheme="minorHAnsi" w:hAnsiTheme="minorHAnsi" w:cstheme="minorHAnsi"/>
                <w:b/>
                <w:bCs/>
                <w:sz w:val="20"/>
                <w:szCs w:val="20"/>
              </w:rPr>
              <w:t xml:space="preserve">de </w:t>
            </w:r>
            <w:r w:rsidRPr="00725348">
              <w:rPr>
                <w:rFonts w:asciiTheme="minorHAnsi" w:hAnsiTheme="minorHAnsi" w:cstheme="minorHAnsi"/>
                <w:b/>
                <w:bCs/>
                <w:sz w:val="20"/>
                <w:szCs w:val="20"/>
              </w:rPr>
              <w:t>0.6 Nm</w:t>
            </w:r>
            <w:r>
              <w:rPr>
                <w:rFonts w:asciiTheme="minorHAnsi" w:hAnsiTheme="minorHAnsi" w:cstheme="minorHAnsi"/>
                <w:sz w:val="20"/>
                <w:szCs w:val="20"/>
              </w:rPr>
              <w:t>.</w:t>
            </w:r>
          </w:p>
          <w:p w14:paraId="167E4CDC" w14:textId="1B932E84" w:rsidR="00492574" w:rsidRDefault="00345E9F" w:rsidP="00725348">
            <w:pPr>
              <w:pStyle w:val="Paragraphe1"/>
              <w:keepNext/>
              <w:spacing w:before="120" w:after="120"/>
              <w:ind w:left="0" w:right="33"/>
              <w:jc w:val="center"/>
            </w:pPr>
            <w:r>
              <w:rPr>
                <w:noProof/>
              </w:rPr>
              <w:drawing>
                <wp:inline distT="0" distB="0" distL="0" distR="0" wp14:anchorId="55716BF6" wp14:editId="2E4DE736">
                  <wp:extent cx="2923953" cy="2192072"/>
                  <wp:effectExtent l="0" t="0" r="0" b="0"/>
                  <wp:docPr id="58779088" name="Image 5877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1">
                            <a:extLst>
                              <a:ext uri="{28A0092B-C50C-407E-A947-70E740481C1C}">
                                <a14:useLocalDpi xmlns:a14="http://schemas.microsoft.com/office/drawing/2010/main" val="0"/>
                              </a:ext>
                            </a:extLst>
                          </a:blip>
                          <a:stretch>
                            <a:fillRect/>
                          </a:stretch>
                        </pic:blipFill>
                        <pic:spPr>
                          <a:xfrm>
                            <a:off x="0" y="0"/>
                            <a:ext cx="2933337" cy="2199107"/>
                          </a:xfrm>
                          <a:prstGeom prst="rect">
                            <a:avLst/>
                          </a:prstGeom>
                        </pic:spPr>
                      </pic:pic>
                    </a:graphicData>
                  </a:graphic>
                </wp:inline>
              </w:drawing>
            </w:r>
          </w:p>
          <w:p w14:paraId="08B5F18D" w14:textId="03D0B151" w:rsidR="0013035B" w:rsidRDefault="0013035B" w:rsidP="00725348">
            <w:pPr>
              <w:pStyle w:val="Paragraphe1"/>
              <w:keepNext/>
              <w:spacing w:before="120" w:after="120"/>
              <w:ind w:left="0" w:right="33"/>
              <w:jc w:val="left"/>
            </w:pPr>
            <w:r>
              <w:rPr>
                <w:rFonts w:asciiTheme="minorHAnsi" w:hAnsiTheme="minorHAnsi" w:cstheme="minorHAnsi"/>
                <w:b/>
                <w:bCs/>
                <w:noProof/>
                <w:color w:val="000000"/>
                <w:sz w:val="20"/>
                <w:szCs w:val="20"/>
              </w:rPr>
              <w:drawing>
                <wp:inline distT="0" distB="0" distL="0" distR="0" wp14:anchorId="271F939A" wp14:editId="4A44C07B">
                  <wp:extent cx="2179675" cy="3223742"/>
                  <wp:effectExtent l="0" t="0" r="0" b="0"/>
                  <wp:docPr id="58779091" name="Image 5877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87975" cy="3236018"/>
                          </a:xfrm>
                          <a:prstGeom prst="rect">
                            <a:avLst/>
                          </a:prstGeom>
                          <a:noFill/>
                          <a:ln>
                            <a:noFill/>
                          </a:ln>
                        </pic:spPr>
                      </pic:pic>
                    </a:graphicData>
                  </a:graphic>
                </wp:inline>
              </w:drawing>
            </w:r>
            <w:r>
              <w:rPr>
                <w:rFonts w:asciiTheme="minorHAnsi" w:hAnsiTheme="minorHAnsi" w:cstheme="minorHAnsi"/>
                <w:b/>
                <w:bCs/>
                <w:noProof/>
                <w:color w:val="000000"/>
                <w:sz w:val="20"/>
                <w:szCs w:val="20"/>
              </w:rPr>
              <w:drawing>
                <wp:inline distT="0" distB="0" distL="0" distR="0" wp14:anchorId="67D4C669" wp14:editId="68CC9E35">
                  <wp:extent cx="2548892" cy="2402958"/>
                  <wp:effectExtent l="0" t="0" r="3810" b="0"/>
                  <wp:docPr id="58779094" name="Image 5877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57904" cy="2411454"/>
                          </a:xfrm>
                          <a:prstGeom prst="rect">
                            <a:avLst/>
                          </a:prstGeom>
                          <a:noFill/>
                          <a:ln>
                            <a:noFill/>
                          </a:ln>
                        </pic:spPr>
                      </pic:pic>
                    </a:graphicData>
                  </a:graphic>
                </wp:inline>
              </w:drawing>
            </w:r>
          </w:p>
          <w:p w14:paraId="6D7E22DA" w14:textId="748A37B4" w:rsidR="00492574" w:rsidRPr="00725348" w:rsidRDefault="0013035B" w:rsidP="00725348">
            <w:pPr>
              <w:pStyle w:val="Lgende"/>
            </w:pPr>
            <w:r>
              <w:t xml:space="preserve">Photo </w:t>
            </w:r>
            <w:r>
              <w:fldChar w:fldCharType="begin"/>
            </w:r>
            <w:r>
              <w:instrText xml:space="preserve"> SEQ Photo \* ARABIC </w:instrText>
            </w:r>
            <w:r>
              <w:fldChar w:fldCharType="separate"/>
            </w:r>
            <w:r w:rsidR="00C92EA2">
              <w:rPr>
                <w:noProof/>
              </w:rPr>
              <w:t>8</w:t>
            </w:r>
            <w:r>
              <w:fldChar w:fldCharType="end"/>
            </w:r>
            <w:r>
              <w:t> : fixation des entretoises</w:t>
            </w:r>
          </w:p>
        </w:tc>
        <w:tc>
          <w:tcPr>
            <w:tcW w:w="1120" w:type="dxa"/>
          </w:tcPr>
          <w:p w14:paraId="1B0BFA89" w14:textId="77777777" w:rsidR="00345E9F" w:rsidRDefault="00345E9F" w:rsidP="004E7311">
            <w:pPr>
              <w:spacing w:before="120" w:after="120"/>
            </w:pPr>
          </w:p>
        </w:tc>
        <w:tc>
          <w:tcPr>
            <w:tcW w:w="1551" w:type="dxa"/>
          </w:tcPr>
          <w:p w14:paraId="35971EA1" w14:textId="77777777" w:rsidR="00345E9F" w:rsidRDefault="00345E9F" w:rsidP="004E7311">
            <w:pPr>
              <w:spacing w:before="120" w:after="120"/>
            </w:pPr>
          </w:p>
        </w:tc>
      </w:tr>
      <w:tr w:rsidR="00345E9F" w14:paraId="1984E561" w14:textId="77777777" w:rsidTr="00725348">
        <w:trPr>
          <w:cantSplit/>
        </w:trPr>
        <w:tc>
          <w:tcPr>
            <w:tcW w:w="7956" w:type="dxa"/>
          </w:tcPr>
          <w:p w14:paraId="275E4FDC" w14:textId="77777777" w:rsidR="00345E9F" w:rsidRDefault="00345E9F" w:rsidP="00725348">
            <w:pPr>
              <w:pStyle w:val="Paragraphe1"/>
              <w:spacing w:before="120" w:after="120"/>
              <w:ind w:left="0" w:right="33"/>
              <w:rPr>
                <w:rFonts w:asciiTheme="minorHAnsi" w:hAnsiTheme="minorHAnsi" w:cstheme="minorHAnsi"/>
                <w:bCs/>
                <w:sz w:val="20"/>
                <w:szCs w:val="20"/>
              </w:rPr>
            </w:pPr>
            <w:r w:rsidRPr="00B51042">
              <w:rPr>
                <w:rFonts w:asciiTheme="minorHAnsi" w:hAnsiTheme="minorHAnsi" w:cstheme="minorHAnsi"/>
                <w:sz w:val="20"/>
                <w:szCs w:val="20"/>
              </w:rPr>
              <w:lastRenderedPageBreak/>
              <w:t xml:space="preserve">Passer le capuchon en aluminium </w:t>
            </w:r>
            <w:r w:rsidRPr="00B51042">
              <w:rPr>
                <w:rFonts w:asciiTheme="minorHAnsi" w:hAnsiTheme="minorHAnsi" w:cstheme="minorHAnsi"/>
                <w:color w:val="000000"/>
                <w:sz w:val="20"/>
                <w:szCs w:val="20"/>
              </w:rPr>
              <w:t xml:space="preserve">CTA-010104-006 </w:t>
            </w:r>
            <w:r w:rsidRPr="00B51042">
              <w:rPr>
                <w:rFonts w:asciiTheme="minorHAnsi" w:hAnsiTheme="minorHAnsi" w:cstheme="minorHAnsi"/>
                <w:sz w:val="20"/>
                <w:szCs w:val="20"/>
              </w:rPr>
              <w:t>autour des entretoises et du connecteur SAMTEC</w:t>
            </w:r>
          </w:p>
          <w:p w14:paraId="1A10F6E7" w14:textId="77777777" w:rsidR="00345E9F" w:rsidRDefault="00345E9F">
            <w:pPr>
              <w:pStyle w:val="Paragraphe1"/>
              <w:spacing w:before="120" w:after="120"/>
              <w:ind w:left="0" w:right="33"/>
              <w:rPr>
                <w:rFonts w:asciiTheme="minorHAnsi" w:hAnsiTheme="minorHAnsi" w:cstheme="minorHAnsi"/>
                <w:color w:val="000000"/>
                <w:sz w:val="20"/>
                <w:szCs w:val="20"/>
              </w:rPr>
            </w:pPr>
            <w:r>
              <w:rPr>
                <w:noProof/>
              </w:rPr>
              <w:drawing>
                <wp:inline distT="0" distB="0" distL="0" distR="0" wp14:anchorId="48258164" wp14:editId="61E1C5E6">
                  <wp:extent cx="3790800" cy="2171882"/>
                  <wp:effectExtent l="0" t="0" r="150" b="0"/>
                  <wp:docPr id="58779090" name="Image 58779090" descr="Une image contenant croquis, dessin, illustration, conception&#10;&#10;Description générée automatiquemen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extLst>
                              <a:ext uri="{28A0092B-C50C-407E-A947-70E740481C1C}">
                                <a14:useLocalDpi xmlns:a14="http://schemas.microsoft.com/office/drawing/2010/main" val="0"/>
                              </a:ext>
                            </a:extLst>
                          </a:blip>
                          <a:srcRect/>
                          <a:stretch>
                            <a:fillRect/>
                          </a:stretch>
                        </pic:blipFill>
                        <pic:spPr>
                          <a:xfrm>
                            <a:off x="0" y="0"/>
                            <a:ext cx="3790800" cy="2171882"/>
                          </a:xfrm>
                          <a:prstGeom prst="rect">
                            <a:avLst/>
                          </a:prstGeom>
                          <a:noFill/>
                          <a:ln>
                            <a:noFill/>
                            <a:prstDash/>
                          </a:ln>
                        </pic:spPr>
                      </pic:pic>
                    </a:graphicData>
                  </a:graphic>
                </wp:inline>
              </w:drawing>
            </w:r>
          </w:p>
          <w:p w14:paraId="3ACB045F" w14:textId="77777777" w:rsidR="00492574" w:rsidRDefault="00492574">
            <w:pPr>
              <w:pStyle w:val="Paragraphe1"/>
              <w:spacing w:before="120" w:after="120"/>
              <w:ind w:left="0" w:right="33"/>
              <w:rPr>
                <w:rFonts w:asciiTheme="minorHAnsi" w:hAnsiTheme="minorHAnsi" w:cstheme="minorHAnsi"/>
                <w:color w:val="000000"/>
                <w:sz w:val="20"/>
                <w:szCs w:val="20"/>
              </w:rPr>
            </w:pPr>
          </w:p>
          <w:p w14:paraId="35A4F511" w14:textId="29F62771" w:rsidR="00492574" w:rsidRDefault="00492574" w:rsidP="00725348">
            <w:pPr>
              <w:pStyle w:val="Paragraphe1"/>
              <w:keepNext/>
              <w:spacing w:before="120" w:after="120"/>
              <w:ind w:left="0" w:right="33"/>
            </w:pPr>
            <w:r>
              <w:rPr>
                <w:rFonts w:asciiTheme="minorHAnsi" w:hAnsiTheme="minorHAnsi" w:cstheme="minorHAnsi"/>
                <w:noProof/>
                <w:color w:val="000000"/>
                <w:sz w:val="20"/>
                <w:szCs w:val="20"/>
              </w:rPr>
              <w:drawing>
                <wp:inline distT="0" distB="0" distL="0" distR="0" wp14:anchorId="2FA11831" wp14:editId="3B104CD2">
                  <wp:extent cx="2238705" cy="3600000"/>
                  <wp:effectExtent l="0" t="0" r="9525" b="635"/>
                  <wp:docPr id="58779096" name="Image 5877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38705" cy="3600000"/>
                          </a:xfrm>
                          <a:prstGeom prst="rect">
                            <a:avLst/>
                          </a:prstGeom>
                          <a:noFill/>
                          <a:ln>
                            <a:noFill/>
                          </a:ln>
                        </pic:spPr>
                      </pic:pic>
                    </a:graphicData>
                  </a:graphic>
                </wp:inline>
              </w:drawing>
            </w:r>
            <w:r>
              <w:t xml:space="preserve">  </w:t>
            </w:r>
            <w:r>
              <w:rPr>
                <w:rFonts w:asciiTheme="minorHAnsi" w:hAnsiTheme="minorHAnsi" w:cstheme="minorHAnsi"/>
                <w:noProof/>
                <w:color w:val="000000"/>
                <w:sz w:val="20"/>
                <w:szCs w:val="20"/>
              </w:rPr>
              <w:drawing>
                <wp:inline distT="0" distB="0" distL="0" distR="0" wp14:anchorId="0DD1E31B" wp14:editId="48022B7F">
                  <wp:extent cx="2373909" cy="2328530"/>
                  <wp:effectExtent l="0" t="0" r="7620" b="0"/>
                  <wp:docPr id="58779097" name="Image 5877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7782" cy="2332329"/>
                          </a:xfrm>
                          <a:prstGeom prst="rect">
                            <a:avLst/>
                          </a:prstGeom>
                          <a:noFill/>
                          <a:ln>
                            <a:noFill/>
                          </a:ln>
                        </pic:spPr>
                      </pic:pic>
                    </a:graphicData>
                  </a:graphic>
                </wp:inline>
              </w:drawing>
            </w:r>
          </w:p>
          <w:p w14:paraId="7A058115" w14:textId="62593B55" w:rsidR="00492574" w:rsidRPr="00725348" w:rsidRDefault="00492574" w:rsidP="00725348">
            <w:pPr>
              <w:pStyle w:val="Lgende"/>
            </w:pPr>
            <w:r>
              <w:t xml:space="preserve">Photo </w:t>
            </w:r>
            <w:r>
              <w:fldChar w:fldCharType="begin"/>
            </w:r>
            <w:r>
              <w:instrText xml:space="preserve"> SEQ Photo \* ARABIC </w:instrText>
            </w:r>
            <w:r>
              <w:fldChar w:fldCharType="separate"/>
            </w:r>
            <w:r w:rsidR="00C92EA2">
              <w:rPr>
                <w:noProof/>
              </w:rPr>
              <w:t>9</w:t>
            </w:r>
            <w:r>
              <w:fldChar w:fldCharType="end"/>
            </w:r>
            <w:r>
              <w:t> : positionnement du capuchon en aluminium</w:t>
            </w:r>
          </w:p>
        </w:tc>
        <w:tc>
          <w:tcPr>
            <w:tcW w:w="1120" w:type="dxa"/>
          </w:tcPr>
          <w:p w14:paraId="4035FFE9" w14:textId="77777777" w:rsidR="00345E9F" w:rsidRDefault="00345E9F" w:rsidP="004E7311">
            <w:pPr>
              <w:spacing w:before="120" w:after="120"/>
            </w:pPr>
          </w:p>
        </w:tc>
        <w:tc>
          <w:tcPr>
            <w:tcW w:w="1551" w:type="dxa"/>
          </w:tcPr>
          <w:p w14:paraId="72A75C17" w14:textId="77777777" w:rsidR="00345E9F" w:rsidRDefault="00345E9F" w:rsidP="004E7311">
            <w:pPr>
              <w:spacing w:before="120" w:after="120"/>
            </w:pPr>
          </w:p>
        </w:tc>
      </w:tr>
      <w:tr w:rsidR="00655FEC" w:rsidRPr="00A27B79" w14:paraId="44D0B365" w14:textId="77777777" w:rsidTr="00174BD8">
        <w:tc>
          <w:tcPr>
            <w:tcW w:w="10627" w:type="dxa"/>
            <w:gridSpan w:val="3"/>
            <w:shd w:val="clear" w:color="auto" w:fill="B2A1C7" w:themeFill="accent4" w:themeFillTint="99"/>
          </w:tcPr>
          <w:p w14:paraId="018E2291" w14:textId="5DFD03AA" w:rsidR="00655FEC" w:rsidRPr="00AD11FA" w:rsidRDefault="00655FEC" w:rsidP="004E7311">
            <w:pPr>
              <w:spacing w:before="120" w:after="120"/>
              <w:rPr>
                <w:b/>
                <w:bCs/>
              </w:rPr>
            </w:pPr>
            <w:r>
              <w:rPr>
                <w:b/>
                <w:bCs/>
              </w:rPr>
              <w:t>Montage du tube</w:t>
            </w:r>
          </w:p>
        </w:tc>
      </w:tr>
      <w:tr w:rsidR="00655FEC" w14:paraId="03E22C55" w14:textId="77777777" w:rsidTr="00AD11FA">
        <w:tc>
          <w:tcPr>
            <w:tcW w:w="7956" w:type="dxa"/>
          </w:tcPr>
          <w:p w14:paraId="38207900" w14:textId="269A69BA" w:rsidR="00655FEC" w:rsidRPr="00725348" w:rsidRDefault="00F178AC" w:rsidP="00725348">
            <w:pPr>
              <w:pStyle w:val="Sansinterligne"/>
              <w:spacing w:before="120" w:after="120"/>
            </w:pPr>
            <w:r>
              <w:t>Si l’identification</w:t>
            </w:r>
            <w:r w:rsidR="00655FEC">
              <w:t xml:space="preserve"> PMT+ HVPA+ tube DU n’a pas été faite précédemment, la faire ici :</w:t>
            </w:r>
          </w:p>
          <w:p w14:paraId="70FA8944" w14:textId="6C88ED46" w:rsidR="00655FEC" w:rsidRPr="00655FEC" w:rsidRDefault="00655FEC" w:rsidP="00725348">
            <w:pPr>
              <w:pStyle w:val="Sansinterligne"/>
              <w:numPr>
                <w:ilvl w:val="1"/>
                <w:numId w:val="34"/>
              </w:numPr>
              <w:spacing w:before="120" w:after="120"/>
              <w:rPr>
                <w:b/>
                <w:bCs/>
              </w:rPr>
            </w:pPr>
            <w:r w:rsidRPr="00655FEC">
              <w:t>Scanner le PMT (o</w:t>
            </w:r>
            <w:r w:rsidRPr="00725348">
              <w:t xml:space="preserve">u </w:t>
            </w:r>
            <w:r w:rsidRPr="00655FEC">
              <w:t>no</w:t>
            </w:r>
            <w:r w:rsidRPr="00725348">
              <w:t>ter son n°)</w:t>
            </w:r>
          </w:p>
          <w:p w14:paraId="5670EC04" w14:textId="77777777" w:rsidR="00655FEC" w:rsidRPr="002362EB" w:rsidRDefault="00655FEC" w:rsidP="00725348">
            <w:pPr>
              <w:pStyle w:val="Sansinterligne"/>
              <w:numPr>
                <w:ilvl w:val="1"/>
                <w:numId w:val="34"/>
              </w:numPr>
              <w:spacing w:before="120" w:after="120"/>
              <w:rPr>
                <w:b/>
                <w:bCs/>
              </w:rPr>
            </w:pPr>
            <w:r>
              <w:t>Scanner la carte HVPA associée</w:t>
            </w:r>
          </w:p>
          <w:p w14:paraId="451B2819" w14:textId="77777777" w:rsidR="00655FEC" w:rsidRPr="002362EB" w:rsidRDefault="00655FEC" w:rsidP="00725348">
            <w:pPr>
              <w:pStyle w:val="Sansinterligne"/>
              <w:numPr>
                <w:ilvl w:val="1"/>
                <w:numId w:val="34"/>
              </w:numPr>
              <w:spacing w:before="120" w:after="120"/>
              <w:rPr>
                <w:b/>
                <w:bCs/>
              </w:rPr>
            </w:pPr>
            <w:r>
              <w:t xml:space="preserve">Scanner le tube DU </w:t>
            </w:r>
            <w:r>
              <w:rPr>
                <w:rFonts w:cstheme="minorHAnsi"/>
                <w:color w:val="000000"/>
              </w:rPr>
              <w:t>CTA-</w:t>
            </w:r>
            <w:r w:rsidRPr="00823549">
              <w:rPr>
                <w:rFonts w:cstheme="minorHAnsi"/>
                <w:color w:val="000000"/>
              </w:rPr>
              <w:t>010104-005</w:t>
            </w:r>
          </w:p>
          <w:p w14:paraId="3DDE2E55" w14:textId="77777777" w:rsidR="00655FEC" w:rsidRPr="002362EB" w:rsidRDefault="00655FEC" w:rsidP="00725348">
            <w:pPr>
              <w:pStyle w:val="Sansinterligne"/>
              <w:spacing w:before="120" w:after="120"/>
              <w:rPr>
                <w:b/>
                <w:bCs/>
              </w:rPr>
            </w:pPr>
          </w:p>
          <w:tbl>
            <w:tblPr>
              <w:tblStyle w:val="Grilledutableau"/>
              <w:tblW w:w="0" w:type="auto"/>
              <w:tblLook w:val="04A0" w:firstRow="1" w:lastRow="0" w:firstColumn="1" w:lastColumn="0" w:noHBand="0" w:noVBand="1"/>
            </w:tblPr>
            <w:tblGrid>
              <w:gridCol w:w="2005"/>
              <w:gridCol w:w="2577"/>
              <w:gridCol w:w="3093"/>
            </w:tblGrid>
            <w:tr w:rsidR="00655FEC" w14:paraId="36F9F21E" w14:textId="77777777" w:rsidTr="00174BD8">
              <w:tc>
                <w:tcPr>
                  <w:tcW w:w="2005" w:type="dxa"/>
                  <w:shd w:val="clear" w:color="auto" w:fill="B6DDE8" w:themeFill="accent5" w:themeFillTint="66"/>
                </w:tcPr>
                <w:p w14:paraId="182BE1E7" w14:textId="77777777" w:rsidR="00655FEC" w:rsidRDefault="00655FEC" w:rsidP="00725348">
                  <w:pPr>
                    <w:pStyle w:val="Sansinterligne"/>
                    <w:spacing w:before="120" w:after="120"/>
                  </w:pPr>
                  <w:r>
                    <w:lastRenderedPageBreak/>
                    <w:t>N° PMT</w:t>
                  </w:r>
                </w:p>
              </w:tc>
              <w:tc>
                <w:tcPr>
                  <w:tcW w:w="2577" w:type="dxa"/>
                  <w:shd w:val="clear" w:color="auto" w:fill="B6DDE8" w:themeFill="accent5" w:themeFillTint="66"/>
                </w:tcPr>
                <w:p w14:paraId="66861A15" w14:textId="77777777" w:rsidR="00655FEC" w:rsidRDefault="00655FEC" w:rsidP="00725348">
                  <w:pPr>
                    <w:pStyle w:val="Sansinterligne"/>
                    <w:spacing w:before="120" w:after="120"/>
                  </w:pPr>
                  <w:r>
                    <w:t>Scan carte HVPA</w:t>
                  </w:r>
                </w:p>
              </w:tc>
              <w:tc>
                <w:tcPr>
                  <w:tcW w:w="3093" w:type="dxa"/>
                  <w:shd w:val="clear" w:color="auto" w:fill="B6DDE8" w:themeFill="accent5" w:themeFillTint="66"/>
                </w:tcPr>
                <w:p w14:paraId="41A37630" w14:textId="77777777" w:rsidR="00655FEC" w:rsidRDefault="00655FEC" w:rsidP="00725348">
                  <w:pPr>
                    <w:pStyle w:val="Sansinterligne"/>
                    <w:spacing w:before="120" w:after="120"/>
                  </w:pPr>
                  <w:r>
                    <w:t xml:space="preserve">Scan du tube DU </w:t>
                  </w:r>
                  <w:r>
                    <w:rPr>
                      <w:rFonts w:cstheme="minorHAnsi"/>
                      <w:color w:val="000000"/>
                    </w:rPr>
                    <w:t>CTA-</w:t>
                  </w:r>
                  <w:r w:rsidRPr="00823549">
                    <w:rPr>
                      <w:rFonts w:cstheme="minorHAnsi"/>
                      <w:color w:val="000000"/>
                    </w:rPr>
                    <w:t>010104-005</w:t>
                  </w:r>
                </w:p>
              </w:tc>
            </w:tr>
            <w:tr w:rsidR="00655FEC" w14:paraId="11BA9835" w14:textId="77777777" w:rsidTr="00174BD8">
              <w:tc>
                <w:tcPr>
                  <w:tcW w:w="2005" w:type="dxa"/>
                </w:tcPr>
                <w:p w14:paraId="2DCA4B35" w14:textId="77777777" w:rsidR="00655FEC" w:rsidRDefault="00655FEC" w:rsidP="00725348">
                  <w:pPr>
                    <w:pStyle w:val="Sansinterligne"/>
                    <w:spacing w:before="120" w:after="120"/>
                  </w:pPr>
                </w:p>
              </w:tc>
              <w:tc>
                <w:tcPr>
                  <w:tcW w:w="2577" w:type="dxa"/>
                </w:tcPr>
                <w:p w14:paraId="44B3EFB8" w14:textId="77777777" w:rsidR="00655FEC" w:rsidRDefault="00655FEC" w:rsidP="00725348">
                  <w:pPr>
                    <w:pStyle w:val="Sansinterligne"/>
                    <w:spacing w:before="120" w:after="120"/>
                  </w:pPr>
                </w:p>
              </w:tc>
              <w:tc>
                <w:tcPr>
                  <w:tcW w:w="3093" w:type="dxa"/>
                </w:tcPr>
                <w:p w14:paraId="460039EA" w14:textId="77777777" w:rsidR="00655FEC" w:rsidRDefault="00655FEC" w:rsidP="00725348">
                  <w:pPr>
                    <w:pStyle w:val="Sansinterligne"/>
                    <w:spacing w:before="120" w:after="120"/>
                  </w:pPr>
                </w:p>
              </w:tc>
            </w:tr>
            <w:tr w:rsidR="00655FEC" w14:paraId="4B8B4E38" w14:textId="77777777" w:rsidTr="00174BD8">
              <w:tc>
                <w:tcPr>
                  <w:tcW w:w="2005" w:type="dxa"/>
                </w:tcPr>
                <w:p w14:paraId="3E6DE6B2" w14:textId="77777777" w:rsidR="00655FEC" w:rsidRDefault="00655FEC" w:rsidP="00725348">
                  <w:pPr>
                    <w:pStyle w:val="Sansinterligne"/>
                    <w:spacing w:before="120" w:after="120"/>
                  </w:pPr>
                </w:p>
              </w:tc>
              <w:tc>
                <w:tcPr>
                  <w:tcW w:w="2577" w:type="dxa"/>
                </w:tcPr>
                <w:p w14:paraId="19381268" w14:textId="77777777" w:rsidR="00655FEC" w:rsidRDefault="00655FEC" w:rsidP="00725348">
                  <w:pPr>
                    <w:pStyle w:val="Sansinterligne"/>
                    <w:spacing w:before="120" w:after="120"/>
                  </w:pPr>
                </w:p>
              </w:tc>
              <w:tc>
                <w:tcPr>
                  <w:tcW w:w="3093" w:type="dxa"/>
                </w:tcPr>
                <w:p w14:paraId="1726EE29" w14:textId="77777777" w:rsidR="00655FEC" w:rsidRDefault="00655FEC" w:rsidP="00725348">
                  <w:pPr>
                    <w:pStyle w:val="Sansinterligne"/>
                    <w:spacing w:before="120" w:after="120"/>
                  </w:pPr>
                </w:p>
              </w:tc>
            </w:tr>
            <w:tr w:rsidR="00655FEC" w14:paraId="2FB5D4AB" w14:textId="77777777" w:rsidTr="00174BD8">
              <w:tc>
                <w:tcPr>
                  <w:tcW w:w="2005" w:type="dxa"/>
                </w:tcPr>
                <w:p w14:paraId="3A44A471" w14:textId="77777777" w:rsidR="00655FEC" w:rsidRDefault="00655FEC" w:rsidP="00725348">
                  <w:pPr>
                    <w:pStyle w:val="Sansinterligne"/>
                    <w:spacing w:before="120" w:after="120"/>
                  </w:pPr>
                </w:p>
              </w:tc>
              <w:tc>
                <w:tcPr>
                  <w:tcW w:w="2577" w:type="dxa"/>
                </w:tcPr>
                <w:p w14:paraId="766564AE" w14:textId="77777777" w:rsidR="00655FEC" w:rsidRDefault="00655FEC" w:rsidP="00725348">
                  <w:pPr>
                    <w:pStyle w:val="Sansinterligne"/>
                    <w:spacing w:before="120" w:after="120"/>
                  </w:pPr>
                </w:p>
              </w:tc>
              <w:tc>
                <w:tcPr>
                  <w:tcW w:w="3093" w:type="dxa"/>
                </w:tcPr>
                <w:p w14:paraId="2AD45B0D" w14:textId="77777777" w:rsidR="00655FEC" w:rsidRDefault="00655FEC" w:rsidP="00725348">
                  <w:pPr>
                    <w:pStyle w:val="Sansinterligne"/>
                    <w:spacing w:before="120" w:after="120"/>
                  </w:pPr>
                </w:p>
              </w:tc>
            </w:tr>
            <w:tr w:rsidR="00655FEC" w14:paraId="1758F930" w14:textId="77777777" w:rsidTr="00174BD8">
              <w:tc>
                <w:tcPr>
                  <w:tcW w:w="2005" w:type="dxa"/>
                </w:tcPr>
                <w:p w14:paraId="6DAC80E1" w14:textId="77777777" w:rsidR="00655FEC" w:rsidRDefault="00655FEC" w:rsidP="00725348">
                  <w:pPr>
                    <w:pStyle w:val="Sansinterligne"/>
                    <w:spacing w:before="120" w:after="120"/>
                  </w:pPr>
                </w:p>
              </w:tc>
              <w:tc>
                <w:tcPr>
                  <w:tcW w:w="2577" w:type="dxa"/>
                </w:tcPr>
                <w:p w14:paraId="0DD93300" w14:textId="77777777" w:rsidR="00655FEC" w:rsidRDefault="00655FEC" w:rsidP="00725348">
                  <w:pPr>
                    <w:pStyle w:val="Sansinterligne"/>
                    <w:spacing w:before="120" w:after="120"/>
                  </w:pPr>
                </w:p>
              </w:tc>
              <w:tc>
                <w:tcPr>
                  <w:tcW w:w="3093" w:type="dxa"/>
                </w:tcPr>
                <w:p w14:paraId="608632D5" w14:textId="77777777" w:rsidR="00655FEC" w:rsidRDefault="00655FEC" w:rsidP="00725348">
                  <w:pPr>
                    <w:pStyle w:val="Sansinterligne"/>
                    <w:spacing w:before="120" w:after="120"/>
                  </w:pPr>
                </w:p>
              </w:tc>
            </w:tr>
            <w:tr w:rsidR="00655FEC" w14:paraId="2CBF077F" w14:textId="77777777" w:rsidTr="00174BD8">
              <w:tc>
                <w:tcPr>
                  <w:tcW w:w="2005" w:type="dxa"/>
                </w:tcPr>
                <w:p w14:paraId="4B5C57D1" w14:textId="77777777" w:rsidR="00655FEC" w:rsidRDefault="00655FEC" w:rsidP="00725348">
                  <w:pPr>
                    <w:pStyle w:val="Sansinterligne"/>
                    <w:spacing w:before="120" w:after="120"/>
                  </w:pPr>
                </w:p>
              </w:tc>
              <w:tc>
                <w:tcPr>
                  <w:tcW w:w="2577" w:type="dxa"/>
                </w:tcPr>
                <w:p w14:paraId="30A1BB4D" w14:textId="77777777" w:rsidR="00655FEC" w:rsidRDefault="00655FEC" w:rsidP="00725348">
                  <w:pPr>
                    <w:pStyle w:val="Sansinterligne"/>
                    <w:spacing w:before="120" w:after="120"/>
                  </w:pPr>
                </w:p>
              </w:tc>
              <w:tc>
                <w:tcPr>
                  <w:tcW w:w="3093" w:type="dxa"/>
                </w:tcPr>
                <w:p w14:paraId="479B52A9" w14:textId="77777777" w:rsidR="00655FEC" w:rsidRDefault="00655FEC" w:rsidP="00725348">
                  <w:pPr>
                    <w:pStyle w:val="Sansinterligne"/>
                    <w:spacing w:before="120" w:after="120"/>
                  </w:pPr>
                </w:p>
              </w:tc>
            </w:tr>
            <w:tr w:rsidR="00655FEC" w14:paraId="418BD9C1" w14:textId="77777777" w:rsidTr="00174BD8">
              <w:tc>
                <w:tcPr>
                  <w:tcW w:w="2005" w:type="dxa"/>
                </w:tcPr>
                <w:p w14:paraId="378F4E68" w14:textId="77777777" w:rsidR="00655FEC" w:rsidRDefault="00655FEC" w:rsidP="00725348">
                  <w:pPr>
                    <w:pStyle w:val="Sansinterligne"/>
                    <w:spacing w:before="120" w:after="120"/>
                  </w:pPr>
                </w:p>
              </w:tc>
              <w:tc>
                <w:tcPr>
                  <w:tcW w:w="2577" w:type="dxa"/>
                </w:tcPr>
                <w:p w14:paraId="0FBFB943" w14:textId="77777777" w:rsidR="00655FEC" w:rsidRDefault="00655FEC" w:rsidP="00725348">
                  <w:pPr>
                    <w:pStyle w:val="Sansinterligne"/>
                    <w:spacing w:before="120" w:after="120"/>
                  </w:pPr>
                </w:p>
              </w:tc>
              <w:tc>
                <w:tcPr>
                  <w:tcW w:w="3093" w:type="dxa"/>
                </w:tcPr>
                <w:p w14:paraId="4932EBC6" w14:textId="77777777" w:rsidR="00655FEC" w:rsidRDefault="00655FEC" w:rsidP="00725348">
                  <w:pPr>
                    <w:pStyle w:val="Sansinterligne"/>
                    <w:spacing w:before="120" w:after="120"/>
                  </w:pPr>
                </w:p>
              </w:tc>
            </w:tr>
            <w:tr w:rsidR="00655FEC" w14:paraId="1159AB4A" w14:textId="77777777" w:rsidTr="00174BD8">
              <w:tc>
                <w:tcPr>
                  <w:tcW w:w="2005" w:type="dxa"/>
                </w:tcPr>
                <w:p w14:paraId="2D2D9E40" w14:textId="77777777" w:rsidR="00655FEC" w:rsidRDefault="00655FEC" w:rsidP="00725348">
                  <w:pPr>
                    <w:pStyle w:val="Sansinterligne"/>
                    <w:spacing w:before="120" w:after="120"/>
                  </w:pPr>
                </w:p>
              </w:tc>
              <w:tc>
                <w:tcPr>
                  <w:tcW w:w="2577" w:type="dxa"/>
                </w:tcPr>
                <w:p w14:paraId="4A1CCE9F" w14:textId="77777777" w:rsidR="00655FEC" w:rsidRDefault="00655FEC" w:rsidP="00725348">
                  <w:pPr>
                    <w:pStyle w:val="Sansinterligne"/>
                    <w:spacing w:before="120" w:after="120"/>
                  </w:pPr>
                </w:p>
              </w:tc>
              <w:tc>
                <w:tcPr>
                  <w:tcW w:w="3093" w:type="dxa"/>
                </w:tcPr>
                <w:p w14:paraId="4E2F8DA4" w14:textId="77777777" w:rsidR="00655FEC" w:rsidRDefault="00655FEC" w:rsidP="00725348">
                  <w:pPr>
                    <w:pStyle w:val="Sansinterligne"/>
                    <w:spacing w:before="120" w:after="120"/>
                  </w:pPr>
                </w:p>
              </w:tc>
            </w:tr>
          </w:tbl>
          <w:p w14:paraId="10574DB5" w14:textId="77777777" w:rsidR="00655FEC" w:rsidRDefault="00655FEC" w:rsidP="00725348">
            <w:pPr>
              <w:pStyle w:val="Sansinterligne"/>
              <w:spacing w:before="120" w:after="120"/>
              <w:rPr>
                <w:rFonts w:cstheme="minorHAnsi"/>
              </w:rPr>
            </w:pPr>
          </w:p>
          <w:p w14:paraId="0B5DC469" w14:textId="5F425F85" w:rsidR="00655FEC" w:rsidRPr="00B51042" w:rsidRDefault="00655FEC" w:rsidP="00725348">
            <w:pPr>
              <w:pStyle w:val="Sansinterligne"/>
              <w:spacing w:before="120" w:after="120"/>
              <w:rPr>
                <w:rFonts w:cstheme="minorHAnsi"/>
              </w:rPr>
            </w:pPr>
          </w:p>
        </w:tc>
        <w:tc>
          <w:tcPr>
            <w:tcW w:w="1120" w:type="dxa"/>
          </w:tcPr>
          <w:p w14:paraId="2744AF89" w14:textId="77777777" w:rsidR="00655FEC" w:rsidRDefault="00655FEC" w:rsidP="004E7311">
            <w:pPr>
              <w:spacing w:before="120" w:after="120"/>
            </w:pPr>
          </w:p>
        </w:tc>
        <w:tc>
          <w:tcPr>
            <w:tcW w:w="1551" w:type="dxa"/>
          </w:tcPr>
          <w:p w14:paraId="110EE7E0" w14:textId="77777777" w:rsidR="00655FEC" w:rsidRDefault="00655FEC" w:rsidP="004E7311">
            <w:pPr>
              <w:spacing w:before="120" w:after="120"/>
            </w:pPr>
          </w:p>
        </w:tc>
      </w:tr>
      <w:tr w:rsidR="00345E9F" w14:paraId="222328B9" w14:textId="77777777" w:rsidTr="00AD11FA">
        <w:tc>
          <w:tcPr>
            <w:tcW w:w="7956" w:type="dxa"/>
          </w:tcPr>
          <w:p w14:paraId="7E430D93" w14:textId="77777777" w:rsidR="00655FEC" w:rsidRPr="00CA59F3" w:rsidRDefault="00655FEC" w:rsidP="00725348">
            <w:pPr>
              <w:pStyle w:val="Paragraphe1"/>
              <w:spacing w:before="120" w:after="120"/>
              <w:ind w:left="0" w:right="33"/>
              <w:rPr>
                <w:rFonts w:asciiTheme="minorHAnsi" w:hAnsiTheme="minorHAnsi" w:cstheme="minorHAnsi"/>
                <w:b/>
                <w:bCs/>
                <w:sz w:val="20"/>
                <w:szCs w:val="20"/>
              </w:rPr>
            </w:pPr>
            <w:r>
              <w:rPr>
                <w:rFonts w:asciiTheme="minorHAnsi" w:hAnsiTheme="minorHAnsi" w:cstheme="minorHAnsi"/>
                <w:sz w:val="20"/>
                <w:szCs w:val="20"/>
              </w:rPr>
              <w:t xml:space="preserve">Recouvrir avec le </w:t>
            </w:r>
            <w:r w:rsidRPr="00725348">
              <w:rPr>
                <w:rFonts w:asciiTheme="minorHAnsi" w:hAnsiTheme="minorHAnsi" w:cstheme="minorHAnsi"/>
                <w:b/>
                <w:bCs/>
                <w:sz w:val="20"/>
                <w:szCs w:val="20"/>
              </w:rPr>
              <w:t xml:space="preserve">tube </w:t>
            </w:r>
            <w:r w:rsidRPr="00725348">
              <w:rPr>
                <w:rFonts w:asciiTheme="minorHAnsi" w:hAnsiTheme="minorHAnsi" w:cstheme="minorHAnsi"/>
                <w:b/>
                <w:bCs/>
                <w:color w:val="000000"/>
                <w:sz w:val="20"/>
                <w:szCs w:val="20"/>
              </w:rPr>
              <w:t>CTA-010104-005</w:t>
            </w:r>
            <w:r w:rsidRPr="0029015C">
              <w:rPr>
                <w:rFonts w:ascii="Calibri" w:hAnsi="Calibri" w:cs="Calibri"/>
                <w:color w:val="000000"/>
                <w:sz w:val="20"/>
                <w:szCs w:val="20"/>
              </w:rPr>
              <w:t xml:space="preserve"> en alignant les trous avec ceux du capuchon </w:t>
            </w:r>
            <w:r>
              <w:rPr>
                <w:rFonts w:ascii="Calibri" w:hAnsi="Calibri" w:cs="Calibri"/>
                <w:color w:val="000000"/>
                <w:sz w:val="20"/>
                <w:szCs w:val="20"/>
              </w:rPr>
              <w:t>CTA-010104-006</w:t>
            </w:r>
            <w:r w:rsidRPr="007A2020">
              <w:rPr>
                <w:rFonts w:asciiTheme="minorHAnsi" w:hAnsiTheme="minorHAnsi" w:cstheme="minorHAnsi"/>
                <w:color w:val="000000"/>
                <w:sz w:val="20"/>
                <w:szCs w:val="20"/>
              </w:rPr>
              <w:t>.</w:t>
            </w:r>
          </w:p>
          <w:p w14:paraId="0CA2B53A" w14:textId="77777777" w:rsidR="00655FEC" w:rsidRDefault="00655FEC">
            <w:pPr>
              <w:pStyle w:val="Paragraphe1"/>
              <w:spacing w:before="120" w:after="120"/>
              <w:ind w:left="0" w:right="33"/>
              <w:rPr>
                <w:rFonts w:asciiTheme="minorHAnsi" w:hAnsiTheme="minorHAnsi" w:cstheme="minorHAnsi"/>
                <w:b/>
                <w:sz w:val="20"/>
                <w:szCs w:val="20"/>
              </w:rPr>
            </w:pPr>
          </w:p>
          <w:p w14:paraId="537DD607" w14:textId="2D444CC5" w:rsidR="00492574" w:rsidRPr="00725348" w:rsidRDefault="00492574" w:rsidP="00725348">
            <w:pPr>
              <w:pStyle w:val="Paragraphe1"/>
              <w:spacing w:before="120" w:after="120"/>
              <w:ind w:left="0" w:right="33"/>
              <w:rPr>
                <w:rFonts w:asciiTheme="minorHAnsi" w:hAnsiTheme="minorHAnsi" w:cstheme="minorHAnsi"/>
                <w:b/>
                <w:sz w:val="20"/>
                <w:szCs w:val="20"/>
              </w:rPr>
            </w:pPr>
            <w:r>
              <w:rPr>
                <w:rFonts w:asciiTheme="minorHAnsi" w:hAnsiTheme="minorHAnsi" w:cstheme="minorHAnsi"/>
                <w:b/>
                <w:noProof/>
                <w:sz w:val="20"/>
                <w:szCs w:val="20"/>
              </w:rPr>
              <w:drawing>
                <wp:inline distT="0" distB="0" distL="0" distR="0" wp14:anchorId="16D4FBF9" wp14:editId="075137D9">
                  <wp:extent cx="2743361" cy="3410707"/>
                  <wp:effectExtent l="9207" t="0" r="9208" b="9207"/>
                  <wp:docPr id="58779098" name="Image 5877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748609" cy="3417232"/>
                          </a:xfrm>
                          <a:prstGeom prst="rect">
                            <a:avLst/>
                          </a:prstGeom>
                          <a:noFill/>
                          <a:ln>
                            <a:noFill/>
                          </a:ln>
                        </pic:spPr>
                      </pic:pic>
                    </a:graphicData>
                  </a:graphic>
                </wp:inline>
              </w:drawing>
            </w:r>
          </w:p>
        </w:tc>
        <w:tc>
          <w:tcPr>
            <w:tcW w:w="1120" w:type="dxa"/>
          </w:tcPr>
          <w:p w14:paraId="1D889B8B" w14:textId="77777777" w:rsidR="00345E9F" w:rsidRDefault="00345E9F" w:rsidP="004E7311">
            <w:pPr>
              <w:spacing w:before="120" w:after="120"/>
            </w:pPr>
          </w:p>
        </w:tc>
        <w:tc>
          <w:tcPr>
            <w:tcW w:w="1551" w:type="dxa"/>
          </w:tcPr>
          <w:p w14:paraId="1CC3E489" w14:textId="77777777" w:rsidR="00345E9F" w:rsidRDefault="00345E9F" w:rsidP="004E7311">
            <w:pPr>
              <w:spacing w:before="120" w:after="120"/>
            </w:pPr>
          </w:p>
        </w:tc>
      </w:tr>
      <w:tr w:rsidR="00345E9F" w14:paraId="2214AC60" w14:textId="77777777" w:rsidTr="00725348">
        <w:trPr>
          <w:cantSplit/>
        </w:trPr>
        <w:tc>
          <w:tcPr>
            <w:tcW w:w="7956" w:type="dxa"/>
          </w:tcPr>
          <w:p w14:paraId="64C7FFAF" w14:textId="3E61EC96" w:rsidR="00655FEC" w:rsidRPr="00725348" w:rsidRDefault="00655FEC" w:rsidP="00725348">
            <w:pPr>
              <w:pStyle w:val="Paragraphe1"/>
              <w:spacing w:before="120" w:after="120"/>
              <w:ind w:left="0" w:right="33"/>
              <w:rPr>
                <w:rFonts w:asciiTheme="minorHAnsi" w:hAnsiTheme="minorHAnsi" w:cstheme="minorHAnsi"/>
                <w:bCs/>
                <w:sz w:val="20"/>
                <w:szCs w:val="20"/>
              </w:rPr>
            </w:pPr>
            <w:r w:rsidRPr="0097787E">
              <w:rPr>
                <w:rFonts w:asciiTheme="minorHAnsi" w:hAnsiTheme="minorHAnsi" w:cstheme="minorHAnsi"/>
                <w:bCs/>
                <w:sz w:val="20"/>
                <w:szCs w:val="20"/>
              </w:rPr>
              <w:lastRenderedPageBreak/>
              <w:t xml:space="preserve">Solidariser avec </w:t>
            </w:r>
            <w:r w:rsidR="00F178AC">
              <w:rPr>
                <w:rFonts w:asciiTheme="minorHAnsi" w:hAnsiTheme="minorHAnsi" w:cstheme="minorHAnsi"/>
                <w:b/>
                <w:sz w:val="20"/>
                <w:szCs w:val="20"/>
              </w:rPr>
              <w:t>2</w:t>
            </w:r>
            <w:r w:rsidRPr="0097787E">
              <w:rPr>
                <w:rFonts w:asciiTheme="minorHAnsi" w:hAnsiTheme="minorHAnsi" w:cstheme="minorHAnsi"/>
                <w:b/>
                <w:sz w:val="20"/>
                <w:szCs w:val="20"/>
              </w:rPr>
              <w:t xml:space="preserve"> vis M2.5</w:t>
            </w:r>
            <w:r w:rsidR="00F178AC">
              <w:rPr>
                <w:rFonts w:asciiTheme="minorHAnsi" w:hAnsiTheme="minorHAnsi" w:cstheme="minorHAnsi"/>
                <w:b/>
                <w:sz w:val="20"/>
                <w:szCs w:val="20"/>
              </w:rPr>
              <w:t xml:space="preserve"> x 5</w:t>
            </w:r>
          </w:p>
          <w:p w14:paraId="367675F3" w14:textId="77777777" w:rsidR="00655FEC" w:rsidRPr="00725348" w:rsidRDefault="00655FEC" w:rsidP="00725348">
            <w:pPr>
              <w:pStyle w:val="Paragraphe1"/>
              <w:spacing w:before="120" w:after="120"/>
              <w:ind w:left="0" w:right="33"/>
              <w:rPr>
                <w:rFonts w:asciiTheme="minorHAnsi" w:hAnsiTheme="minorHAnsi" w:cstheme="minorHAnsi"/>
                <w:bCs/>
                <w:sz w:val="20"/>
                <w:szCs w:val="20"/>
              </w:rPr>
            </w:pPr>
          </w:p>
          <w:p w14:paraId="3E1D40FF" w14:textId="0F741F54" w:rsidR="0095658C" w:rsidRDefault="00655FEC">
            <w:pPr>
              <w:pStyle w:val="Paragraphe1"/>
              <w:spacing w:before="120" w:after="120"/>
              <w:ind w:left="0" w:right="33"/>
              <w:rPr>
                <w:rFonts w:ascii="Calibri" w:hAnsi="Calibri" w:cs="Calibri"/>
                <w:bCs/>
                <w:sz w:val="20"/>
                <w:szCs w:val="20"/>
              </w:rPr>
            </w:pPr>
            <w:r w:rsidRPr="0097787E">
              <w:rPr>
                <w:rFonts w:ascii="Calibri" w:hAnsi="Calibri" w:cs="Calibri"/>
                <w:bCs/>
                <w:sz w:val="20"/>
                <w:szCs w:val="20"/>
              </w:rPr>
              <w:t xml:space="preserve">Equiper le tournevis dynamométrique avec </w:t>
            </w:r>
            <w:r w:rsidRPr="0097787E">
              <w:rPr>
                <w:rFonts w:ascii="Calibri" w:hAnsi="Calibri" w:cs="Calibri"/>
                <w:b/>
                <w:sz w:val="20"/>
                <w:szCs w:val="20"/>
              </w:rPr>
              <w:t xml:space="preserve">l'embout </w:t>
            </w:r>
            <w:proofErr w:type="spellStart"/>
            <w:r w:rsidRPr="0097787E">
              <w:rPr>
                <w:rFonts w:ascii="Calibri" w:hAnsi="Calibri" w:cs="Calibri"/>
                <w:b/>
                <w:sz w:val="20"/>
                <w:szCs w:val="20"/>
              </w:rPr>
              <w:t>Torx</w:t>
            </w:r>
            <w:proofErr w:type="spellEnd"/>
            <w:r w:rsidRPr="0097787E">
              <w:rPr>
                <w:rFonts w:ascii="Calibri" w:hAnsi="Calibri" w:cs="Calibri"/>
                <w:b/>
                <w:sz w:val="20"/>
                <w:szCs w:val="20"/>
              </w:rPr>
              <w:t xml:space="preserve"> TX</w:t>
            </w:r>
            <w:r w:rsidR="00F178AC">
              <w:rPr>
                <w:rFonts w:ascii="Calibri" w:hAnsi="Calibri" w:cs="Calibri"/>
                <w:b/>
                <w:sz w:val="20"/>
                <w:szCs w:val="20"/>
              </w:rPr>
              <w:t>7</w:t>
            </w:r>
            <w:r w:rsidRPr="0097787E">
              <w:rPr>
                <w:rFonts w:ascii="Calibri" w:hAnsi="Calibri" w:cs="Calibri"/>
                <w:bCs/>
                <w:sz w:val="20"/>
                <w:szCs w:val="20"/>
              </w:rPr>
              <w:t xml:space="preserve"> </w:t>
            </w:r>
          </w:p>
          <w:p w14:paraId="2022A680" w14:textId="049D7EA0" w:rsidR="00655FEC" w:rsidRDefault="00FC3B9E" w:rsidP="00725348">
            <w:pPr>
              <w:pStyle w:val="Paragraphe1"/>
              <w:spacing w:before="120" w:after="120"/>
              <w:ind w:left="0" w:right="33"/>
              <w:rPr>
                <w:rFonts w:ascii="Calibri" w:hAnsi="Calibri" w:cs="Calibri"/>
                <w:b/>
                <w:bCs/>
                <w:sz w:val="20"/>
                <w:szCs w:val="20"/>
              </w:rPr>
            </w:pPr>
            <w:r>
              <w:rPr>
                <w:rFonts w:ascii="Calibri" w:hAnsi="Calibri" w:cs="Calibri"/>
                <w:bCs/>
                <w:sz w:val="20"/>
                <w:szCs w:val="20"/>
              </w:rPr>
              <w:t>E</w:t>
            </w:r>
            <w:r w:rsidR="00655FEC" w:rsidRPr="0097787E">
              <w:rPr>
                <w:rFonts w:ascii="Calibri" w:hAnsi="Calibri" w:cs="Calibri"/>
                <w:bCs/>
                <w:sz w:val="20"/>
                <w:szCs w:val="20"/>
              </w:rPr>
              <w:t xml:space="preserve">t </w:t>
            </w:r>
            <w:r>
              <w:rPr>
                <w:rFonts w:ascii="Calibri" w:hAnsi="Calibri" w:cs="Calibri"/>
                <w:bCs/>
                <w:sz w:val="20"/>
                <w:szCs w:val="20"/>
              </w:rPr>
              <w:t>s</w:t>
            </w:r>
            <w:r w:rsidR="00655FEC" w:rsidRPr="0097787E">
              <w:rPr>
                <w:rFonts w:ascii="Calibri" w:hAnsi="Calibri" w:cs="Calibri"/>
                <w:bCs/>
                <w:sz w:val="20"/>
                <w:szCs w:val="20"/>
              </w:rPr>
              <w:t xml:space="preserve">errer les </w:t>
            </w:r>
            <w:r w:rsidR="00655FEC" w:rsidRPr="00725348">
              <w:rPr>
                <w:rFonts w:ascii="Calibri" w:hAnsi="Calibri" w:cs="Calibri"/>
                <w:b/>
                <w:sz w:val="20"/>
                <w:szCs w:val="20"/>
              </w:rPr>
              <w:t xml:space="preserve">vis </w:t>
            </w:r>
            <w:r w:rsidR="00655FEC" w:rsidRPr="0097787E">
              <w:rPr>
                <w:rFonts w:ascii="Calibri" w:hAnsi="Calibri" w:cs="Calibri"/>
                <w:b/>
                <w:sz w:val="20"/>
                <w:szCs w:val="20"/>
              </w:rPr>
              <w:t>au couple de</w:t>
            </w:r>
            <w:r w:rsidR="00655FEC" w:rsidRPr="00725348">
              <w:rPr>
                <w:rFonts w:ascii="Calibri" w:hAnsi="Calibri" w:cs="Calibri"/>
                <w:b/>
                <w:sz w:val="20"/>
                <w:szCs w:val="20"/>
              </w:rPr>
              <w:t xml:space="preserve"> </w:t>
            </w:r>
            <w:r w:rsidR="00655FEC" w:rsidRPr="0097787E">
              <w:rPr>
                <w:rFonts w:ascii="Calibri" w:hAnsi="Calibri" w:cs="Calibri"/>
                <w:b/>
                <w:sz w:val="20"/>
                <w:szCs w:val="20"/>
              </w:rPr>
              <w:t>0.3 Nm</w:t>
            </w:r>
            <w:r w:rsidR="00655FEC" w:rsidRPr="00725348">
              <w:rPr>
                <w:rFonts w:ascii="Calibri" w:hAnsi="Calibri" w:cs="Calibri"/>
                <w:bCs/>
                <w:sz w:val="20"/>
                <w:szCs w:val="20"/>
              </w:rPr>
              <w:t>.</w:t>
            </w:r>
          </w:p>
          <w:p w14:paraId="3DFB2707" w14:textId="3CD145EC" w:rsidR="00655FEC" w:rsidRDefault="00655FEC" w:rsidP="00725348">
            <w:pPr>
              <w:pStyle w:val="Paragraphe1"/>
              <w:spacing w:before="120" w:after="120"/>
              <w:ind w:left="0" w:right="33"/>
              <w:jc w:val="center"/>
              <w:rPr>
                <w:b/>
                <w:bCs/>
                <w:noProof/>
              </w:rPr>
            </w:pPr>
            <w:r>
              <w:rPr>
                <w:noProof/>
                <w:color w:val="4F81BD"/>
              </w:rPr>
              <w:drawing>
                <wp:inline distT="0" distB="0" distL="0" distR="0" wp14:anchorId="5F627702" wp14:editId="33F6729C">
                  <wp:extent cx="2073349" cy="3311924"/>
                  <wp:effectExtent l="0" t="0" r="3175" b="3175"/>
                  <wp:docPr id="58779093" name="Image 58779093"/>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lum/>
                            <a:alphaModFix/>
                            <a:extLst>
                              <a:ext uri="{28A0092B-C50C-407E-A947-70E740481C1C}">
                                <a14:useLocalDpi xmlns:a14="http://schemas.microsoft.com/office/drawing/2010/main" val="0"/>
                              </a:ext>
                            </a:extLst>
                          </a:blip>
                          <a:srcRect l="6345" r="5275"/>
                          <a:stretch/>
                        </pic:blipFill>
                        <pic:spPr bwMode="auto">
                          <a:xfrm>
                            <a:off x="0" y="0"/>
                            <a:ext cx="2099389" cy="3353519"/>
                          </a:xfrm>
                          <a:prstGeom prst="rect">
                            <a:avLst/>
                          </a:prstGeom>
                          <a:noFill/>
                          <a:ln>
                            <a:noFill/>
                          </a:ln>
                          <a:extLst>
                            <a:ext uri="{53640926-AAD7-44D8-BBD7-CCE9431645EC}">
                              <a14:shadowObscured xmlns:a14="http://schemas.microsoft.com/office/drawing/2010/main"/>
                            </a:ext>
                          </a:extLst>
                        </pic:spPr>
                      </pic:pic>
                    </a:graphicData>
                  </a:graphic>
                </wp:inline>
              </w:drawing>
            </w:r>
          </w:p>
          <w:p w14:paraId="0D7C87C5" w14:textId="7A2BFF29" w:rsidR="00492574" w:rsidRDefault="00492574" w:rsidP="00725348">
            <w:pPr>
              <w:pStyle w:val="Paragraphe1"/>
              <w:keepNext/>
              <w:spacing w:before="120" w:after="120"/>
              <w:ind w:left="0" w:right="33"/>
            </w:pPr>
            <w:r>
              <w:rPr>
                <w:rStyle w:val="Rfrencelgre"/>
                <w:noProof/>
              </w:rPr>
              <w:drawing>
                <wp:inline distT="0" distB="0" distL="0" distR="0" wp14:anchorId="59E3ED61" wp14:editId="1EAFE958">
                  <wp:extent cx="1529888" cy="3826933"/>
                  <wp:effectExtent l="0" t="0" r="0" b="2540"/>
                  <wp:docPr id="58779099" name="Image 5877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4161" cy="3862635"/>
                          </a:xfrm>
                          <a:prstGeom prst="rect">
                            <a:avLst/>
                          </a:prstGeom>
                          <a:noFill/>
                          <a:ln>
                            <a:noFill/>
                          </a:ln>
                        </pic:spPr>
                      </pic:pic>
                    </a:graphicData>
                  </a:graphic>
                </wp:inline>
              </w:drawing>
            </w:r>
            <w:r>
              <w:t xml:space="preserve">   </w:t>
            </w:r>
            <w:r>
              <w:rPr>
                <w:rFonts w:asciiTheme="minorHAnsi" w:hAnsiTheme="minorHAnsi" w:cstheme="minorHAnsi"/>
                <w:noProof/>
                <w:sz w:val="20"/>
                <w:szCs w:val="20"/>
              </w:rPr>
              <w:drawing>
                <wp:inline distT="0" distB="0" distL="0" distR="0" wp14:anchorId="3BF749D4" wp14:editId="18D8304C">
                  <wp:extent cx="2849340" cy="3121234"/>
                  <wp:effectExtent l="0" t="0" r="8255" b="3175"/>
                  <wp:docPr id="58779100" name="Image 5877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1695" cy="3123814"/>
                          </a:xfrm>
                          <a:prstGeom prst="rect">
                            <a:avLst/>
                          </a:prstGeom>
                          <a:noFill/>
                          <a:ln>
                            <a:noFill/>
                          </a:ln>
                        </pic:spPr>
                      </pic:pic>
                    </a:graphicData>
                  </a:graphic>
                </wp:inline>
              </w:drawing>
            </w:r>
          </w:p>
          <w:p w14:paraId="5DC95BF1" w14:textId="6BDC88E9" w:rsidR="00655FEC" w:rsidRPr="00101C34" w:rsidRDefault="00492574" w:rsidP="00725348">
            <w:pPr>
              <w:pStyle w:val="Lgende"/>
            </w:pPr>
            <w:r>
              <w:t xml:space="preserve">Photo </w:t>
            </w:r>
            <w:r>
              <w:fldChar w:fldCharType="begin"/>
            </w:r>
            <w:r>
              <w:instrText xml:space="preserve"> SEQ Photo \* ARABIC </w:instrText>
            </w:r>
            <w:r>
              <w:fldChar w:fldCharType="separate"/>
            </w:r>
            <w:r w:rsidR="00C92EA2">
              <w:rPr>
                <w:noProof/>
              </w:rPr>
              <w:t>10</w:t>
            </w:r>
            <w:r>
              <w:fldChar w:fldCharType="end"/>
            </w:r>
            <w:r>
              <w:t> : montage du tube DU</w:t>
            </w:r>
          </w:p>
        </w:tc>
        <w:tc>
          <w:tcPr>
            <w:tcW w:w="1120" w:type="dxa"/>
          </w:tcPr>
          <w:p w14:paraId="10D905B8" w14:textId="77777777" w:rsidR="00345E9F" w:rsidRDefault="00345E9F" w:rsidP="004E7311">
            <w:pPr>
              <w:spacing w:before="120" w:after="120"/>
            </w:pPr>
          </w:p>
        </w:tc>
        <w:tc>
          <w:tcPr>
            <w:tcW w:w="1551" w:type="dxa"/>
          </w:tcPr>
          <w:p w14:paraId="70BD1D29" w14:textId="77777777" w:rsidR="00345E9F" w:rsidRDefault="00345E9F" w:rsidP="004E7311">
            <w:pPr>
              <w:spacing w:before="120" w:after="120"/>
            </w:pPr>
          </w:p>
        </w:tc>
      </w:tr>
      <w:tr w:rsidR="004E7311" w14:paraId="127CE03E" w14:textId="77777777" w:rsidTr="00AD11FA">
        <w:tc>
          <w:tcPr>
            <w:tcW w:w="7956" w:type="dxa"/>
          </w:tcPr>
          <w:p w14:paraId="1F953AA2" w14:textId="77777777" w:rsidR="004E7311" w:rsidRPr="002362EB" w:rsidRDefault="004E7311" w:rsidP="00725348">
            <w:pPr>
              <w:pStyle w:val="Paragraphe1"/>
              <w:numPr>
                <w:ilvl w:val="0"/>
                <w:numId w:val="34"/>
              </w:numPr>
              <w:spacing w:before="120" w:after="120"/>
              <w:ind w:right="33"/>
              <w:jc w:val="left"/>
              <w:rPr>
                <w:rFonts w:asciiTheme="minorHAnsi" w:hAnsiTheme="minorHAnsi" w:cstheme="minorHAnsi"/>
                <w:b/>
                <w:bCs/>
                <w:sz w:val="20"/>
                <w:szCs w:val="20"/>
              </w:rPr>
            </w:pPr>
            <w:r w:rsidRPr="0029015C">
              <w:rPr>
                <w:rFonts w:ascii="Calibri" w:hAnsi="Calibri" w:cs="Calibri"/>
                <w:sz w:val="20"/>
                <w:szCs w:val="20"/>
              </w:rPr>
              <w:lastRenderedPageBreak/>
              <w:t xml:space="preserve">Stocker proprement le </w:t>
            </w:r>
            <w:proofErr w:type="gramStart"/>
            <w:r w:rsidRPr="0029015C">
              <w:rPr>
                <w:rFonts w:ascii="Calibri" w:hAnsi="Calibri" w:cs="Calibri"/>
                <w:sz w:val="20"/>
                <w:szCs w:val="20"/>
              </w:rPr>
              <w:t>DU</w:t>
            </w:r>
            <w:proofErr w:type="gramEnd"/>
            <w:r w:rsidRPr="0029015C">
              <w:rPr>
                <w:rFonts w:ascii="Calibri" w:hAnsi="Calibri" w:cs="Calibri"/>
                <w:sz w:val="20"/>
                <w:szCs w:val="20"/>
              </w:rPr>
              <w:t xml:space="preserve"> jusqu’à la prochaine étape d’assemblage</w:t>
            </w:r>
            <w:r w:rsidRPr="0029015C">
              <w:rPr>
                <w:rFonts w:asciiTheme="minorHAnsi" w:hAnsiTheme="minorHAnsi" w:cstheme="minorHAnsi"/>
                <w:sz w:val="20"/>
                <w:szCs w:val="20"/>
              </w:rPr>
              <w:t>.</w:t>
            </w:r>
          </w:p>
          <w:p w14:paraId="3AF72607" w14:textId="15694477" w:rsidR="004E7311" w:rsidRPr="002362EB" w:rsidRDefault="004E7311" w:rsidP="00725348">
            <w:pPr>
              <w:pStyle w:val="Paragraphe1"/>
              <w:numPr>
                <w:ilvl w:val="0"/>
                <w:numId w:val="34"/>
              </w:numPr>
              <w:spacing w:before="120" w:after="120"/>
              <w:ind w:right="33"/>
              <w:jc w:val="left"/>
              <w:rPr>
                <w:rFonts w:asciiTheme="minorHAnsi" w:hAnsiTheme="minorHAnsi" w:cstheme="minorHAnsi"/>
                <w:b/>
                <w:bCs/>
                <w:sz w:val="20"/>
                <w:szCs w:val="20"/>
              </w:rPr>
            </w:pPr>
            <w:r>
              <w:rPr>
                <w:rFonts w:asciiTheme="minorHAnsi" w:hAnsiTheme="minorHAnsi" w:cstheme="minorHAnsi"/>
                <w:sz w:val="20"/>
                <w:szCs w:val="20"/>
              </w:rPr>
              <w:t xml:space="preserve">Prévoir une caisse </w:t>
            </w:r>
            <w:ins w:id="195" w:author="Robert Martos" w:date="2025-06-18T18:49:00Z">
              <w:r w:rsidR="00985A09">
                <w:rPr>
                  <w:rFonts w:asciiTheme="minorHAnsi" w:hAnsiTheme="minorHAnsi" w:cstheme="minorHAnsi"/>
                  <w:sz w:val="20"/>
                  <w:szCs w:val="20"/>
                </w:rPr>
                <w:t xml:space="preserve">dissipative </w:t>
              </w:r>
            </w:ins>
            <w:del w:id="196" w:author="Robert Martos" w:date="2025-06-18T18:49:00Z">
              <w:r w:rsidDel="00985A09">
                <w:rPr>
                  <w:rFonts w:asciiTheme="minorHAnsi" w:hAnsiTheme="minorHAnsi" w:cstheme="minorHAnsi"/>
                  <w:sz w:val="20"/>
                  <w:szCs w:val="20"/>
                </w:rPr>
                <w:delText>antistatique</w:delText>
              </w:r>
            </w:del>
            <w:r>
              <w:rPr>
                <w:rFonts w:asciiTheme="minorHAnsi" w:hAnsiTheme="minorHAnsi" w:cstheme="minorHAnsi"/>
                <w:sz w:val="20"/>
                <w:szCs w:val="20"/>
              </w:rPr>
              <w:t xml:space="preserve"> avec un tapis de mousse propre pour recevoir 7 Dus.</w:t>
            </w:r>
          </w:p>
          <w:p w14:paraId="55D592AE" w14:textId="367AB7D4" w:rsidR="004E7311" w:rsidRPr="004E7311" w:rsidRDefault="004E7311" w:rsidP="00725348">
            <w:pPr>
              <w:pStyle w:val="Paragraphe1"/>
              <w:spacing w:before="120" w:after="120"/>
              <w:ind w:left="0" w:right="33"/>
              <w:rPr>
                <w:rFonts w:asciiTheme="minorHAnsi" w:hAnsiTheme="minorHAnsi" w:cstheme="minorHAnsi"/>
                <w:b/>
                <w:strike/>
                <w:sz w:val="20"/>
                <w:szCs w:val="20"/>
              </w:rPr>
            </w:pPr>
            <w:r>
              <w:rPr>
                <w:rFonts w:ascii="Calibri" w:hAnsi="Calibri" w:cs="Calibri"/>
                <w:sz w:val="20"/>
                <w:szCs w:val="20"/>
              </w:rPr>
              <w:t>(</w:t>
            </w:r>
            <w:proofErr w:type="gramStart"/>
            <w:r w:rsidRPr="0029015C">
              <w:rPr>
                <w:rFonts w:ascii="Calibri" w:hAnsi="Calibri" w:cs="Calibri"/>
                <w:sz w:val="20"/>
                <w:szCs w:val="20"/>
              </w:rPr>
              <w:t>pour</w:t>
            </w:r>
            <w:proofErr w:type="gramEnd"/>
            <w:r w:rsidRPr="0029015C">
              <w:rPr>
                <w:rFonts w:ascii="Calibri" w:hAnsi="Calibri" w:cs="Calibri"/>
                <w:sz w:val="20"/>
                <w:szCs w:val="20"/>
              </w:rPr>
              <w:t xml:space="preserve"> préserver les </w:t>
            </w:r>
            <w:proofErr w:type="spellStart"/>
            <w:r w:rsidRPr="0029015C">
              <w:rPr>
                <w:rFonts w:ascii="Calibri" w:hAnsi="Calibri" w:cs="Calibri"/>
                <w:sz w:val="20"/>
                <w:szCs w:val="20"/>
              </w:rPr>
              <w:t>PMTs</w:t>
            </w:r>
            <w:proofErr w:type="spellEnd"/>
            <w:r w:rsidRPr="0029015C">
              <w:rPr>
                <w:rFonts w:ascii="Calibri" w:hAnsi="Calibri" w:cs="Calibri"/>
                <w:sz w:val="20"/>
                <w:szCs w:val="20"/>
              </w:rPr>
              <w:t xml:space="preserve"> de la poussière et de la lumière)</w:t>
            </w:r>
          </w:p>
        </w:tc>
        <w:tc>
          <w:tcPr>
            <w:tcW w:w="1120" w:type="dxa"/>
          </w:tcPr>
          <w:p w14:paraId="7D68F8FF" w14:textId="77777777" w:rsidR="004E7311" w:rsidRDefault="004E7311" w:rsidP="004E7311">
            <w:pPr>
              <w:spacing w:before="120" w:after="120"/>
            </w:pPr>
          </w:p>
        </w:tc>
        <w:tc>
          <w:tcPr>
            <w:tcW w:w="1551" w:type="dxa"/>
          </w:tcPr>
          <w:p w14:paraId="3F253C08" w14:textId="77777777" w:rsidR="004E7311" w:rsidRDefault="004E7311" w:rsidP="004E7311">
            <w:pPr>
              <w:spacing w:before="120" w:after="120"/>
            </w:pPr>
          </w:p>
        </w:tc>
      </w:tr>
    </w:tbl>
    <w:p w14:paraId="774AA0E7" w14:textId="073112A5" w:rsidR="00F36A6B" w:rsidRDefault="00F36A6B" w:rsidP="00F36A6B"/>
    <w:p w14:paraId="75306F75" w14:textId="77777777" w:rsidR="00F36A6B" w:rsidRPr="00F36A6B" w:rsidRDefault="00F36A6B" w:rsidP="00345E9F"/>
    <w:p w14:paraId="666F45D1" w14:textId="77777777" w:rsidR="00406818" w:rsidRDefault="00406818" w:rsidP="00A00AE0">
      <w:pPr>
        <w:pStyle w:val="Sansinterligne"/>
      </w:pPr>
    </w:p>
    <w:p w14:paraId="7596DAE9" w14:textId="603EF131" w:rsidR="008E4D5E" w:rsidRDefault="008E4D5E">
      <w:pPr>
        <w:jc w:val="left"/>
      </w:pPr>
      <w:r>
        <w:br w:type="page"/>
      </w:r>
    </w:p>
    <w:p w14:paraId="69B7D4F7" w14:textId="77777777" w:rsidR="002B1591" w:rsidRDefault="002B1591" w:rsidP="00A00AE0">
      <w:pPr>
        <w:pStyle w:val="Sansinterligne"/>
      </w:pPr>
    </w:p>
    <w:p w14:paraId="375901CC" w14:textId="77777777" w:rsidR="007B5EFA" w:rsidRPr="009D0735" w:rsidRDefault="00D04571" w:rsidP="00A00AE0">
      <w:pPr>
        <w:pStyle w:val="Titre2"/>
      </w:pPr>
      <w:bookmarkStart w:id="197" w:name="_Toc202340682"/>
      <w:r w:rsidRPr="009D0735">
        <w:t>Vé</w:t>
      </w:r>
      <w:r w:rsidR="007B5EFA" w:rsidRPr="009D0735">
        <w:t>rification</w:t>
      </w:r>
      <w:r w:rsidRPr="009D0735">
        <w:t>s</w:t>
      </w:r>
      <w:bookmarkEnd w:id="197"/>
    </w:p>
    <w:p w14:paraId="6CA6D157" w14:textId="77777777" w:rsidR="00927994" w:rsidRDefault="00927994" w:rsidP="00927994">
      <w:pPr>
        <w:pStyle w:val="Titre3"/>
      </w:pPr>
      <w:bookmarkStart w:id="198" w:name="_Toc202340683"/>
      <w:r>
        <w:t>Serrage des vis</w:t>
      </w:r>
      <w:bookmarkEnd w:id="198"/>
    </w:p>
    <w:p w14:paraId="52C8BA1D" w14:textId="75CDD00B" w:rsidR="00B23C06" w:rsidRDefault="00B23C06" w:rsidP="00927994">
      <w:r>
        <w:t>A l’aide du tournevis dynamométrique, vérifier que toutes les vis ont été correctement serrées au couple :</w:t>
      </w:r>
    </w:p>
    <w:p w14:paraId="6B295D69" w14:textId="03ADD71C" w:rsidR="00B23C06" w:rsidRDefault="00B23C06" w:rsidP="00B23C06">
      <w:pPr>
        <w:pStyle w:val="Paragraphedeliste"/>
        <w:numPr>
          <w:ilvl w:val="0"/>
          <w:numId w:val="47"/>
        </w:numPr>
      </w:pPr>
      <w:r>
        <w:t>2 vis serrées au couple de 0.3 Nm sur le tube.</w:t>
      </w:r>
    </w:p>
    <w:p w14:paraId="5BBF6EED" w14:textId="2794B503" w:rsidR="00B23C06" w:rsidRDefault="00B23C06" w:rsidP="001E18E8">
      <w:pPr>
        <w:pStyle w:val="Paragraphedeliste"/>
        <w:numPr>
          <w:ilvl w:val="0"/>
          <w:numId w:val="47"/>
        </w:numPr>
      </w:pPr>
      <w:r w:rsidRPr="0007778D">
        <w:rPr>
          <w:rFonts w:cstheme="minorHAnsi"/>
        </w:rPr>
        <w:t>2 entretoises hexagonale</w:t>
      </w:r>
      <w:r>
        <w:rPr>
          <w:rFonts w:cstheme="minorHAnsi"/>
        </w:rPr>
        <w:t xml:space="preserve"> </w:t>
      </w:r>
      <w:r>
        <w:t xml:space="preserve">serrées au couple de 0.6 Nm autour du connecteur </w:t>
      </w:r>
      <w:proofErr w:type="spellStart"/>
      <w:r>
        <w:t>Samtec</w:t>
      </w:r>
      <w:proofErr w:type="spellEnd"/>
    </w:p>
    <w:p w14:paraId="381ED6CC" w14:textId="77777777" w:rsidR="00927994" w:rsidRDefault="00927994" w:rsidP="00927994">
      <w:pPr>
        <w:pStyle w:val="Titre3"/>
      </w:pPr>
      <w:bookmarkStart w:id="199" w:name="_Toc202340684"/>
      <w:r>
        <w:t>Documentation</w:t>
      </w:r>
      <w:bookmarkEnd w:id="199"/>
    </w:p>
    <w:p w14:paraId="08E984F4" w14:textId="2D419E3B" w:rsidR="00731F90" w:rsidRPr="00DF41D6" w:rsidRDefault="00927994" w:rsidP="002362EB">
      <w:r w:rsidRPr="004D7428">
        <w:t>Vérifier la documentation générée pendant la procédure d’assemblage mécanique : les étapes de la procédure doivent être visées, les non-conformités consignées, les fiches de suivies remplies.</w:t>
      </w:r>
    </w:p>
    <w:p w14:paraId="019E30C7" w14:textId="77777777" w:rsidR="007B5EFA" w:rsidRPr="00D04571" w:rsidRDefault="00D04571" w:rsidP="00A00AE0">
      <w:pPr>
        <w:pStyle w:val="Titre2"/>
      </w:pPr>
      <w:bookmarkStart w:id="200" w:name="_Toc202340685"/>
      <w:r w:rsidRPr="00D04571">
        <w:t>V</w:t>
      </w:r>
      <w:r w:rsidR="007B5EFA" w:rsidRPr="00D04571">
        <w:t xml:space="preserve">alidation </w:t>
      </w:r>
      <w:r w:rsidR="00356102">
        <w:t>et clôture</w:t>
      </w:r>
      <w:r w:rsidRPr="00D04571">
        <w:t xml:space="preserve"> de </w:t>
      </w:r>
      <w:r>
        <w:t>la tâche</w:t>
      </w:r>
      <w:bookmarkEnd w:id="200"/>
    </w:p>
    <w:p w14:paraId="2CC1F53F" w14:textId="77777777" w:rsidR="00020D4B" w:rsidRDefault="00020D4B" w:rsidP="00A00AE0">
      <w:pPr>
        <w:pStyle w:val="Sansinterligne"/>
      </w:pPr>
    </w:p>
    <w:p w14:paraId="27EA3926" w14:textId="77777777" w:rsidR="00020D4B" w:rsidRPr="00D04571" w:rsidRDefault="00020D4B" w:rsidP="00A00AE0">
      <w:pPr>
        <w:pStyle w:val="Sansinterligne"/>
      </w:pPr>
    </w:p>
    <w:tbl>
      <w:tblPr>
        <w:tblW w:w="0" w:type="auto"/>
        <w:tblInd w:w="81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9"/>
        <w:gridCol w:w="3118"/>
        <w:gridCol w:w="2693"/>
      </w:tblGrid>
      <w:tr w:rsidR="007B5EFA" w:rsidRPr="00F925CF" w14:paraId="0DC6DB40" w14:textId="77777777" w:rsidTr="00781BA8">
        <w:trPr>
          <w:trHeight w:val="283"/>
        </w:trPr>
        <w:tc>
          <w:tcPr>
            <w:tcW w:w="3119" w:type="dxa"/>
            <w:shd w:val="clear" w:color="auto" w:fill="auto"/>
            <w:vAlign w:val="center"/>
          </w:tcPr>
          <w:p w14:paraId="5F9F1BD1" w14:textId="77777777" w:rsidR="007B5EFA" w:rsidRPr="00F925CF" w:rsidRDefault="009D0735" w:rsidP="00A00AE0">
            <w:pPr>
              <w:rPr>
                <w:rFonts w:eastAsia="Times"/>
              </w:rPr>
            </w:pPr>
            <w:r w:rsidRPr="00F925CF">
              <w:rPr>
                <w:rFonts w:eastAsia="Times"/>
              </w:rPr>
              <w:t>Non conformités</w:t>
            </w:r>
          </w:p>
        </w:tc>
        <w:tc>
          <w:tcPr>
            <w:tcW w:w="3118" w:type="dxa"/>
            <w:shd w:val="clear" w:color="auto" w:fill="auto"/>
            <w:vAlign w:val="center"/>
          </w:tcPr>
          <w:p w14:paraId="75FAFB2D" w14:textId="77777777" w:rsidR="007B5EFA" w:rsidRPr="00F925CF" w:rsidRDefault="003F4F60" w:rsidP="00A00AE0">
            <w:pPr>
              <w:rPr>
                <w:lang w:eastAsia="de-DE"/>
              </w:rPr>
            </w:pPr>
            <w:r>
              <w:fldChar w:fldCharType="begin">
                <w:ffData>
                  <w:name w:val=""/>
                  <w:enabled/>
                  <w:calcOnExit w:val="0"/>
                  <w:checkBox>
                    <w:sizeAuto/>
                    <w:default w:val="0"/>
                  </w:checkBox>
                </w:ffData>
              </w:fldChar>
            </w:r>
            <w:r w:rsidR="00510E94">
              <w:instrText xml:space="preserve"> FORMCHECKBOX </w:instrText>
            </w:r>
            <w:r>
              <w:fldChar w:fldCharType="separate"/>
            </w:r>
            <w:r>
              <w:fldChar w:fldCharType="end"/>
            </w:r>
            <w:r w:rsidR="00F925CF" w:rsidRPr="00F925CF">
              <w:t xml:space="preserve"> Mineu</w:t>
            </w:r>
            <w:r w:rsidR="007B5EFA" w:rsidRPr="00F925CF">
              <w:t>r</w:t>
            </w:r>
            <w:r w:rsidR="00F925CF" w:rsidRPr="00F925CF">
              <w:t>es</w:t>
            </w:r>
            <w:r w:rsidR="007B5EFA" w:rsidRPr="00F925CF">
              <w:t xml:space="preserve"> </w:t>
            </w:r>
          </w:p>
        </w:tc>
        <w:tc>
          <w:tcPr>
            <w:tcW w:w="2693" w:type="dxa"/>
            <w:shd w:val="clear" w:color="auto" w:fill="auto"/>
            <w:vAlign w:val="center"/>
          </w:tcPr>
          <w:p w14:paraId="3882D234" w14:textId="77777777" w:rsidR="007B5EFA" w:rsidRPr="00F925CF" w:rsidRDefault="003F4F60" w:rsidP="00A00AE0">
            <w:pPr>
              <w:rPr>
                <w:rFonts w:eastAsia="Times"/>
                <w:bCs/>
              </w:rPr>
            </w:pPr>
            <w:r>
              <w:fldChar w:fldCharType="begin">
                <w:ffData>
                  <w:name w:val="CaseACocher1"/>
                  <w:enabled/>
                  <w:calcOnExit w:val="0"/>
                  <w:checkBox>
                    <w:sizeAuto/>
                    <w:default w:val="0"/>
                  </w:checkBox>
                </w:ffData>
              </w:fldChar>
            </w:r>
            <w:r w:rsidR="00510E94">
              <w:instrText xml:space="preserve"> FORMCHECKBOX </w:instrText>
            </w:r>
            <w:r>
              <w:fldChar w:fldCharType="separate"/>
            </w:r>
            <w:r>
              <w:fldChar w:fldCharType="end"/>
            </w:r>
            <w:r w:rsidR="00F925CF" w:rsidRPr="00F925CF">
              <w:t xml:space="preserve"> Majeu</w:t>
            </w:r>
            <w:r w:rsidR="007B5EFA" w:rsidRPr="00F925CF">
              <w:t>r</w:t>
            </w:r>
            <w:r w:rsidR="00F925CF" w:rsidRPr="00F925CF">
              <w:t>es</w:t>
            </w:r>
          </w:p>
        </w:tc>
      </w:tr>
    </w:tbl>
    <w:p w14:paraId="20D5EF3B" w14:textId="77777777" w:rsidR="007B5EFA" w:rsidRDefault="007B5EFA" w:rsidP="00A00AE0">
      <w:pPr>
        <w:pStyle w:val="Sansinterligne"/>
      </w:pPr>
    </w:p>
    <w:tbl>
      <w:tblPr>
        <w:tblW w:w="0" w:type="auto"/>
        <w:tblInd w:w="81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9"/>
        <w:gridCol w:w="3118"/>
        <w:gridCol w:w="2693"/>
      </w:tblGrid>
      <w:tr w:rsidR="007B5EFA" w:rsidRPr="007423F2" w14:paraId="6C165873" w14:textId="77777777" w:rsidTr="00C033F3">
        <w:trPr>
          <w:trHeight w:val="283"/>
        </w:trPr>
        <w:tc>
          <w:tcPr>
            <w:tcW w:w="3119" w:type="dxa"/>
            <w:tcBorders>
              <w:bottom w:val="single" w:sz="4" w:space="0" w:color="BFBFBF"/>
            </w:tcBorders>
            <w:shd w:val="clear" w:color="auto" w:fill="000000" w:themeFill="text1"/>
            <w:vAlign w:val="center"/>
          </w:tcPr>
          <w:p w14:paraId="4A478120" w14:textId="77777777" w:rsidR="007B5EFA" w:rsidRPr="00BE3F39" w:rsidRDefault="00731F90" w:rsidP="00A00AE0">
            <w:pPr>
              <w:pStyle w:val="Sansinterligne"/>
            </w:pPr>
            <w:r>
              <w:t>Responsable Affaire</w:t>
            </w:r>
          </w:p>
        </w:tc>
        <w:tc>
          <w:tcPr>
            <w:tcW w:w="3118" w:type="dxa"/>
            <w:tcBorders>
              <w:bottom w:val="single" w:sz="4" w:space="0" w:color="BFBFBF"/>
            </w:tcBorders>
            <w:shd w:val="clear" w:color="auto" w:fill="000000" w:themeFill="text1"/>
            <w:vAlign w:val="center"/>
          </w:tcPr>
          <w:p w14:paraId="34318889" w14:textId="77777777" w:rsidR="007B5EFA" w:rsidRPr="00BE3F39" w:rsidRDefault="00731F90" w:rsidP="00A00AE0">
            <w:pPr>
              <w:pStyle w:val="Sansinterligne"/>
              <w:rPr>
                <w:rFonts w:eastAsia="Times"/>
              </w:rPr>
            </w:pPr>
            <w:r>
              <w:rPr>
                <w:rFonts w:eastAsia="Times"/>
              </w:rPr>
              <w:t>Responsable Tâche</w:t>
            </w:r>
          </w:p>
        </w:tc>
        <w:tc>
          <w:tcPr>
            <w:tcW w:w="2693" w:type="dxa"/>
            <w:tcBorders>
              <w:bottom w:val="single" w:sz="4" w:space="0" w:color="BFBFBF"/>
            </w:tcBorders>
            <w:shd w:val="clear" w:color="auto" w:fill="000000" w:themeFill="text1"/>
            <w:vAlign w:val="center"/>
          </w:tcPr>
          <w:p w14:paraId="6B4FB66D" w14:textId="77777777" w:rsidR="007B5EFA" w:rsidRPr="00BE3F39" w:rsidRDefault="00731F90" w:rsidP="00A00AE0">
            <w:pPr>
              <w:pStyle w:val="Sansinterligne"/>
              <w:rPr>
                <w:rFonts w:eastAsia="Times"/>
              </w:rPr>
            </w:pPr>
            <w:r>
              <w:rPr>
                <w:rFonts w:eastAsia="Times"/>
              </w:rPr>
              <w:t>Responsable Qualité</w:t>
            </w:r>
          </w:p>
        </w:tc>
      </w:tr>
      <w:tr w:rsidR="007B5EFA" w:rsidRPr="007423F2" w14:paraId="00EC4CD4" w14:textId="77777777" w:rsidTr="00C033F3">
        <w:trPr>
          <w:trHeight w:val="1468"/>
        </w:trPr>
        <w:tc>
          <w:tcPr>
            <w:tcW w:w="3119" w:type="dxa"/>
            <w:tcBorders>
              <w:top w:val="single" w:sz="4" w:space="0" w:color="BFBFBF"/>
              <w:left w:val="single" w:sz="4" w:space="0" w:color="BFBFBF" w:themeColor="background1" w:themeShade="BF"/>
              <w:bottom w:val="single" w:sz="4" w:space="0" w:color="BFBFBF"/>
              <w:right w:val="single" w:sz="4" w:space="0" w:color="BFBFBF"/>
            </w:tcBorders>
            <w:shd w:val="clear" w:color="auto" w:fill="auto"/>
            <w:vAlign w:val="center"/>
          </w:tcPr>
          <w:p w14:paraId="304C2080" w14:textId="77777777" w:rsidR="007B5EFA" w:rsidRDefault="007B5EFA" w:rsidP="00A00AE0">
            <w:pPr>
              <w:rPr>
                <w:rFonts w:eastAsia="Times"/>
              </w:rPr>
            </w:pPr>
          </w:p>
        </w:tc>
        <w:tc>
          <w:tcPr>
            <w:tcW w:w="311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387978D" w14:textId="77777777" w:rsidR="007B5EFA" w:rsidRDefault="007B5EFA" w:rsidP="00A00AE0"/>
        </w:tc>
        <w:tc>
          <w:tcPr>
            <w:tcW w:w="2693" w:type="dxa"/>
            <w:tcBorders>
              <w:top w:val="single" w:sz="4" w:space="0" w:color="BFBFBF"/>
              <w:left w:val="single" w:sz="4" w:space="0" w:color="BFBFBF"/>
              <w:bottom w:val="single" w:sz="4" w:space="0" w:color="BFBFBF"/>
            </w:tcBorders>
            <w:shd w:val="clear" w:color="auto" w:fill="auto"/>
            <w:vAlign w:val="center"/>
          </w:tcPr>
          <w:p w14:paraId="33CE003F" w14:textId="77777777" w:rsidR="007B5EFA" w:rsidRPr="007423F2" w:rsidRDefault="007B5EFA" w:rsidP="00A00AE0"/>
        </w:tc>
      </w:tr>
    </w:tbl>
    <w:p w14:paraId="044C0FA0" w14:textId="77777777" w:rsidR="007B5EFA" w:rsidRDefault="007B5EFA" w:rsidP="00D35246">
      <w:pPr>
        <w:pStyle w:val="Sansinterligne"/>
      </w:pPr>
    </w:p>
    <w:sectPr w:rsidR="007B5EFA" w:rsidSect="00345E9F">
      <w:headerReference w:type="default" r:id="rId31"/>
      <w:headerReference w:type="first" r:id="rId32"/>
      <w:pgSz w:w="12240" w:h="15840"/>
      <w:pgMar w:top="567" w:right="851" w:bottom="567" w:left="851" w:header="425"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33F1B" w14:textId="77777777" w:rsidR="006A1E4A" w:rsidRDefault="006A1E4A" w:rsidP="00A00AE0">
      <w:r>
        <w:separator/>
      </w:r>
    </w:p>
  </w:endnote>
  <w:endnote w:type="continuationSeparator" w:id="0">
    <w:p w14:paraId="6B52EF12" w14:textId="77777777" w:rsidR="006A1E4A" w:rsidRDefault="006A1E4A" w:rsidP="00A00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55B66" w14:textId="77777777" w:rsidR="006A1E4A" w:rsidRDefault="006A1E4A" w:rsidP="00A00AE0">
      <w:r>
        <w:separator/>
      </w:r>
    </w:p>
  </w:footnote>
  <w:footnote w:type="continuationSeparator" w:id="0">
    <w:p w14:paraId="6123AE91" w14:textId="77777777" w:rsidR="006A1E4A" w:rsidRDefault="006A1E4A" w:rsidP="00A00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34" w:type="dxa"/>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691"/>
      <w:gridCol w:w="3781"/>
      <w:gridCol w:w="3831"/>
    </w:tblGrid>
    <w:tr w:rsidR="00113116" w:rsidRPr="001C2886" w14:paraId="714F29F0" w14:textId="77777777" w:rsidTr="00822833">
      <w:trPr>
        <w:jc w:val="center"/>
      </w:trPr>
      <w:tc>
        <w:tcPr>
          <w:tcW w:w="1531" w:type="dxa"/>
          <w:vMerge w:val="restart"/>
        </w:tcPr>
        <w:p w14:paraId="502D60A1" w14:textId="77777777" w:rsidR="00113116" w:rsidRPr="00BC59ED" w:rsidRDefault="00113116" w:rsidP="002362EB">
          <w:pPr>
            <w:spacing w:before="0" w:after="0"/>
            <w:ind w:left="-57"/>
            <w:jc w:val="center"/>
            <w:rPr>
              <w:lang w:val="en-GB"/>
            </w:rPr>
          </w:pPr>
          <w:r>
            <w:rPr>
              <w:noProof/>
            </w:rPr>
            <w:drawing>
              <wp:inline distT="0" distB="0" distL="0" distR="0" wp14:anchorId="06E94E24" wp14:editId="3F677EAA">
                <wp:extent cx="925195" cy="473710"/>
                <wp:effectExtent l="0" t="0" r="0" b="0"/>
                <wp:docPr id="5877910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473710"/>
                        </a:xfrm>
                        <a:prstGeom prst="rect">
                          <a:avLst/>
                        </a:prstGeom>
                        <a:noFill/>
                        <a:ln>
                          <a:noFill/>
                        </a:ln>
                      </pic:spPr>
                    </pic:pic>
                  </a:graphicData>
                </a:graphic>
              </wp:inline>
            </w:drawing>
          </w:r>
        </w:p>
      </w:tc>
      <w:tc>
        <w:tcPr>
          <w:tcW w:w="1691" w:type="dxa"/>
          <w:vMerge w:val="restart"/>
        </w:tcPr>
        <w:p w14:paraId="77E0D681" w14:textId="4A1F805A" w:rsidR="00113116" w:rsidRPr="00BC59ED" w:rsidRDefault="00113116" w:rsidP="002362EB">
          <w:pPr>
            <w:spacing w:before="0" w:after="0"/>
            <w:ind w:left="-170"/>
            <w:jc w:val="left"/>
            <w:rPr>
              <w:lang w:val="en-GB"/>
            </w:rPr>
          </w:pPr>
          <w:r>
            <w:rPr>
              <w:noProof/>
            </w:rPr>
            <w:drawing>
              <wp:inline distT="0" distB="0" distL="0" distR="0" wp14:anchorId="358BC7C6" wp14:editId="4E7BD0EB">
                <wp:extent cx="1090930" cy="727075"/>
                <wp:effectExtent l="0" t="0" r="0" b="0"/>
                <wp:docPr id="184699306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930" cy="727075"/>
                        </a:xfrm>
                        <a:prstGeom prst="rect">
                          <a:avLst/>
                        </a:prstGeom>
                        <a:noFill/>
                        <a:ln>
                          <a:noFill/>
                        </a:ln>
                      </pic:spPr>
                    </pic:pic>
                  </a:graphicData>
                </a:graphic>
              </wp:inline>
            </w:drawing>
          </w:r>
        </w:p>
      </w:tc>
      <w:tc>
        <w:tcPr>
          <w:tcW w:w="3781" w:type="dxa"/>
        </w:tcPr>
        <w:p w14:paraId="079200C9" w14:textId="77777777" w:rsidR="00113116" w:rsidRPr="00BC59ED" w:rsidRDefault="00113116" w:rsidP="002362EB">
          <w:pPr>
            <w:spacing w:before="0" w:after="0"/>
            <w:jc w:val="center"/>
            <w:rPr>
              <w:b/>
              <w:lang w:val="en-GB"/>
            </w:rPr>
          </w:pPr>
          <w:r>
            <w:rPr>
              <w:b/>
              <w:lang w:val="en-GB"/>
            </w:rPr>
            <w:t>MST-CAM</w:t>
          </w:r>
        </w:p>
      </w:tc>
      <w:tc>
        <w:tcPr>
          <w:tcW w:w="3831" w:type="dxa"/>
          <w:vMerge w:val="restart"/>
          <w:tcBorders>
            <w:right w:val="single" w:sz="4" w:space="0" w:color="auto"/>
          </w:tcBorders>
        </w:tcPr>
        <w:p w14:paraId="0734E47B" w14:textId="5229FFCA" w:rsidR="00113116" w:rsidRPr="00BC59ED" w:rsidRDefault="00113116" w:rsidP="002362EB">
          <w:pPr>
            <w:tabs>
              <w:tab w:val="right" w:pos="3899"/>
            </w:tabs>
            <w:spacing w:before="0" w:after="0"/>
            <w:ind w:left="533" w:right="-363" w:hanging="567"/>
            <w:rPr>
              <w:b/>
              <w:bCs/>
              <w:lang w:val="en-GB"/>
            </w:rPr>
          </w:pPr>
          <w:proofErr w:type="gramStart"/>
          <w:r w:rsidRPr="00BC59ED">
            <w:rPr>
              <w:b/>
              <w:bCs/>
              <w:lang w:val="en-GB"/>
            </w:rPr>
            <w:t>Ref. :</w:t>
          </w:r>
          <w:proofErr w:type="gramEnd"/>
          <w:r w:rsidRPr="00BC59ED">
            <w:rPr>
              <w:b/>
              <w:bCs/>
              <w:lang w:val="en-GB"/>
            </w:rPr>
            <w:tab/>
          </w:r>
          <w:r w:rsidR="00EE5307">
            <w:rPr>
              <w:b/>
              <w:bCs/>
              <w:lang w:val="en-GB"/>
            </w:rPr>
            <w:t>4683</w:t>
          </w:r>
        </w:p>
        <w:p w14:paraId="132E04C6" w14:textId="368A4A45" w:rsidR="00113116" w:rsidRPr="00BC59ED" w:rsidRDefault="00113116" w:rsidP="002362EB">
          <w:pPr>
            <w:spacing w:before="0" w:after="0"/>
            <w:ind w:left="533" w:right="-363" w:hanging="567"/>
            <w:rPr>
              <w:b/>
              <w:bCs/>
              <w:lang w:val="en-US"/>
            </w:rPr>
          </w:pPr>
          <w:proofErr w:type="gramStart"/>
          <w:r>
            <w:rPr>
              <w:b/>
              <w:bCs/>
              <w:lang w:val="en-US"/>
            </w:rPr>
            <w:t>Ed. :</w:t>
          </w:r>
          <w:proofErr w:type="gramEnd"/>
          <w:r>
            <w:rPr>
              <w:b/>
              <w:bCs/>
              <w:lang w:val="en-US"/>
            </w:rPr>
            <w:t xml:space="preserve"> </w:t>
          </w:r>
          <w:r>
            <w:rPr>
              <w:b/>
              <w:bCs/>
              <w:lang w:val="en-US"/>
            </w:rPr>
            <w:tab/>
          </w:r>
          <w:r w:rsidR="002812CE">
            <w:rPr>
              <w:b/>
              <w:bCs/>
              <w:lang w:val="en-US"/>
            </w:rPr>
            <w:t>1</w:t>
          </w:r>
        </w:p>
        <w:p w14:paraId="6779DB59" w14:textId="31A113A8" w:rsidR="00113116" w:rsidRPr="00BC59ED" w:rsidRDefault="00113116" w:rsidP="002362EB">
          <w:pPr>
            <w:spacing w:before="0" w:after="0"/>
            <w:ind w:left="533" w:right="-363" w:hanging="567"/>
            <w:rPr>
              <w:b/>
              <w:bCs/>
              <w:lang w:val="en-GB"/>
            </w:rPr>
          </w:pPr>
          <w:proofErr w:type="gramStart"/>
          <w:r>
            <w:rPr>
              <w:b/>
              <w:bCs/>
              <w:lang w:val="en-GB"/>
            </w:rPr>
            <w:t>Rev. :</w:t>
          </w:r>
          <w:proofErr w:type="gramEnd"/>
          <w:r>
            <w:rPr>
              <w:b/>
              <w:bCs/>
              <w:lang w:val="en-GB"/>
            </w:rPr>
            <w:t xml:space="preserve"> </w:t>
          </w:r>
          <w:r w:rsidR="00EE5307">
            <w:rPr>
              <w:b/>
              <w:bCs/>
              <w:lang w:val="en-GB"/>
            </w:rPr>
            <w:t>1</w:t>
          </w:r>
        </w:p>
        <w:p w14:paraId="48E0C0BF" w14:textId="7B0BCBAB" w:rsidR="00113116" w:rsidRPr="00BC59ED" w:rsidRDefault="00113116" w:rsidP="002362EB">
          <w:pPr>
            <w:tabs>
              <w:tab w:val="right" w:pos="3069"/>
            </w:tabs>
            <w:spacing w:before="0" w:after="0"/>
            <w:ind w:left="533" w:hanging="567"/>
            <w:rPr>
              <w:b/>
              <w:lang w:val="en-GB"/>
            </w:rPr>
          </w:pPr>
          <w:r>
            <w:rPr>
              <w:b/>
              <w:bCs/>
              <w:lang w:val="en-US"/>
            </w:rPr>
            <w:t xml:space="preserve">Date: </w:t>
          </w:r>
          <w:r w:rsidRPr="00D6591F">
            <w:rPr>
              <w:b/>
              <w:lang w:val="en-US"/>
            </w:rPr>
            <w:tab/>
          </w:r>
          <w:r w:rsidR="00EE5307">
            <w:rPr>
              <w:b/>
              <w:lang w:val="en-US"/>
            </w:rPr>
            <w:t>12/06/2025</w:t>
          </w:r>
          <w:r>
            <w:rPr>
              <w:b/>
              <w:lang w:val="en-US"/>
            </w:rPr>
            <w:t xml:space="preserve">      </w:t>
          </w:r>
          <w:proofErr w:type="gramStart"/>
          <w:r w:rsidRPr="00D6591F">
            <w:rPr>
              <w:b/>
              <w:bCs/>
              <w:lang w:val="en-US"/>
            </w:rPr>
            <w:t>Page :</w:t>
          </w:r>
          <w:proofErr w:type="gramEnd"/>
          <w:r w:rsidRPr="00D6591F">
            <w:rPr>
              <w:b/>
              <w:bCs/>
              <w:lang w:val="en-US"/>
            </w:rPr>
            <w:t xml:space="preserve"> </w:t>
          </w:r>
          <w:r w:rsidRPr="00BC59ED">
            <w:rPr>
              <w:rStyle w:val="Numrodepage"/>
              <w:b/>
            </w:rPr>
            <w:fldChar w:fldCharType="begin"/>
          </w:r>
          <w:r w:rsidRPr="00CB7954">
            <w:rPr>
              <w:rStyle w:val="Numrodepage"/>
              <w:lang w:val="en-US"/>
            </w:rPr>
            <w:instrText xml:space="preserve"> PAGE </w:instrText>
          </w:r>
          <w:r w:rsidRPr="00BC59ED">
            <w:rPr>
              <w:rStyle w:val="Numrodepage"/>
              <w:b/>
            </w:rPr>
            <w:fldChar w:fldCharType="separate"/>
          </w:r>
          <w:r>
            <w:rPr>
              <w:rStyle w:val="Numrodepage"/>
              <w:noProof/>
              <w:lang w:val="en-US"/>
            </w:rPr>
            <w:t>4</w:t>
          </w:r>
          <w:r w:rsidRPr="00BC59ED">
            <w:rPr>
              <w:rStyle w:val="Numrodepage"/>
              <w:b/>
            </w:rPr>
            <w:fldChar w:fldCharType="end"/>
          </w:r>
          <w:r w:rsidRPr="00CB7954">
            <w:rPr>
              <w:rStyle w:val="Numrodepage"/>
              <w:lang w:val="en-US"/>
            </w:rPr>
            <w:t>/</w:t>
          </w:r>
          <w:r w:rsidRPr="00BC59ED">
            <w:rPr>
              <w:rStyle w:val="Numrodepage"/>
              <w:b/>
            </w:rPr>
            <w:fldChar w:fldCharType="begin"/>
          </w:r>
          <w:r w:rsidRPr="00CB7954">
            <w:rPr>
              <w:rStyle w:val="Numrodepage"/>
              <w:lang w:val="en-US"/>
            </w:rPr>
            <w:instrText xml:space="preserve"> NUMPAGES </w:instrText>
          </w:r>
          <w:r w:rsidRPr="00BC59ED">
            <w:rPr>
              <w:rStyle w:val="Numrodepage"/>
              <w:b/>
            </w:rPr>
            <w:fldChar w:fldCharType="separate"/>
          </w:r>
          <w:r>
            <w:rPr>
              <w:rStyle w:val="Numrodepage"/>
              <w:noProof/>
              <w:lang w:val="en-US"/>
            </w:rPr>
            <w:t>12</w:t>
          </w:r>
          <w:r w:rsidRPr="00BC59ED">
            <w:rPr>
              <w:rStyle w:val="Numrodepage"/>
              <w:b/>
            </w:rPr>
            <w:fldChar w:fldCharType="end"/>
          </w:r>
        </w:p>
      </w:tc>
    </w:tr>
    <w:tr w:rsidR="00113116" w:rsidRPr="00BC59ED" w14:paraId="6641D731" w14:textId="77777777" w:rsidTr="002362EB">
      <w:trPr>
        <w:trHeight w:val="819"/>
        <w:jc w:val="center"/>
      </w:trPr>
      <w:tc>
        <w:tcPr>
          <w:tcW w:w="1531" w:type="dxa"/>
          <w:vMerge/>
        </w:tcPr>
        <w:p w14:paraId="0508D221" w14:textId="77777777" w:rsidR="00113116" w:rsidRPr="00BC59ED" w:rsidRDefault="00113116" w:rsidP="00152835">
          <w:pPr>
            <w:rPr>
              <w:lang w:val="en-GB"/>
            </w:rPr>
          </w:pPr>
        </w:p>
      </w:tc>
      <w:tc>
        <w:tcPr>
          <w:tcW w:w="1691" w:type="dxa"/>
          <w:vMerge/>
        </w:tcPr>
        <w:p w14:paraId="3E71EBDE" w14:textId="77777777" w:rsidR="00113116" w:rsidRPr="00BC59ED" w:rsidRDefault="00113116" w:rsidP="00152835">
          <w:pPr>
            <w:rPr>
              <w:lang w:val="en-GB"/>
            </w:rPr>
          </w:pPr>
        </w:p>
      </w:tc>
      <w:tc>
        <w:tcPr>
          <w:tcW w:w="3781" w:type="dxa"/>
          <w:vAlign w:val="center"/>
        </w:tcPr>
        <w:p w14:paraId="3372801C" w14:textId="3200E359" w:rsidR="00113116" w:rsidRPr="00765469" w:rsidRDefault="00113116" w:rsidP="002362EB">
          <w:pPr>
            <w:spacing w:before="0"/>
            <w:jc w:val="center"/>
            <w:rPr>
              <w:i/>
            </w:rPr>
          </w:pPr>
          <w:r w:rsidRPr="000A0DE2">
            <w:rPr>
              <w:lang w:eastAsia="fr-FR"/>
            </w:rPr>
            <w:t xml:space="preserve">Procédure </w:t>
          </w:r>
          <w:r w:rsidR="0095658C">
            <w:rPr>
              <w:lang w:eastAsia="fr-FR"/>
            </w:rPr>
            <w:t>de montage mécanique DU</w:t>
          </w:r>
        </w:p>
      </w:tc>
      <w:tc>
        <w:tcPr>
          <w:tcW w:w="3831" w:type="dxa"/>
          <w:vMerge/>
          <w:tcBorders>
            <w:right w:val="single" w:sz="4" w:space="0" w:color="auto"/>
          </w:tcBorders>
        </w:tcPr>
        <w:p w14:paraId="4AA9918E" w14:textId="77777777" w:rsidR="00113116" w:rsidRPr="00765469" w:rsidRDefault="00113116" w:rsidP="00152835"/>
      </w:tc>
    </w:tr>
  </w:tbl>
  <w:p w14:paraId="5987F776" w14:textId="1C068CF5" w:rsidR="00113116" w:rsidRPr="002362EB" w:rsidRDefault="00113116" w:rsidP="002362EB">
    <w:pPr>
      <w:pStyle w:val="En-tte"/>
      <w:ind w:firstLine="0"/>
      <w:rPr>
        <w:sz w:val="4"/>
        <w:szCs w:val="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34" w:type="dxa"/>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691"/>
      <w:gridCol w:w="3781"/>
      <w:gridCol w:w="3831"/>
    </w:tblGrid>
    <w:tr w:rsidR="00113116" w:rsidRPr="007F35ED" w14:paraId="01774DBC" w14:textId="77777777" w:rsidTr="00E34E8E">
      <w:trPr>
        <w:jc w:val="center"/>
      </w:trPr>
      <w:tc>
        <w:tcPr>
          <w:tcW w:w="1531" w:type="dxa"/>
          <w:vMerge w:val="restart"/>
        </w:tcPr>
        <w:p w14:paraId="073D258C" w14:textId="77777777" w:rsidR="00113116" w:rsidRPr="00BC59ED" w:rsidRDefault="00113116" w:rsidP="00E34E8E">
          <w:pPr>
            <w:spacing w:before="0" w:after="0"/>
            <w:ind w:left="-57"/>
            <w:jc w:val="center"/>
            <w:rPr>
              <w:lang w:val="en-GB"/>
            </w:rPr>
          </w:pPr>
          <w:r>
            <w:rPr>
              <w:noProof/>
            </w:rPr>
            <w:drawing>
              <wp:inline distT="0" distB="0" distL="0" distR="0" wp14:anchorId="40454C7B" wp14:editId="3D93DCF5">
                <wp:extent cx="925195" cy="473710"/>
                <wp:effectExtent l="0" t="0" r="0" b="0"/>
                <wp:docPr id="1846993061"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473710"/>
                        </a:xfrm>
                        <a:prstGeom prst="rect">
                          <a:avLst/>
                        </a:prstGeom>
                        <a:noFill/>
                        <a:ln>
                          <a:noFill/>
                        </a:ln>
                      </pic:spPr>
                    </pic:pic>
                  </a:graphicData>
                </a:graphic>
              </wp:inline>
            </w:drawing>
          </w:r>
        </w:p>
      </w:tc>
      <w:tc>
        <w:tcPr>
          <w:tcW w:w="1691" w:type="dxa"/>
          <w:vMerge w:val="restart"/>
        </w:tcPr>
        <w:p w14:paraId="4FD62A0D" w14:textId="77777777" w:rsidR="00113116" w:rsidRPr="00BC59ED" w:rsidRDefault="00113116" w:rsidP="00E34E8E">
          <w:pPr>
            <w:spacing w:before="0" w:after="0"/>
            <w:ind w:left="-170"/>
            <w:jc w:val="left"/>
            <w:rPr>
              <w:lang w:val="en-GB"/>
            </w:rPr>
          </w:pPr>
          <w:r>
            <w:rPr>
              <w:noProof/>
            </w:rPr>
            <w:drawing>
              <wp:inline distT="0" distB="0" distL="0" distR="0" wp14:anchorId="6C906769" wp14:editId="7ADC2120">
                <wp:extent cx="1090930" cy="727075"/>
                <wp:effectExtent l="0" t="0" r="0" b="0"/>
                <wp:docPr id="184699306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930" cy="727075"/>
                        </a:xfrm>
                        <a:prstGeom prst="rect">
                          <a:avLst/>
                        </a:prstGeom>
                        <a:noFill/>
                        <a:ln>
                          <a:noFill/>
                        </a:ln>
                      </pic:spPr>
                    </pic:pic>
                  </a:graphicData>
                </a:graphic>
              </wp:inline>
            </w:drawing>
          </w:r>
        </w:p>
      </w:tc>
      <w:tc>
        <w:tcPr>
          <w:tcW w:w="3781" w:type="dxa"/>
        </w:tcPr>
        <w:p w14:paraId="6618056B" w14:textId="77777777" w:rsidR="00113116" w:rsidRPr="00BC59ED" w:rsidRDefault="00113116" w:rsidP="00E34E8E">
          <w:pPr>
            <w:spacing w:before="0" w:after="0"/>
            <w:jc w:val="center"/>
            <w:rPr>
              <w:b/>
              <w:lang w:val="en-GB"/>
            </w:rPr>
          </w:pPr>
          <w:r>
            <w:rPr>
              <w:b/>
              <w:lang w:val="en-GB"/>
            </w:rPr>
            <w:t>MST-CAM</w:t>
          </w:r>
        </w:p>
      </w:tc>
      <w:tc>
        <w:tcPr>
          <w:tcW w:w="3831" w:type="dxa"/>
          <w:vMerge w:val="restart"/>
          <w:tcBorders>
            <w:right w:val="single" w:sz="4" w:space="0" w:color="auto"/>
          </w:tcBorders>
        </w:tcPr>
        <w:p w14:paraId="4E9F5FA8" w14:textId="77777777" w:rsidR="00113116" w:rsidRDefault="00113116" w:rsidP="00E34E8E">
          <w:pPr>
            <w:tabs>
              <w:tab w:val="right" w:pos="3899"/>
            </w:tabs>
            <w:spacing w:before="0" w:after="0"/>
            <w:ind w:left="533" w:right="-363" w:hanging="567"/>
            <w:rPr>
              <w:b/>
              <w:bCs/>
              <w:lang w:val="en-GB"/>
            </w:rPr>
          </w:pPr>
          <w:proofErr w:type="gramStart"/>
          <w:r w:rsidRPr="00BC59ED">
            <w:rPr>
              <w:b/>
              <w:bCs/>
              <w:lang w:val="en-GB"/>
            </w:rPr>
            <w:t>Ref. :</w:t>
          </w:r>
          <w:proofErr w:type="gramEnd"/>
          <w:r w:rsidRPr="00BC59ED">
            <w:rPr>
              <w:b/>
              <w:bCs/>
              <w:lang w:val="en-GB"/>
            </w:rPr>
            <w:tab/>
          </w:r>
          <w:proofErr w:type="spellStart"/>
          <w:r>
            <w:rPr>
              <w:b/>
              <w:bCs/>
              <w:lang w:val="en-GB"/>
            </w:rPr>
            <w:t>Rxxx</w:t>
          </w:r>
          <w:proofErr w:type="spellEnd"/>
        </w:p>
        <w:p w14:paraId="6159D546" w14:textId="4D519A75" w:rsidR="00113116" w:rsidRPr="00BC59ED" w:rsidRDefault="00113116" w:rsidP="00345E9F">
          <w:pPr>
            <w:tabs>
              <w:tab w:val="right" w:pos="3899"/>
            </w:tabs>
            <w:spacing w:before="0" w:after="0"/>
            <w:ind w:left="533" w:right="-363" w:hanging="567"/>
            <w:rPr>
              <w:b/>
              <w:bCs/>
              <w:lang w:val="en-US"/>
            </w:rPr>
          </w:pPr>
          <w:proofErr w:type="gramStart"/>
          <w:r>
            <w:rPr>
              <w:b/>
              <w:bCs/>
              <w:lang w:val="en-US"/>
            </w:rPr>
            <w:t>Ed. :</w:t>
          </w:r>
          <w:proofErr w:type="gramEnd"/>
          <w:r>
            <w:rPr>
              <w:b/>
              <w:bCs/>
              <w:lang w:val="en-US"/>
            </w:rPr>
            <w:t xml:space="preserve"> </w:t>
          </w:r>
          <w:r>
            <w:rPr>
              <w:b/>
              <w:bCs/>
              <w:lang w:val="en-US"/>
            </w:rPr>
            <w:tab/>
            <w:t>1</w:t>
          </w:r>
        </w:p>
        <w:p w14:paraId="4E57CBAD" w14:textId="77777777" w:rsidR="00113116" w:rsidRPr="00BC59ED" w:rsidRDefault="00113116" w:rsidP="00E34E8E">
          <w:pPr>
            <w:spacing w:before="0" w:after="0"/>
            <w:ind w:left="533" w:right="-363" w:hanging="567"/>
            <w:rPr>
              <w:b/>
              <w:bCs/>
              <w:lang w:val="en-GB"/>
            </w:rPr>
          </w:pPr>
          <w:proofErr w:type="gramStart"/>
          <w:r>
            <w:rPr>
              <w:b/>
              <w:bCs/>
              <w:lang w:val="en-GB"/>
            </w:rPr>
            <w:t>Rev. :</w:t>
          </w:r>
          <w:proofErr w:type="gramEnd"/>
          <w:r>
            <w:rPr>
              <w:b/>
              <w:bCs/>
              <w:lang w:val="en-GB"/>
            </w:rPr>
            <w:t xml:space="preserve"> 0</w:t>
          </w:r>
        </w:p>
        <w:p w14:paraId="192D7F3F" w14:textId="77777777" w:rsidR="00113116" w:rsidRPr="00BC59ED" w:rsidRDefault="00113116" w:rsidP="00E34E8E">
          <w:pPr>
            <w:tabs>
              <w:tab w:val="right" w:pos="3069"/>
            </w:tabs>
            <w:spacing w:before="0" w:after="0"/>
            <w:ind w:left="533" w:hanging="567"/>
            <w:rPr>
              <w:b/>
              <w:lang w:val="en-GB"/>
            </w:rPr>
          </w:pPr>
          <w:r>
            <w:rPr>
              <w:b/>
              <w:bCs/>
              <w:lang w:val="en-US"/>
            </w:rPr>
            <w:t xml:space="preserve">Date: </w:t>
          </w:r>
          <w:r w:rsidRPr="00D6591F">
            <w:rPr>
              <w:b/>
              <w:lang w:val="en-US"/>
            </w:rPr>
            <w:tab/>
          </w:r>
          <w:r>
            <w:rPr>
              <w:b/>
              <w:lang w:val="en-US"/>
            </w:rPr>
            <w:t xml:space="preserve">11/06/2024      </w:t>
          </w:r>
          <w:proofErr w:type="gramStart"/>
          <w:r w:rsidRPr="00D6591F">
            <w:rPr>
              <w:b/>
              <w:bCs/>
              <w:lang w:val="en-US"/>
            </w:rPr>
            <w:t>Page :</w:t>
          </w:r>
          <w:proofErr w:type="gramEnd"/>
          <w:r w:rsidRPr="00D6591F">
            <w:rPr>
              <w:b/>
              <w:bCs/>
              <w:lang w:val="en-US"/>
            </w:rPr>
            <w:t xml:space="preserve"> </w:t>
          </w:r>
          <w:r w:rsidRPr="00BC59ED">
            <w:rPr>
              <w:rStyle w:val="Numrodepage"/>
              <w:b/>
            </w:rPr>
            <w:fldChar w:fldCharType="begin"/>
          </w:r>
          <w:r w:rsidRPr="00CB7954">
            <w:rPr>
              <w:rStyle w:val="Numrodepage"/>
              <w:lang w:val="en-US"/>
            </w:rPr>
            <w:instrText xml:space="preserve"> PAGE </w:instrText>
          </w:r>
          <w:r w:rsidRPr="00BC59ED">
            <w:rPr>
              <w:rStyle w:val="Numrodepage"/>
              <w:b/>
            </w:rPr>
            <w:fldChar w:fldCharType="separate"/>
          </w:r>
          <w:r>
            <w:rPr>
              <w:rStyle w:val="Numrodepage"/>
              <w:noProof/>
              <w:lang w:val="en-US"/>
            </w:rPr>
            <w:t>4</w:t>
          </w:r>
          <w:r w:rsidRPr="00BC59ED">
            <w:rPr>
              <w:rStyle w:val="Numrodepage"/>
              <w:b/>
            </w:rPr>
            <w:fldChar w:fldCharType="end"/>
          </w:r>
          <w:r w:rsidRPr="00CB7954">
            <w:rPr>
              <w:rStyle w:val="Numrodepage"/>
              <w:lang w:val="en-US"/>
            </w:rPr>
            <w:t>/</w:t>
          </w:r>
          <w:r w:rsidRPr="00BC59ED">
            <w:rPr>
              <w:rStyle w:val="Numrodepage"/>
              <w:b/>
            </w:rPr>
            <w:fldChar w:fldCharType="begin"/>
          </w:r>
          <w:r w:rsidRPr="00CB7954">
            <w:rPr>
              <w:rStyle w:val="Numrodepage"/>
              <w:lang w:val="en-US"/>
            </w:rPr>
            <w:instrText xml:space="preserve"> NUMPAGES </w:instrText>
          </w:r>
          <w:r w:rsidRPr="00BC59ED">
            <w:rPr>
              <w:rStyle w:val="Numrodepage"/>
              <w:b/>
            </w:rPr>
            <w:fldChar w:fldCharType="separate"/>
          </w:r>
          <w:r>
            <w:rPr>
              <w:rStyle w:val="Numrodepage"/>
              <w:noProof/>
              <w:lang w:val="en-US"/>
            </w:rPr>
            <w:t>12</w:t>
          </w:r>
          <w:r w:rsidRPr="00BC59ED">
            <w:rPr>
              <w:rStyle w:val="Numrodepage"/>
              <w:b/>
            </w:rPr>
            <w:fldChar w:fldCharType="end"/>
          </w:r>
        </w:p>
      </w:tc>
    </w:tr>
    <w:tr w:rsidR="00113116" w:rsidRPr="00BC59ED" w14:paraId="6170D26B" w14:textId="77777777" w:rsidTr="00E34E8E">
      <w:trPr>
        <w:trHeight w:val="819"/>
        <w:jc w:val="center"/>
      </w:trPr>
      <w:tc>
        <w:tcPr>
          <w:tcW w:w="1531" w:type="dxa"/>
          <w:vMerge/>
        </w:tcPr>
        <w:p w14:paraId="58EDE177" w14:textId="77777777" w:rsidR="00113116" w:rsidRPr="00BC59ED" w:rsidRDefault="00113116" w:rsidP="00E34E8E">
          <w:pPr>
            <w:rPr>
              <w:lang w:val="en-GB"/>
            </w:rPr>
          </w:pPr>
        </w:p>
      </w:tc>
      <w:tc>
        <w:tcPr>
          <w:tcW w:w="1691" w:type="dxa"/>
          <w:vMerge/>
        </w:tcPr>
        <w:p w14:paraId="38EF669A" w14:textId="77777777" w:rsidR="00113116" w:rsidRPr="00BC59ED" w:rsidRDefault="00113116" w:rsidP="00E34E8E">
          <w:pPr>
            <w:rPr>
              <w:lang w:val="en-GB"/>
            </w:rPr>
          </w:pPr>
        </w:p>
      </w:tc>
      <w:tc>
        <w:tcPr>
          <w:tcW w:w="3781" w:type="dxa"/>
          <w:vAlign w:val="center"/>
        </w:tcPr>
        <w:p w14:paraId="533FF51D" w14:textId="77777777" w:rsidR="00113116" w:rsidRPr="00765469" w:rsidRDefault="00113116" w:rsidP="00E34E8E">
          <w:pPr>
            <w:spacing w:before="0"/>
            <w:jc w:val="center"/>
            <w:rPr>
              <w:i/>
            </w:rPr>
          </w:pPr>
          <w:r w:rsidRPr="000A0DE2">
            <w:rPr>
              <w:lang w:eastAsia="fr-FR"/>
            </w:rPr>
            <w:t>Procédure d</w:t>
          </w:r>
          <w:r>
            <w:rPr>
              <w:lang w:eastAsia="fr-FR"/>
            </w:rPr>
            <w:t>'assemblage mécanique des DU</w:t>
          </w:r>
        </w:p>
      </w:tc>
      <w:tc>
        <w:tcPr>
          <w:tcW w:w="3831" w:type="dxa"/>
          <w:vMerge/>
          <w:tcBorders>
            <w:right w:val="single" w:sz="4" w:space="0" w:color="auto"/>
          </w:tcBorders>
        </w:tcPr>
        <w:p w14:paraId="57AB4B33" w14:textId="77777777" w:rsidR="00113116" w:rsidRPr="00765469" w:rsidRDefault="00113116" w:rsidP="00E34E8E"/>
      </w:tc>
    </w:tr>
  </w:tbl>
  <w:p w14:paraId="6B5CAB00" w14:textId="4A9EE0A7" w:rsidR="00113116" w:rsidRPr="00345E9F" w:rsidRDefault="00113116" w:rsidP="00A00AE0">
    <w:pPr>
      <w:pStyle w:val="En-tt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4C9D"/>
    <w:multiLevelType w:val="hybridMultilevel"/>
    <w:tmpl w:val="ADB8DA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9A40DD"/>
    <w:multiLevelType w:val="hybridMultilevel"/>
    <w:tmpl w:val="37B692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EF4E8C"/>
    <w:multiLevelType w:val="hybridMultilevel"/>
    <w:tmpl w:val="3540503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612BCA"/>
    <w:multiLevelType w:val="hybridMultilevel"/>
    <w:tmpl w:val="6060BE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69765A"/>
    <w:multiLevelType w:val="hybridMultilevel"/>
    <w:tmpl w:val="4E0227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973028"/>
    <w:multiLevelType w:val="hybridMultilevel"/>
    <w:tmpl w:val="706431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4301B7"/>
    <w:multiLevelType w:val="hybridMultilevel"/>
    <w:tmpl w:val="020035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F2A670D"/>
    <w:multiLevelType w:val="hybridMultilevel"/>
    <w:tmpl w:val="CC58ECAE"/>
    <w:lvl w:ilvl="0" w:tplc="1BDE9AB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F90342C"/>
    <w:multiLevelType w:val="hybridMultilevel"/>
    <w:tmpl w:val="B8261136"/>
    <w:lvl w:ilvl="0" w:tplc="040C0001">
      <w:start w:val="1"/>
      <w:numFmt w:val="bullet"/>
      <w:lvlText w:val=""/>
      <w:lvlJc w:val="left"/>
      <w:pPr>
        <w:ind w:left="720" w:hanging="360"/>
      </w:pPr>
      <w:rPr>
        <w:rFonts w:ascii="Symbol" w:hAnsi="Symbol" w:hint="default"/>
      </w:rPr>
    </w:lvl>
    <w:lvl w:ilvl="1" w:tplc="A73E5FA2">
      <w:start w:val="1"/>
      <w:numFmt w:val="bullet"/>
      <w:lvlText w:val="o"/>
      <w:lvlJc w:val="left"/>
      <w:pPr>
        <w:ind w:left="1440" w:hanging="360"/>
      </w:pPr>
      <w:rPr>
        <w:rFonts w:ascii="Courier New" w:hAnsi="Courier New" w:cs="Courier New" w:hint="default"/>
        <w:strike w:val="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181AA1"/>
    <w:multiLevelType w:val="hybridMultilevel"/>
    <w:tmpl w:val="AFE0BE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E60EB1"/>
    <w:multiLevelType w:val="hybridMultilevel"/>
    <w:tmpl w:val="B37ABF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5901CD"/>
    <w:multiLevelType w:val="hybridMultilevel"/>
    <w:tmpl w:val="7A78E9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1EE0236C"/>
    <w:multiLevelType w:val="hybridMultilevel"/>
    <w:tmpl w:val="4C50EE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FF52141"/>
    <w:multiLevelType w:val="hybridMultilevel"/>
    <w:tmpl w:val="FFEEF0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1795AF5"/>
    <w:multiLevelType w:val="hybridMultilevel"/>
    <w:tmpl w:val="6D107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216ADD"/>
    <w:multiLevelType w:val="hybridMultilevel"/>
    <w:tmpl w:val="0F34BF12"/>
    <w:lvl w:ilvl="0" w:tplc="763AF7E8">
      <w:numFmt w:val="bullet"/>
      <w:lvlText w:val=""/>
      <w:lvlJc w:val="left"/>
      <w:pPr>
        <w:ind w:left="720" w:hanging="360"/>
      </w:pPr>
      <w:rPr>
        <w:rFonts w:ascii="Wingdings" w:eastAsiaTheme="minorEastAsia" w:hAnsi="Wingdings" w:cstheme="minorHAns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605351B"/>
    <w:multiLevelType w:val="hybridMultilevel"/>
    <w:tmpl w:val="FF66A8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6971780"/>
    <w:multiLevelType w:val="hybridMultilevel"/>
    <w:tmpl w:val="7946F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C614706"/>
    <w:multiLevelType w:val="hybridMultilevel"/>
    <w:tmpl w:val="FC468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F5E7355"/>
    <w:multiLevelType w:val="hybridMultilevel"/>
    <w:tmpl w:val="A732A3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FA754E4"/>
    <w:multiLevelType w:val="multilevel"/>
    <w:tmpl w:val="12DE148E"/>
    <w:styleLink w:val="WWNum34"/>
    <w:lvl w:ilvl="0">
      <w:numFmt w:val="bullet"/>
      <w:lvlText w:val=""/>
      <w:lvlJc w:val="left"/>
      <w:pPr>
        <w:ind w:left="108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2FE36388"/>
    <w:multiLevelType w:val="hybridMultilevel"/>
    <w:tmpl w:val="4E28B1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1B66151"/>
    <w:multiLevelType w:val="hybridMultilevel"/>
    <w:tmpl w:val="3CE48B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84C7252"/>
    <w:multiLevelType w:val="multilevel"/>
    <w:tmpl w:val="AEA46A8E"/>
    <w:styleLink w:val="Style1"/>
    <w:lvl w:ilvl="0">
      <w:start w:val="1"/>
      <w:numFmt w:val="decimal"/>
      <w:pStyle w:val="Titre1"/>
      <w:lvlText w:val="%1 - "/>
      <w:lvlJc w:val="left"/>
      <w:pPr>
        <w:ind w:left="360" w:hanging="360"/>
      </w:pPr>
      <w:rPr>
        <w:rFonts w:hint="default"/>
      </w:rPr>
    </w:lvl>
    <w:lvl w:ilvl="1">
      <w:start w:val="1"/>
      <w:numFmt w:val="decimal"/>
      <w:pStyle w:val="Titre2"/>
      <w:lvlText w:val="%1.%2"/>
      <w:lvlJc w:val="left"/>
      <w:pPr>
        <w:ind w:left="2160" w:hanging="2160"/>
      </w:pPr>
      <w:rPr>
        <w:rFonts w:hint="default"/>
      </w:rPr>
    </w:lvl>
    <w:lvl w:ilvl="2">
      <w:start w:val="1"/>
      <w:numFmt w:val="decimal"/>
      <w:pStyle w:val="Titre3"/>
      <w:lvlText w:val="%1.%2.%3"/>
      <w:lvlJc w:val="left"/>
      <w:pPr>
        <w:ind w:left="2520" w:hanging="25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left"/>
      <w:pPr>
        <w:ind w:left="3600" w:hanging="36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320" w:hanging="360"/>
      </w:pPr>
      <w:rPr>
        <w:rFonts w:hint="default"/>
      </w:rPr>
    </w:lvl>
    <w:lvl w:ilvl="8">
      <w:start w:val="1"/>
      <w:numFmt w:val="lowerRoman"/>
      <w:lvlText w:val="%9."/>
      <w:lvlJc w:val="left"/>
      <w:pPr>
        <w:ind w:left="4680" w:hanging="360"/>
      </w:pPr>
      <w:rPr>
        <w:rFonts w:hint="default"/>
      </w:rPr>
    </w:lvl>
  </w:abstractNum>
  <w:abstractNum w:abstractNumId="24" w15:restartNumberingAfterBreak="0">
    <w:nsid w:val="3E2B2B0E"/>
    <w:multiLevelType w:val="hybridMultilevel"/>
    <w:tmpl w:val="CCCEA0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0581E76"/>
    <w:multiLevelType w:val="hybridMultilevel"/>
    <w:tmpl w:val="986A98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2D943F0"/>
    <w:multiLevelType w:val="hybridMultilevel"/>
    <w:tmpl w:val="C1B4A6B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 w15:restartNumberingAfterBreak="0">
    <w:nsid w:val="43106DD3"/>
    <w:multiLevelType w:val="hybridMultilevel"/>
    <w:tmpl w:val="FA18F9F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773512E"/>
    <w:multiLevelType w:val="hybridMultilevel"/>
    <w:tmpl w:val="48B6BEC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4C743287"/>
    <w:multiLevelType w:val="hybridMultilevel"/>
    <w:tmpl w:val="2C704C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561216"/>
    <w:multiLevelType w:val="hybridMultilevel"/>
    <w:tmpl w:val="BE0A1E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6152979"/>
    <w:multiLevelType w:val="hybridMultilevel"/>
    <w:tmpl w:val="3BDCD3B6"/>
    <w:lvl w:ilvl="0" w:tplc="2C82F680">
      <w:start w:val="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81314FA"/>
    <w:multiLevelType w:val="hybridMultilevel"/>
    <w:tmpl w:val="FBC41D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9777DB3"/>
    <w:multiLevelType w:val="hybridMultilevel"/>
    <w:tmpl w:val="240C49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F3A6F0D"/>
    <w:multiLevelType w:val="hybridMultilevel"/>
    <w:tmpl w:val="85EAD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002729"/>
    <w:multiLevelType w:val="hybridMultilevel"/>
    <w:tmpl w:val="187A52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112C8C"/>
    <w:multiLevelType w:val="hybridMultilevel"/>
    <w:tmpl w:val="0E201D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84A3DDC"/>
    <w:multiLevelType w:val="hybridMultilevel"/>
    <w:tmpl w:val="A8901A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4F2C92"/>
    <w:multiLevelType w:val="hybridMultilevel"/>
    <w:tmpl w:val="222431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5E22B88"/>
    <w:multiLevelType w:val="multilevel"/>
    <w:tmpl w:val="AEA46A8E"/>
    <w:numStyleLink w:val="Style1"/>
  </w:abstractNum>
  <w:abstractNum w:abstractNumId="40" w15:restartNumberingAfterBreak="0">
    <w:nsid w:val="79562692"/>
    <w:multiLevelType w:val="hybridMultilevel"/>
    <w:tmpl w:val="4FDC1DD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6A1E26"/>
    <w:multiLevelType w:val="hybridMultilevel"/>
    <w:tmpl w:val="EC94A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A3C2548"/>
    <w:multiLevelType w:val="hybridMultilevel"/>
    <w:tmpl w:val="EF8EACE6"/>
    <w:lvl w:ilvl="0" w:tplc="3BAA4F1A">
      <w:start w:val="8"/>
      <w:numFmt w:val="bullet"/>
      <w:lvlText w:val="-"/>
      <w:lvlJc w:val="left"/>
      <w:pPr>
        <w:tabs>
          <w:tab w:val="num" w:pos="720"/>
        </w:tabs>
        <w:ind w:left="720" w:hanging="360"/>
      </w:pPr>
      <w:rPr>
        <w:rFonts w:ascii="Arial" w:eastAsia="Times New Roman" w:hAnsi="Aria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43" w15:restartNumberingAfterBreak="0">
    <w:nsid w:val="7E875748"/>
    <w:multiLevelType w:val="hybridMultilevel"/>
    <w:tmpl w:val="709C71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024239493">
    <w:abstractNumId w:val="3"/>
  </w:num>
  <w:num w:numId="2" w16cid:durableId="315381327">
    <w:abstractNumId w:val="28"/>
  </w:num>
  <w:num w:numId="3" w16cid:durableId="1586694605">
    <w:abstractNumId w:val="9"/>
  </w:num>
  <w:num w:numId="4" w16cid:durableId="361631321">
    <w:abstractNumId w:val="36"/>
  </w:num>
  <w:num w:numId="5" w16cid:durableId="998463678">
    <w:abstractNumId w:val="23"/>
  </w:num>
  <w:num w:numId="6" w16cid:durableId="12333952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82743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93329965">
    <w:abstractNumId w:val="39"/>
  </w:num>
  <w:num w:numId="9" w16cid:durableId="12322294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66038450">
    <w:abstractNumId w:val="18"/>
  </w:num>
  <w:num w:numId="11" w16cid:durableId="517895116">
    <w:abstractNumId w:val="11"/>
  </w:num>
  <w:num w:numId="12" w16cid:durableId="1799716763">
    <w:abstractNumId w:val="5"/>
  </w:num>
  <w:num w:numId="13" w16cid:durableId="1768769773">
    <w:abstractNumId w:val="38"/>
  </w:num>
  <w:num w:numId="14" w16cid:durableId="1421289464">
    <w:abstractNumId w:val="35"/>
  </w:num>
  <w:num w:numId="15" w16cid:durableId="1742945573">
    <w:abstractNumId w:val="34"/>
  </w:num>
  <w:num w:numId="16" w16cid:durableId="1228102321">
    <w:abstractNumId w:val="4"/>
  </w:num>
  <w:num w:numId="17" w16cid:durableId="558637259">
    <w:abstractNumId w:val="30"/>
  </w:num>
  <w:num w:numId="18" w16cid:durableId="672144815">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04819820">
    <w:abstractNumId w:val="29"/>
  </w:num>
  <w:num w:numId="20" w16cid:durableId="1739594749">
    <w:abstractNumId w:val="16"/>
  </w:num>
  <w:num w:numId="21" w16cid:durableId="1668442396">
    <w:abstractNumId w:val="27"/>
  </w:num>
  <w:num w:numId="22" w16cid:durableId="346323297">
    <w:abstractNumId w:val="33"/>
  </w:num>
  <w:num w:numId="23" w16cid:durableId="1935279511">
    <w:abstractNumId w:val="26"/>
  </w:num>
  <w:num w:numId="24" w16cid:durableId="1457214528">
    <w:abstractNumId w:val="19"/>
  </w:num>
  <w:num w:numId="25" w16cid:durableId="1033533851">
    <w:abstractNumId w:val="1"/>
  </w:num>
  <w:num w:numId="26" w16cid:durableId="1548646717">
    <w:abstractNumId w:val="17"/>
  </w:num>
  <w:num w:numId="27" w16cid:durableId="2058359227">
    <w:abstractNumId w:val="22"/>
  </w:num>
  <w:num w:numId="28" w16cid:durableId="540410434">
    <w:abstractNumId w:val="24"/>
  </w:num>
  <w:num w:numId="29" w16cid:durableId="98453900">
    <w:abstractNumId w:val="25"/>
  </w:num>
  <w:num w:numId="30" w16cid:durableId="358749709">
    <w:abstractNumId w:val="12"/>
  </w:num>
  <w:num w:numId="31" w16cid:durableId="726151453">
    <w:abstractNumId w:val="43"/>
  </w:num>
  <w:num w:numId="32" w16cid:durableId="534778533">
    <w:abstractNumId w:val="14"/>
  </w:num>
  <w:num w:numId="33" w16cid:durableId="1208109723">
    <w:abstractNumId w:val="0"/>
  </w:num>
  <w:num w:numId="34" w16cid:durableId="822548793">
    <w:abstractNumId w:val="8"/>
  </w:num>
  <w:num w:numId="35" w16cid:durableId="85537588">
    <w:abstractNumId w:val="21"/>
  </w:num>
  <w:num w:numId="36" w16cid:durableId="47382698">
    <w:abstractNumId w:val="6"/>
  </w:num>
  <w:num w:numId="37" w16cid:durableId="1086464235">
    <w:abstractNumId w:val="10"/>
  </w:num>
  <w:num w:numId="38" w16cid:durableId="1109661537">
    <w:abstractNumId w:val="40"/>
  </w:num>
  <w:num w:numId="39" w16cid:durableId="298532452">
    <w:abstractNumId w:val="32"/>
  </w:num>
  <w:num w:numId="40" w16cid:durableId="701446048">
    <w:abstractNumId w:val="41"/>
  </w:num>
  <w:num w:numId="41" w16cid:durableId="958796925">
    <w:abstractNumId w:val="2"/>
  </w:num>
  <w:num w:numId="42" w16cid:durableId="1681350524">
    <w:abstractNumId w:val="20"/>
  </w:num>
  <w:num w:numId="43" w16cid:durableId="1491873468">
    <w:abstractNumId w:val="13"/>
  </w:num>
  <w:num w:numId="44" w16cid:durableId="404686141">
    <w:abstractNumId w:val="37"/>
  </w:num>
  <w:num w:numId="45" w16cid:durableId="1768690947">
    <w:abstractNumId w:val="15"/>
  </w:num>
  <w:num w:numId="46" w16cid:durableId="1458067281">
    <w:abstractNumId w:val="31"/>
  </w:num>
  <w:num w:numId="47" w16cid:durableId="210922946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bert Martos">
    <w15:presenceInfo w15:providerId="Windows Live" w15:userId="1666edd89528b60d"/>
  </w15:person>
  <w15:person w15:author="Caroline STEPIEN">
    <w15:presenceInfo w15:providerId="AD" w15:userId="S::caroline.stepien@alten.com::64c6bf1e-5775-4b6e-b034-572040f0b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grammar="clean"/>
  <w:trackRevisions/>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96"/>
    <w:rsid w:val="00000FE9"/>
    <w:rsid w:val="00002D6C"/>
    <w:rsid w:val="00002E89"/>
    <w:rsid w:val="000030EE"/>
    <w:rsid w:val="00004E92"/>
    <w:rsid w:val="0000552C"/>
    <w:rsid w:val="00007E48"/>
    <w:rsid w:val="000105B4"/>
    <w:rsid w:val="0001119F"/>
    <w:rsid w:val="00011332"/>
    <w:rsid w:val="00012A26"/>
    <w:rsid w:val="00013F9C"/>
    <w:rsid w:val="00014D34"/>
    <w:rsid w:val="00020D4B"/>
    <w:rsid w:val="000222E3"/>
    <w:rsid w:val="00024394"/>
    <w:rsid w:val="00027298"/>
    <w:rsid w:val="000365FF"/>
    <w:rsid w:val="00037FA3"/>
    <w:rsid w:val="00043612"/>
    <w:rsid w:val="0004690A"/>
    <w:rsid w:val="00050C17"/>
    <w:rsid w:val="00052340"/>
    <w:rsid w:val="00054605"/>
    <w:rsid w:val="00056587"/>
    <w:rsid w:val="00056A9A"/>
    <w:rsid w:val="00060C24"/>
    <w:rsid w:val="00060DC4"/>
    <w:rsid w:val="0006519A"/>
    <w:rsid w:val="00065C9A"/>
    <w:rsid w:val="00066D7F"/>
    <w:rsid w:val="00067CED"/>
    <w:rsid w:val="00071DA5"/>
    <w:rsid w:val="00074556"/>
    <w:rsid w:val="00076A96"/>
    <w:rsid w:val="0007778D"/>
    <w:rsid w:val="00086D33"/>
    <w:rsid w:val="00090BA4"/>
    <w:rsid w:val="00092C9E"/>
    <w:rsid w:val="000933D1"/>
    <w:rsid w:val="000A0DE2"/>
    <w:rsid w:val="000A2182"/>
    <w:rsid w:val="000B1F62"/>
    <w:rsid w:val="000B3243"/>
    <w:rsid w:val="000B46EB"/>
    <w:rsid w:val="000C2899"/>
    <w:rsid w:val="000C3219"/>
    <w:rsid w:val="000C523D"/>
    <w:rsid w:val="000D2F79"/>
    <w:rsid w:val="000D4837"/>
    <w:rsid w:val="000D56A7"/>
    <w:rsid w:val="000D5D69"/>
    <w:rsid w:val="000D72FE"/>
    <w:rsid w:val="000E36A2"/>
    <w:rsid w:val="000E38BF"/>
    <w:rsid w:val="000E66A0"/>
    <w:rsid w:val="000F27D7"/>
    <w:rsid w:val="000F2A05"/>
    <w:rsid w:val="000F3575"/>
    <w:rsid w:val="000F65AE"/>
    <w:rsid w:val="00100FBE"/>
    <w:rsid w:val="00101C34"/>
    <w:rsid w:val="00102BC5"/>
    <w:rsid w:val="00111560"/>
    <w:rsid w:val="00113116"/>
    <w:rsid w:val="00113355"/>
    <w:rsid w:val="0011392E"/>
    <w:rsid w:val="00113E2F"/>
    <w:rsid w:val="00123088"/>
    <w:rsid w:val="001232B5"/>
    <w:rsid w:val="001242D8"/>
    <w:rsid w:val="001242E8"/>
    <w:rsid w:val="001301B9"/>
    <w:rsid w:val="0013035B"/>
    <w:rsid w:val="00131150"/>
    <w:rsid w:val="001369F3"/>
    <w:rsid w:val="00136BE8"/>
    <w:rsid w:val="00137492"/>
    <w:rsid w:val="00143830"/>
    <w:rsid w:val="0014388D"/>
    <w:rsid w:val="00152835"/>
    <w:rsid w:val="00152B0E"/>
    <w:rsid w:val="0015346C"/>
    <w:rsid w:val="00153DC7"/>
    <w:rsid w:val="00157D7D"/>
    <w:rsid w:val="0016488F"/>
    <w:rsid w:val="0016689C"/>
    <w:rsid w:val="00167ACB"/>
    <w:rsid w:val="0017437F"/>
    <w:rsid w:val="00176D5E"/>
    <w:rsid w:val="00181060"/>
    <w:rsid w:val="001825BB"/>
    <w:rsid w:val="00186553"/>
    <w:rsid w:val="001870BD"/>
    <w:rsid w:val="0019102A"/>
    <w:rsid w:val="00191821"/>
    <w:rsid w:val="00194516"/>
    <w:rsid w:val="00196296"/>
    <w:rsid w:val="00197893"/>
    <w:rsid w:val="001A156A"/>
    <w:rsid w:val="001A3F9E"/>
    <w:rsid w:val="001B1642"/>
    <w:rsid w:val="001B20A7"/>
    <w:rsid w:val="001B6E80"/>
    <w:rsid w:val="001C2886"/>
    <w:rsid w:val="001D1102"/>
    <w:rsid w:val="001D12AD"/>
    <w:rsid w:val="001D1445"/>
    <w:rsid w:val="001D196D"/>
    <w:rsid w:val="001D29A5"/>
    <w:rsid w:val="001D2E7C"/>
    <w:rsid w:val="001D4C39"/>
    <w:rsid w:val="001D6EB6"/>
    <w:rsid w:val="001E1773"/>
    <w:rsid w:val="001E18E8"/>
    <w:rsid w:val="001E4C3D"/>
    <w:rsid w:val="001F1E60"/>
    <w:rsid w:val="001F2D6F"/>
    <w:rsid w:val="001F6569"/>
    <w:rsid w:val="002020C7"/>
    <w:rsid w:val="00207560"/>
    <w:rsid w:val="00211F1F"/>
    <w:rsid w:val="002144BE"/>
    <w:rsid w:val="00217861"/>
    <w:rsid w:val="00220E8F"/>
    <w:rsid w:val="00223FE4"/>
    <w:rsid w:val="00224671"/>
    <w:rsid w:val="00224846"/>
    <w:rsid w:val="00226C73"/>
    <w:rsid w:val="00230FF6"/>
    <w:rsid w:val="00231D8B"/>
    <w:rsid w:val="00234950"/>
    <w:rsid w:val="0023625F"/>
    <w:rsid w:val="002362EB"/>
    <w:rsid w:val="002363BC"/>
    <w:rsid w:val="00240619"/>
    <w:rsid w:val="002444DB"/>
    <w:rsid w:val="00244801"/>
    <w:rsid w:val="00252F57"/>
    <w:rsid w:val="00254407"/>
    <w:rsid w:val="00255DE5"/>
    <w:rsid w:val="00257F30"/>
    <w:rsid w:val="00260340"/>
    <w:rsid w:val="00263F19"/>
    <w:rsid w:val="00266ED0"/>
    <w:rsid w:val="002755A7"/>
    <w:rsid w:val="0027669F"/>
    <w:rsid w:val="002812CE"/>
    <w:rsid w:val="00285D00"/>
    <w:rsid w:val="0029015C"/>
    <w:rsid w:val="002901F3"/>
    <w:rsid w:val="0029791F"/>
    <w:rsid w:val="002A30C3"/>
    <w:rsid w:val="002A5C1E"/>
    <w:rsid w:val="002B1591"/>
    <w:rsid w:val="002C3AC2"/>
    <w:rsid w:val="002D0F88"/>
    <w:rsid w:val="002D3126"/>
    <w:rsid w:val="002D3AB9"/>
    <w:rsid w:val="002D7DF1"/>
    <w:rsid w:val="002E124C"/>
    <w:rsid w:val="002E2E33"/>
    <w:rsid w:val="002E4585"/>
    <w:rsid w:val="002E60C1"/>
    <w:rsid w:val="002E6403"/>
    <w:rsid w:val="002F37CA"/>
    <w:rsid w:val="002F3E7B"/>
    <w:rsid w:val="002F4509"/>
    <w:rsid w:val="0030015F"/>
    <w:rsid w:val="00302E08"/>
    <w:rsid w:val="0031089B"/>
    <w:rsid w:val="00312C15"/>
    <w:rsid w:val="00321890"/>
    <w:rsid w:val="003219D1"/>
    <w:rsid w:val="00330453"/>
    <w:rsid w:val="00330544"/>
    <w:rsid w:val="003315A0"/>
    <w:rsid w:val="003328C0"/>
    <w:rsid w:val="00334126"/>
    <w:rsid w:val="0033557D"/>
    <w:rsid w:val="003404F6"/>
    <w:rsid w:val="003455DF"/>
    <w:rsid w:val="00345E9F"/>
    <w:rsid w:val="003467CA"/>
    <w:rsid w:val="003524D6"/>
    <w:rsid w:val="00353EAD"/>
    <w:rsid w:val="00354930"/>
    <w:rsid w:val="00355EA7"/>
    <w:rsid w:val="00356102"/>
    <w:rsid w:val="003566B9"/>
    <w:rsid w:val="0036035A"/>
    <w:rsid w:val="00360768"/>
    <w:rsid w:val="0036109B"/>
    <w:rsid w:val="00365BF6"/>
    <w:rsid w:val="003670F0"/>
    <w:rsid w:val="00375A58"/>
    <w:rsid w:val="003808B0"/>
    <w:rsid w:val="00381A99"/>
    <w:rsid w:val="003841A3"/>
    <w:rsid w:val="003856FB"/>
    <w:rsid w:val="003864AB"/>
    <w:rsid w:val="003944DF"/>
    <w:rsid w:val="00396A64"/>
    <w:rsid w:val="00396CB2"/>
    <w:rsid w:val="003A37ED"/>
    <w:rsid w:val="003A4EAF"/>
    <w:rsid w:val="003A586E"/>
    <w:rsid w:val="003A7743"/>
    <w:rsid w:val="003A7E0C"/>
    <w:rsid w:val="003B1A8A"/>
    <w:rsid w:val="003B2D1D"/>
    <w:rsid w:val="003B6496"/>
    <w:rsid w:val="003B7CD6"/>
    <w:rsid w:val="003D129C"/>
    <w:rsid w:val="003D2EA6"/>
    <w:rsid w:val="003D3342"/>
    <w:rsid w:val="003D55DF"/>
    <w:rsid w:val="003D5684"/>
    <w:rsid w:val="003E14B3"/>
    <w:rsid w:val="003E2793"/>
    <w:rsid w:val="003E2DFC"/>
    <w:rsid w:val="003E7316"/>
    <w:rsid w:val="003E7747"/>
    <w:rsid w:val="003E7781"/>
    <w:rsid w:val="003F0FE5"/>
    <w:rsid w:val="003F24E6"/>
    <w:rsid w:val="003F43E2"/>
    <w:rsid w:val="003F44D8"/>
    <w:rsid w:val="003F4F60"/>
    <w:rsid w:val="003F5A58"/>
    <w:rsid w:val="00403277"/>
    <w:rsid w:val="00403499"/>
    <w:rsid w:val="004038F9"/>
    <w:rsid w:val="00406818"/>
    <w:rsid w:val="00411D78"/>
    <w:rsid w:val="00412C13"/>
    <w:rsid w:val="00413F48"/>
    <w:rsid w:val="00414D49"/>
    <w:rsid w:val="00417016"/>
    <w:rsid w:val="00417DFF"/>
    <w:rsid w:val="004205A1"/>
    <w:rsid w:val="0042579D"/>
    <w:rsid w:val="00425C1E"/>
    <w:rsid w:val="00430C8C"/>
    <w:rsid w:val="0043128A"/>
    <w:rsid w:val="00431D71"/>
    <w:rsid w:val="0043235C"/>
    <w:rsid w:val="0044095E"/>
    <w:rsid w:val="0044112C"/>
    <w:rsid w:val="004442AB"/>
    <w:rsid w:val="00446D33"/>
    <w:rsid w:val="00447E2B"/>
    <w:rsid w:val="00450843"/>
    <w:rsid w:val="0045437B"/>
    <w:rsid w:val="00455ED4"/>
    <w:rsid w:val="00463047"/>
    <w:rsid w:val="0046402A"/>
    <w:rsid w:val="004645E0"/>
    <w:rsid w:val="00471499"/>
    <w:rsid w:val="00474857"/>
    <w:rsid w:val="00475C14"/>
    <w:rsid w:val="00476703"/>
    <w:rsid w:val="00476E0E"/>
    <w:rsid w:val="00476FC9"/>
    <w:rsid w:val="00477A05"/>
    <w:rsid w:val="00477F78"/>
    <w:rsid w:val="00481E33"/>
    <w:rsid w:val="00487D71"/>
    <w:rsid w:val="00491C4A"/>
    <w:rsid w:val="00491DDF"/>
    <w:rsid w:val="00492574"/>
    <w:rsid w:val="004934B9"/>
    <w:rsid w:val="004939E4"/>
    <w:rsid w:val="00493B0C"/>
    <w:rsid w:val="00494228"/>
    <w:rsid w:val="004978C8"/>
    <w:rsid w:val="00497F06"/>
    <w:rsid w:val="004A5C72"/>
    <w:rsid w:val="004A6F37"/>
    <w:rsid w:val="004A716E"/>
    <w:rsid w:val="004A71C8"/>
    <w:rsid w:val="004B47BA"/>
    <w:rsid w:val="004B57B2"/>
    <w:rsid w:val="004B6057"/>
    <w:rsid w:val="004C0654"/>
    <w:rsid w:val="004C2AF2"/>
    <w:rsid w:val="004C2D0B"/>
    <w:rsid w:val="004D2D44"/>
    <w:rsid w:val="004D315B"/>
    <w:rsid w:val="004D58C5"/>
    <w:rsid w:val="004D7428"/>
    <w:rsid w:val="004E22D0"/>
    <w:rsid w:val="004E7311"/>
    <w:rsid w:val="004F14EB"/>
    <w:rsid w:val="004F37F0"/>
    <w:rsid w:val="004F6214"/>
    <w:rsid w:val="004F7690"/>
    <w:rsid w:val="004F7AC4"/>
    <w:rsid w:val="00510E94"/>
    <w:rsid w:val="0051315F"/>
    <w:rsid w:val="0051335F"/>
    <w:rsid w:val="0051595B"/>
    <w:rsid w:val="00516FCD"/>
    <w:rsid w:val="00520CAE"/>
    <w:rsid w:val="00524650"/>
    <w:rsid w:val="00524735"/>
    <w:rsid w:val="00527C0F"/>
    <w:rsid w:val="005301FB"/>
    <w:rsid w:val="005352C9"/>
    <w:rsid w:val="00537325"/>
    <w:rsid w:val="00537EED"/>
    <w:rsid w:val="00540BDA"/>
    <w:rsid w:val="005427D2"/>
    <w:rsid w:val="00543E84"/>
    <w:rsid w:val="00544B6C"/>
    <w:rsid w:val="005503CF"/>
    <w:rsid w:val="005570F4"/>
    <w:rsid w:val="005616F5"/>
    <w:rsid w:val="00566DC8"/>
    <w:rsid w:val="00567D2B"/>
    <w:rsid w:val="00570A9B"/>
    <w:rsid w:val="00572983"/>
    <w:rsid w:val="00590660"/>
    <w:rsid w:val="00591DCE"/>
    <w:rsid w:val="005924CC"/>
    <w:rsid w:val="00594541"/>
    <w:rsid w:val="005A32C8"/>
    <w:rsid w:val="005A4955"/>
    <w:rsid w:val="005B1768"/>
    <w:rsid w:val="005B419F"/>
    <w:rsid w:val="005B445C"/>
    <w:rsid w:val="005B5BC3"/>
    <w:rsid w:val="005B6390"/>
    <w:rsid w:val="005C0BBD"/>
    <w:rsid w:val="005C47C2"/>
    <w:rsid w:val="005D22A3"/>
    <w:rsid w:val="005D27CF"/>
    <w:rsid w:val="005D2A7B"/>
    <w:rsid w:val="005D5CCE"/>
    <w:rsid w:val="005D7C81"/>
    <w:rsid w:val="005E467C"/>
    <w:rsid w:val="005E6222"/>
    <w:rsid w:val="005F03B7"/>
    <w:rsid w:val="005F25BF"/>
    <w:rsid w:val="005F2C98"/>
    <w:rsid w:val="00602F9D"/>
    <w:rsid w:val="00607156"/>
    <w:rsid w:val="00610F72"/>
    <w:rsid w:val="00616C01"/>
    <w:rsid w:val="0062015F"/>
    <w:rsid w:val="00620B76"/>
    <w:rsid w:val="00622340"/>
    <w:rsid w:val="00624A4F"/>
    <w:rsid w:val="006272F5"/>
    <w:rsid w:val="0062764F"/>
    <w:rsid w:val="00635162"/>
    <w:rsid w:val="00637285"/>
    <w:rsid w:val="00641562"/>
    <w:rsid w:val="00641AC6"/>
    <w:rsid w:val="00641F02"/>
    <w:rsid w:val="0064330F"/>
    <w:rsid w:val="00643DF8"/>
    <w:rsid w:val="00644690"/>
    <w:rsid w:val="00644823"/>
    <w:rsid w:val="00646078"/>
    <w:rsid w:val="006474B0"/>
    <w:rsid w:val="00654E4D"/>
    <w:rsid w:val="00655AEF"/>
    <w:rsid w:val="00655FEC"/>
    <w:rsid w:val="00660386"/>
    <w:rsid w:val="0066096C"/>
    <w:rsid w:val="00661FCE"/>
    <w:rsid w:val="00662123"/>
    <w:rsid w:val="0066351A"/>
    <w:rsid w:val="00667582"/>
    <w:rsid w:val="006679DB"/>
    <w:rsid w:val="00667A22"/>
    <w:rsid w:val="0067229D"/>
    <w:rsid w:val="006730AC"/>
    <w:rsid w:val="00673C35"/>
    <w:rsid w:val="00676481"/>
    <w:rsid w:val="00676A0A"/>
    <w:rsid w:val="00680F4B"/>
    <w:rsid w:val="00682677"/>
    <w:rsid w:val="00685293"/>
    <w:rsid w:val="00687AD0"/>
    <w:rsid w:val="00687CF4"/>
    <w:rsid w:val="0069217A"/>
    <w:rsid w:val="0069274C"/>
    <w:rsid w:val="00695F7B"/>
    <w:rsid w:val="0069697D"/>
    <w:rsid w:val="006A1E4A"/>
    <w:rsid w:val="006A39F9"/>
    <w:rsid w:val="006A67FD"/>
    <w:rsid w:val="006B1C17"/>
    <w:rsid w:val="006B3501"/>
    <w:rsid w:val="006B6D1C"/>
    <w:rsid w:val="006C08B8"/>
    <w:rsid w:val="006C0C34"/>
    <w:rsid w:val="006C7E25"/>
    <w:rsid w:val="006C7F9E"/>
    <w:rsid w:val="006E01D9"/>
    <w:rsid w:val="006E1A6D"/>
    <w:rsid w:val="006E29ED"/>
    <w:rsid w:val="006E3489"/>
    <w:rsid w:val="006E3916"/>
    <w:rsid w:val="006E6FF8"/>
    <w:rsid w:val="006E7CDC"/>
    <w:rsid w:val="006F010A"/>
    <w:rsid w:val="006F05CF"/>
    <w:rsid w:val="006F53FD"/>
    <w:rsid w:val="006F5D43"/>
    <w:rsid w:val="006F6960"/>
    <w:rsid w:val="00707F12"/>
    <w:rsid w:val="007109E7"/>
    <w:rsid w:val="00711BE5"/>
    <w:rsid w:val="00714676"/>
    <w:rsid w:val="00715E9B"/>
    <w:rsid w:val="00716751"/>
    <w:rsid w:val="00717899"/>
    <w:rsid w:val="007210EF"/>
    <w:rsid w:val="007231B6"/>
    <w:rsid w:val="0072416F"/>
    <w:rsid w:val="00725348"/>
    <w:rsid w:val="007264F5"/>
    <w:rsid w:val="007267FC"/>
    <w:rsid w:val="00731F90"/>
    <w:rsid w:val="00734825"/>
    <w:rsid w:val="00746238"/>
    <w:rsid w:val="007468DF"/>
    <w:rsid w:val="00747A78"/>
    <w:rsid w:val="00747D0E"/>
    <w:rsid w:val="0075018C"/>
    <w:rsid w:val="00750342"/>
    <w:rsid w:val="007504CE"/>
    <w:rsid w:val="00756603"/>
    <w:rsid w:val="00763051"/>
    <w:rsid w:val="00764359"/>
    <w:rsid w:val="007759A8"/>
    <w:rsid w:val="007812E0"/>
    <w:rsid w:val="00781BA8"/>
    <w:rsid w:val="00783370"/>
    <w:rsid w:val="00785C88"/>
    <w:rsid w:val="00787EF0"/>
    <w:rsid w:val="00797CAD"/>
    <w:rsid w:val="00797FEE"/>
    <w:rsid w:val="007A2020"/>
    <w:rsid w:val="007A2F4F"/>
    <w:rsid w:val="007B3935"/>
    <w:rsid w:val="007B5EFA"/>
    <w:rsid w:val="007B5FD5"/>
    <w:rsid w:val="007B7566"/>
    <w:rsid w:val="007C3799"/>
    <w:rsid w:val="007C5738"/>
    <w:rsid w:val="007D031A"/>
    <w:rsid w:val="007D3C26"/>
    <w:rsid w:val="007D4D92"/>
    <w:rsid w:val="007E3149"/>
    <w:rsid w:val="007E50F0"/>
    <w:rsid w:val="007E63F9"/>
    <w:rsid w:val="007F0201"/>
    <w:rsid w:val="007F1B12"/>
    <w:rsid w:val="007F2AA2"/>
    <w:rsid w:val="007F3086"/>
    <w:rsid w:val="007F6A67"/>
    <w:rsid w:val="00811E2C"/>
    <w:rsid w:val="00814D1C"/>
    <w:rsid w:val="0081507B"/>
    <w:rsid w:val="0081569F"/>
    <w:rsid w:val="0081753D"/>
    <w:rsid w:val="008219C3"/>
    <w:rsid w:val="00822833"/>
    <w:rsid w:val="00823549"/>
    <w:rsid w:val="00826936"/>
    <w:rsid w:val="00830C0F"/>
    <w:rsid w:val="00840E41"/>
    <w:rsid w:val="008502BB"/>
    <w:rsid w:val="00850618"/>
    <w:rsid w:val="0085147F"/>
    <w:rsid w:val="00855469"/>
    <w:rsid w:val="008617A1"/>
    <w:rsid w:val="00871CB5"/>
    <w:rsid w:val="0087203A"/>
    <w:rsid w:val="00880317"/>
    <w:rsid w:val="008829C0"/>
    <w:rsid w:val="00882B08"/>
    <w:rsid w:val="008844F2"/>
    <w:rsid w:val="00884A02"/>
    <w:rsid w:val="00884FF6"/>
    <w:rsid w:val="00893BCD"/>
    <w:rsid w:val="008963D8"/>
    <w:rsid w:val="00897F6C"/>
    <w:rsid w:val="008A0A25"/>
    <w:rsid w:val="008A3281"/>
    <w:rsid w:val="008A5873"/>
    <w:rsid w:val="008A7584"/>
    <w:rsid w:val="008B2070"/>
    <w:rsid w:val="008B45D0"/>
    <w:rsid w:val="008C0771"/>
    <w:rsid w:val="008C2D0E"/>
    <w:rsid w:val="008C63C0"/>
    <w:rsid w:val="008C7FBD"/>
    <w:rsid w:val="008D25BE"/>
    <w:rsid w:val="008D4F50"/>
    <w:rsid w:val="008D5A54"/>
    <w:rsid w:val="008D7520"/>
    <w:rsid w:val="008E259E"/>
    <w:rsid w:val="008E4D5E"/>
    <w:rsid w:val="008F11EB"/>
    <w:rsid w:val="008F44D1"/>
    <w:rsid w:val="008F5593"/>
    <w:rsid w:val="008F56BA"/>
    <w:rsid w:val="00910E2A"/>
    <w:rsid w:val="009156B5"/>
    <w:rsid w:val="00915F62"/>
    <w:rsid w:val="00927994"/>
    <w:rsid w:val="00931873"/>
    <w:rsid w:val="0093230E"/>
    <w:rsid w:val="0093451F"/>
    <w:rsid w:val="00936252"/>
    <w:rsid w:val="00940031"/>
    <w:rsid w:val="009408F6"/>
    <w:rsid w:val="00950FA4"/>
    <w:rsid w:val="009548BD"/>
    <w:rsid w:val="0095658C"/>
    <w:rsid w:val="00957D7B"/>
    <w:rsid w:val="00961A7D"/>
    <w:rsid w:val="00961F29"/>
    <w:rsid w:val="00962592"/>
    <w:rsid w:val="009635A4"/>
    <w:rsid w:val="00966CD0"/>
    <w:rsid w:val="0097459A"/>
    <w:rsid w:val="0097787E"/>
    <w:rsid w:val="00983AFA"/>
    <w:rsid w:val="00983D1C"/>
    <w:rsid w:val="00985A09"/>
    <w:rsid w:val="009866B0"/>
    <w:rsid w:val="00994DDD"/>
    <w:rsid w:val="00995D1B"/>
    <w:rsid w:val="00997DBE"/>
    <w:rsid w:val="009A14E6"/>
    <w:rsid w:val="009A16B2"/>
    <w:rsid w:val="009A5CC2"/>
    <w:rsid w:val="009B09DA"/>
    <w:rsid w:val="009B3DD6"/>
    <w:rsid w:val="009B63A1"/>
    <w:rsid w:val="009C0E82"/>
    <w:rsid w:val="009C35EC"/>
    <w:rsid w:val="009C6D54"/>
    <w:rsid w:val="009D0735"/>
    <w:rsid w:val="009D2EB2"/>
    <w:rsid w:val="009D66B6"/>
    <w:rsid w:val="009D7D3B"/>
    <w:rsid w:val="009E1134"/>
    <w:rsid w:val="009E3D9B"/>
    <w:rsid w:val="009E66BD"/>
    <w:rsid w:val="009E6AB2"/>
    <w:rsid w:val="009E77F4"/>
    <w:rsid w:val="009F3314"/>
    <w:rsid w:val="009F3771"/>
    <w:rsid w:val="009F4ABF"/>
    <w:rsid w:val="009F76B5"/>
    <w:rsid w:val="00A00AE0"/>
    <w:rsid w:val="00A01FC2"/>
    <w:rsid w:val="00A05208"/>
    <w:rsid w:val="00A05C2D"/>
    <w:rsid w:val="00A10089"/>
    <w:rsid w:val="00A126CC"/>
    <w:rsid w:val="00A148B2"/>
    <w:rsid w:val="00A1676C"/>
    <w:rsid w:val="00A21255"/>
    <w:rsid w:val="00A21DAF"/>
    <w:rsid w:val="00A2413A"/>
    <w:rsid w:val="00A27B79"/>
    <w:rsid w:val="00A32298"/>
    <w:rsid w:val="00A34779"/>
    <w:rsid w:val="00A35C40"/>
    <w:rsid w:val="00A361C2"/>
    <w:rsid w:val="00A40519"/>
    <w:rsid w:val="00A41C0A"/>
    <w:rsid w:val="00A51407"/>
    <w:rsid w:val="00A51A16"/>
    <w:rsid w:val="00A527F8"/>
    <w:rsid w:val="00A53444"/>
    <w:rsid w:val="00A56104"/>
    <w:rsid w:val="00A5618D"/>
    <w:rsid w:val="00A57CC1"/>
    <w:rsid w:val="00A61941"/>
    <w:rsid w:val="00A70035"/>
    <w:rsid w:val="00A73725"/>
    <w:rsid w:val="00A73E4A"/>
    <w:rsid w:val="00A77FBE"/>
    <w:rsid w:val="00A823FF"/>
    <w:rsid w:val="00A83D53"/>
    <w:rsid w:val="00A84C5A"/>
    <w:rsid w:val="00A87A3A"/>
    <w:rsid w:val="00A910AD"/>
    <w:rsid w:val="00A944B9"/>
    <w:rsid w:val="00A94B01"/>
    <w:rsid w:val="00A97713"/>
    <w:rsid w:val="00AA200B"/>
    <w:rsid w:val="00AA2C03"/>
    <w:rsid w:val="00AA2D28"/>
    <w:rsid w:val="00AB5F32"/>
    <w:rsid w:val="00AC1FB7"/>
    <w:rsid w:val="00AC4533"/>
    <w:rsid w:val="00AC4EC2"/>
    <w:rsid w:val="00AC781A"/>
    <w:rsid w:val="00AD561C"/>
    <w:rsid w:val="00AE16E7"/>
    <w:rsid w:val="00AE30A6"/>
    <w:rsid w:val="00AE3338"/>
    <w:rsid w:val="00AE3ABC"/>
    <w:rsid w:val="00AF0CAB"/>
    <w:rsid w:val="00AF21C5"/>
    <w:rsid w:val="00AF53D3"/>
    <w:rsid w:val="00B036FF"/>
    <w:rsid w:val="00B03CE3"/>
    <w:rsid w:val="00B07ED1"/>
    <w:rsid w:val="00B122FC"/>
    <w:rsid w:val="00B16468"/>
    <w:rsid w:val="00B173AE"/>
    <w:rsid w:val="00B202F7"/>
    <w:rsid w:val="00B22F90"/>
    <w:rsid w:val="00B23C06"/>
    <w:rsid w:val="00B240A3"/>
    <w:rsid w:val="00B26E84"/>
    <w:rsid w:val="00B30588"/>
    <w:rsid w:val="00B32513"/>
    <w:rsid w:val="00B32DB3"/>
    <w:rsid w:val="00B32EF6"/>
    <w:rsid w:val="00B33ED6"/>
    <w:rsid w:val="00B35850"/>
    <w:rsid w:val="00B36AFF"/>
    <w:rsid w:val="00B3736B"/>
    <w:rsid w:val="00B37EBB"/>
    <w:rsid w:val="00B46233"/>
    <w:rsid w:val="00B469B3"/>
    <w:rsid w:val="00B51042"/>
    <w:rsid w:val="00B510E4"/>
    <w:rsid w:val="00B533D6"/>
    <w:rsid w:val="00B63567"/>
    <w:rsid w:val="00B662E2"/>
    <w:rsid w:val="00B66BFB"/>
    <w:rsid w:val="00B66CDC"/>
    <w:rsid w:val="00B71927"/>
    <w:rsid w:val="00B71B40"/>
    <w:rsid w:val="00B75EA2"/>
    <w:rsid w:val="00B7673B"/>
    <w:rsid w:val="00B76B3D"/>
    <w:rsid w:val="00B779FB"/>
    <w:rsid w:val="00B806C4"/>
    <w:rsid w:val="00B8174F"/>
    <w:rsid w:val="00B864B6"/>
    <w:rsid w:val="00B91647"/>
    <w:rsid w:val="00BA159A"/>
    <w:rsid w:val="00BA21FB"/>
    <w:rsid w:val="00BA237D"/>
    <w:rsid w:val="00BA4BDD"/>
    <w:rsid w:val="00BB08E5"/>
    <w:rsid w:val="00BB1DFC"/>
    <w:rsid w:val="00BB24FD"/>
    <w:rsid w:val="00BB55B4"/>
    <w:rsid w:val="00BB6B1B"/>
    <w:rsid w:val="00BB72AB"/>
    <w:rsid w:val="00BC177A"/>
    <w:rsid w:val="00BC615D"/>
    <w:rsid w:val="00BC759E"/>
    <w:rsid w:val="00BD1567"/>
    <w:rsid w:val="00BD2D58"/>
    <w:rsid w:val="00BD69D4"/>
    <w:rsid w:val="00BE02A4"/>
    <w:rsid w:val="00BE3F39"/>
    <w:rsid w:val="00BF04E4"/>
    <w:rsid w:val="00BF275F"/>
    <w:rsid w:val="00BF2D39"/>
    <w:rsid w:val="00BF32AF"/>
    <w:rsid w:val="00BF3371"/>
    <w:rsid w:val="00BF518B"/>
    <w:rsid w:val="00BF52D4"/>
    <w:rsid w:val="00BF5641"/>
    <w:rsid w:val="00C02887"/>
    <w:rsid w:val="00C033F3"/>
    <w:rsid w:val="00C06200"/>
    <w:rsid w:val="00C10FBB"/>
    <w:rsid w:val="00C1243E"/>
    <w:rsid w:val="00C12B06"/>
    <w:rsid w:val="00C13A35"/>
    <w:rsid w:val="00C14B24"/>
    <w:rsid w:val="00C15F34"/>
    <w:rsid w:val="00C17D4E"/>
    <w:rsid w:val="00C200EC"/>
    <w:rsid w:val="00C311DE"/>
    <w:rsid w:val="00C31A30"/>
    <w:rsid w:val="00C351DF"/>
    <w:rsid w:val="00C41E11"/>
    <w:rsid w:val="00C46BE5"/>
    <w:rsid w:val="00C479F0"/>
    <w:rsid w:val="00C56A25"/>
    <w:rsid w:val="00C74380"/>
    <w:rsid w:val="00C91EDE"/>
    <w:rsid w:val="00C92B80"/>
    <w:rsid w:val="00C92EA2"/>
    <w:rsid w:val="00C94622"/>
    <w:rsid w:val="00C97F4B"/>
    <w:rsid w:val="00CA05A5"/>
    <w:rsid w:val="00CA272C"/>
    <w:rsid w:val="00CA59F3"/>
    <w:rsid w:val="00CA6CC1"/>
    <w:rsid w:val="00CB22D8"/>
    <w:rsid w:val="00CB3D8D"/>
    <w:rsid w:val="00CB77A2"/>
    <w:rsid w:val="00CC0D59"/>
    <w:rsid w:val="00CC12BC"/>
    <w:rsid w:val="00CC1381"/>
    <w:rsid w:val="00CC25BB"/>
    <w:rsid w:val="00CC671A"/>
    <w:rsid w:val="00CD426E"/>
    <w:rsid w:val="00CD42D2"/>
    <w:rsid w:val="00CD6522"/>
    <w:rsid w:val="00CD65D4"/>
    <w:rsid w:val="00CE090F"/>
    <w:rsid w:val="00CE233A"/>
    <w:rsid w:val="00CE38FF"/>
    <w:rsid w:val="00CE4D36"/>
    <w:rsid w:val="00CE4FDD"/>
    <w:rsid w:val="00CE63CE"/>
    <w:rsid w:val="00CE6D39"/>
    <w:rsid w:val="00CE7F7A"/>
    <w:rsid w:val="00CF1836"/>
    <w:rsid w:val="00CF1D2F"/>
    <w:rsid w:val="00D009A3"/>
    <w:rsid w:val="00D0247A"/>
    <w:rsid w:val="00D02770"/>
    <w:rsid w:val="00D04571"/>
    <w:rsid w:val="00D132AA"/>
    <w:rsid w:val="00D15C81"/>
    <w:rsid w:val="00D16555"/>
    <w:rsid w:val="00D21CD6"/>
    <w:rsid w:val="00D27380"/>
    <w:rsid w:val="00D2758F"/>
    <w:rsid w:val="00D27893"/>
    <w:rsid w:val="00D32369"/>
    <w:rsid w:val="00D35246"/>
    <w:rsid w:val="00D35FD6"/>
    <w:rsid w:val="00D42FD1"/>
    <w:rsid w:val="00D445E2"/>
    <w:rsid w:val="00D4795C"/>
    <w:rsid w:val="00D47EBE"/>
    <w:rsid w:val="00D50955"/>
    <w:rsid w:val="00D52223"/>
    <w:rsid w:val="00D5352B"/>
    <w:rsid w:val="00D559DA"/>
    <w:rsid w:val="00D55FB2"/>
    <w:rsid w:val="00D61E14"/>
    <w:rsid w:val="00D6251E"/>
    <w:rsid w:val="00D64B7F"/>
    <w:rsid w:val="00D661CA"/>
    <w:rsid w:val="00D6667F"/>
    <w:rsid w:val="00D72092"/>
    <w:rsid w:val="00D73995"/>
    <w:rsid w:val="00D74C27"/>
    <w:rsid w:val="00D74D00"/>
    <w:rsid w:val="00D759C2"/>
    <w:rsid w:val="00D76AB4"/>
    <w:rsid w:val="00D775D8"/>
    <w:rsid w:val="00D8028E"/>
    <w:rsid w:val="00D802EF"/>
    <w:rsid w:val="00D80DCE"/>
    <w:rsid w:val="00D820B1"/>
    <w:rsid w:val="00D91D9B"/>
    <w:rsid w:val="00D91EF5"/>
    <w:rsid w:val="00D96C73"/>
    <w:rsid w:val="00DA22AE"/>
    <w:rsid w:val="00DA29B9"/>
    <w:rsid w:val="00DA2DE7"/>
    <w:rsid w:val="00DA3E5D"/>
    <w:rsid w:val="00DA428A"/>
    <w:rsid w:val="00DA5D98"/>
    <w:rsid w:val="00DA73BC"/>
    <w:rsid w:val="00DB172B"/>
    <w:rsid w:val="00DB1CD9"/>
    <w:rsid w:val="00DB44BE"/>
    <w:rsid w:val="00DB65CE"/>
    <w:rsid w:val="00DC621A"/>
    <w:rsid w:val="00DD02B8"/>
    <w:rsid w:val="00DD2F2D"/>
    <w:rsid w:val="00DD3B97"/>
    <w:rsid w:val="00DD433C"/>
    <w:rsid w:val="00DE297B"/>
    <w:rsid w:val="00DE43D7"/>
    <w:rsid w:val="00DE56F8"/>
    <w:rsid w:val="00DE5881"/>
    <w:rsid w:val="00DF1238"/>
    <w:rsid w:val="00DF41D6"/>
    <w:rsid w:val="00E006D4"/>
    <w:rsid w:val="00E0327B"/>
    <w:rsid w:val="00E04D92"/>
    <w:rsid w:val="00E104BF"/>
    <w:rsid w:val="00E12ACA"/>
    <w:rsid w:val="00E13683"/>
    <w:rsid w:val="00E148BA"/>
    <w:rsid w:val="00E22D9A"/>
    <w:rsid w:val="00E234E0"/>
    <w:rsid w:val="00E25114"/>
    <w:rsid w:val="00E25E32"/>
    <w:rsid w:val="00E27DC3"/>
    <w:rsid w:val="00E32C0B"/>
    <w:rsid w:val="00E34E8E"/>
    <w:rsid w:val="00E35BD0"/>
    <w:rsid w:val="00E405F4"/>
    <w:rsid w:val="00E452BE"/>
    <w:rsid w:val="00E53A86"/>
    <w:rsid w:val="00E53D08"/>
    <w:rsid w:val="00E56922"/>
    <w:rsid w:val="00E62002"/>
    <w:rsid w:val="00E64C65"/>
    <w:rsid w:val="00E67E17"/>
    <w:rsid w:val="00E700B7"/>
    <w:rsid w:val="00E719E6"/>
    <w:rsid w:val="00E74D9E"/>
    <w:rsid w:val="00E75335"/>
    <w:rsid w:val="00E80408"/>
    <w:rsid w:val="00E80B61"/>
    <w:rsid w:val="00E8316F"/>
    <w:rsid w:val="00E93D14"/>
    <w:rsid w:val="00EA6EAC"/>
    <w:rsid w:val="00EB75C8"/>
    <w:rsid w:val="00EB793D"/>
    <w:rsid w:val="00EC040B"/>
    <w:rsid w:val="00EC0664"/>
    <w:rsid w:val="00EC18B2"/>
    <w:rsid w:val="00EC2367"/>
    <w:rsid w:val="00EC3617"/>
    <w:rsid w:val="00EC3844"/>
    <w:rsid w:val="00EC3B0F"/>
    <w:rsid w:val="00EC489A"/>
    <w:rsid w:val="00EC52D8"/>
    <w:rsid w:val="00ED0325"/>
    <w:rsid w:val="00ED6716"/>
    <w:rsid w:val="00EE0DB2"/>
    <w:rsid w:val="00EE5307"/>
    <w:rsid w:val="00EF0A51"/>
    <w:rsid w:val="00EF2560"/>
    <w:rsid w:val="00F04A3F"/>
    <w:rsid w:val="00F04F37"/>
    <w:rsid w:val="00F10E80"/>
    <w:rsid w:val="00F1187A"/>
    <w:rsid w:val="00F178AC"/>
    <w:rsid w:val="00F24B6B"/>
    <w:rsid w:val="00F25720"/>
    <w:rsid w:val="00F26344"/>
    <w:rsid w:val="00F31E9C"/>
    <w:rsid w:val="00F3516B"/>
    <w:rsid w:val="00F354BA"/>
    <w:rsid w:val="00F36A6B"/>
    <w:rsid w:val="00F44AC9"/>
    <w:rsid w:val="00F53329"/>
    <w:rsid w:val="00F53E10"/>
    <w:rsid w:val="00F55328"/>
    <w:rsid w:val="00F608E3"/>
    <w:rsid w:val="00F63AF6"/>
    <w:rsid w:val="00F656C8"/>
    <w:rsid w:val="00F65906"/>
    <w:rsid w:val="00F7152D"/>
    <w:rsid w:val="00F74C27"/>
    <w:rsid w:val="00F82155"/>
    <w:rsid w:val="00F83A95"/>
    <w:rsid w:val="00F925CF"/>
    <w:rsid w:val="00F92E69"/>
    <w:rsid w:val="00F94875"/>
    <w:rsid w:val="00FA269A"/>
    <w:rsid w:val="00FA2DB1"/>
    <w:rsid w:val="00FA367E"/>
    <w:rsid w:val="00FA5376"/>
    <w:rsid w:val="00FB78FF"/>
    <w:rsid w:val="00FC1D00"/>
    <w:rsid w:val="00FC3B9E"/>
    <w:rsid w:val="00FC7513"/>
    <w:rsid w:val="00FD3B26"/>
    <w:rsid w:val="00FD70A2"/>
    <w:rsid w:val="00FD7101"/>
    <w:rsid w:val="00FD726B"/>
    <w:rsid w:val="00FD77E8"/>
    <w:rsid w:val="00FD7C3B"/>
    <w:rsid w:val="00FE0A3C"/>
    <w:rsid w:val="00FE773A"/>
    <w:rsid w:val="00FF2621"/>
    <w:rsid w:val="00FF441A"/>
    <w:rsid w:val="00FF694E"/>
    <w:rsid w:val="00FF7721"/>
    <w:rsid w:val="00FF772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7E4ED8"/>
  <w15:docId w15:val="{9C22B8F4-923F-47CE-A897-182EA1E92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0AE0"/>
    <w:pPr>
      <w:jc w:val="both"/>
    </w:pPr>
    <w:rPr>
      <w:sz w:val="20"/>
      <w:szCs w:val="20"/>
      <w:lang w:val="fr-FR"/>
    </w:rPr>
  </w:style>
  <w:style w:type="paragraph" w:styleId="Titre1">
    <w:name w:val="heading 1"/>
    <w:basedOn w:val="Normal"/>
    <w:next w:val="Normal"/>
    <w:link w:val="Titre1Car"/>
    <w:uiPriority w:val="9"/>
    <w:qFormat/>
    <w:rsid w:val="000D4837"/>
    <w:pPr>
      <w:numPr>
        <w:numId w:val="5"/>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Titre2">
    <w:name w:val="heading 2"/>
    <w:basedOn w:val="Normal"/>
    <w:next w:val="Normal"/>
    <w:link w:val="Titre2Car"/>
    <w:uiPriority w:val="9"/>
    <w:unhideWhenUsed/>
    <w:qFormat/>
    <w:rsid w:val="000D4837"/>
    <w:pPr>
      <w:numPr>
        <w:ilvl w:val="1"/>
        <w:numId w:val="5"/>
      </w:numPr>
      <w:pBdr>
        <w:top w:val="single" w:sz="24" w:space="0" w:color="B8CCE4" w:themeColor="accent1" w:themeTint="66"/>
        <w:left w:val="single" w:sz="24" w:space="0" w:color="B8CCE4" w:themeColor="accent1" w:themeTint="66"/>
        <w:bottom w:val="single" w:sz="24" w:space="0" w:color="B8CCE4" w:themeColor="accent1" w:themeTint="66"/>
        <w:right w:val="single" w:sz="24" w:space="0" w:color="B8CCE4" w:themeColor="accent1" w:themeTint="66"/>
      </w:pBdr>
      <w:shd w:val="clear" w:color="auto" w:fill="B8CCE4" w:themeFill="accent1" w:themeFillTint="66"/>
      <w:spacing w:after="0"/>
      <w:ind w:left="567" w:hanging="567"/>
      <w:outlineLvl w:val="1"/>
    </w:pPr>
    <w:rPr>
      <w:spacing w:val="15"/>
      <w:sz w:val="22"/>
      <w:szCs w:val="22"/>
    </w:rPr>
  </w:style>
  <w:style w:type="paragraph" w:styleId="Titre3">
    <w:name w:val="heading 3"/>
    <w:basedOn w:val="Normal"/>
    <w:next w:val="Normal"/>
    <w:link w:val="Titre3Car"/>
    <w:uiPriority w:val="9"/>
    <w:unhideWhenUsed/>
    <w:qFormat/>
    <w:rsid w:val="000D4837"/>
    <w:pPr>
      <w:numPr>
        <w:ilvl w:val="2"/>
        <w:numId w:val="5"/>
      </w:numPr>
      <w:shd w:val="clear" w:color="auto" w:fill="DBE5F1" w:themeFill="accent1" w:themeFillTint="33"/>
      <w:spacing w:before="300" w:after="0"/>
      <w:ind w:left="709" w:hanging="709"/>
      <w:outlineLvl w:val="2"/>
    </w:pPr>
    <w:rPr>
      <w:spacing w:val="15"/>
      <w:sz w:val="22"/>
      <w:szCs w:val="22"/>
    </w:rPr>
  </w:style>
  <w:style w:type="paragraph" w:styleId="Titre4">
    <w:name w:val="heading 4"/>
    <w:basedOn w:val="Normal"/>
    <w:next w:val="Normal"/>
    <w:link w:val="Titre4Car"/>
    <w:uiPriority w:val="9"/>
    <w:semiHidden/>
    <w:unhideWhenUsed/>
    <w:qFormat/>
    <w:rsid w:val="00D47EBE"/>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Titre5">
    <w:name w:val="heading 5"/>
    <w:basedOn w:val="Normal"/>
    <w:next w:val="Normal"/>
    <w:link w:val="Titre5Car"/>
    <w:uiPriority w:val="9"/>
    <w:semiHidden/>
    <w:unhideWhenUsed/>
    <w:qFormat/>
    <w:rsid w:val="00D47EBE"/>
    <w:pPr>
      <w:pBdr>
        <w:bottom w:val="single" w:sz="6" w:space="1" w:color="4F81BD" w:themeColor="accent1"/>
      </w:pBdr>
      <w:spacing w:before="300" w:after="0"/>
      <w:outlineLvl w:val="4"/>
    </w:pPr>
    <w:rPr>
      <w:caps/>
      <w:color w:val="365F91" w:themeColor="accent1" w:themeShade="BF"/>
      <w:spacing w:val="10"/>
      <w:sz w:val="22"/>
      <w:szCs w:val="22"/>
    </w:rPr>
  </w:style>
  <w:style w:type="paragraph" w:styleId="Titre6">
    <w:name w:val="heading 6"/>
    <w:basedOn w:val="Normal"/>
    <w:next w:val="Normal"/>
    <w:link w:val="Titre6Car"/>
    <w:uiPriority w:val="9"/>
    <w:semiHidden/>
    <w:unhideWhenUsed/>
    <w:qFormat/>
    <w:rsid w:val="00D47EBE"/>
    <w:pPr>
      <w:pBdr>
        <w:bottom w:val="dotted" w:sz="6" w:space="1" w:color="4F81BD" w:themeColor="accent1"/>
      </w:pBdr>
      <w:spacing w:before="300" w:after="0"/>
      <w:outlineLvl w:val="5"/>
    </w:pPr>
    <w:rPr>
      <w:caps/>
      <w:color w:val="365F91" w:themeColor="accent1" w:themeShade="BF"/>
      <w:spacing w:val="10"/>
      <w:sz w:val="22"/>
      <w:szCs w:val="22"/>
    </w:rPr>
  </w:style>
  <w:style w:type="paragraph" w:styleId="Titre7">
    <w:name w:val="heading 7"/>
    <w:basedOn w:val="Normal"/>
    <w:next w:val="Normal"/>
    <w:link w:val="Titre7Car"/>
    <w:uiPriority w:val="9"/>
    <w:semiHidden/>
    <w:unhideWhenUsed/>
    <w:qFormat/>
    <w:rsid w:val="00D47EBE"/>
    <w:pPr>
      <w:spacing w:before="300" w:after="0"/>
      <w:outlineLvl w:val="6"/>
    </w:pPr>
    <w:rPr>
      <w:caps/>
      <w:color w:val="365F91" w:themeColor="accent1" w:themeShade="BF"/>
      <w:spacing w:val="10"/>
      <w:sz w:val="22"/>
      <w:szCs w:val="22"/>
    </w:rPr>
  </w:style>
  <w:style w:type="paragraph" w:styleId="Titre8">
    <w:name w:val="heading 8"/>
    <w:basedOn w:val="Normal"/>
    <w:next w:val="Normal"/>
    <w:link w:val="Titre8Car"/>
    <w:uiPriority w:val="9"/>
    <w:semiHidden/>
    <w:unhideWhenUsed/>
    <w:qFormat/>
    <w:rsid w:val="00D47EBE"/>
    <w:pPr>
      <w:spacing w:before="300" w:after="0"/>
      <w:outlineLvl w:val="7"/>
    </w:pPr>
    <w:rPr>
      <w:caps/>
      <w:spacing w:val="10"/>
      <w:sz w:val="18"/>
      <w:szCs w:val="18"/>
    </w:rPr>
  </w:style>
  <w:style w:type="paragraph" w:styleId="Titre9">
    <w:name w:val="heading 9"/>
    <w:basedOn w:val="Normal"/>
    <w:next w:val="Normal"/>
    <w:link w:val="Titre9Car"/>
    <w:uiPriority w:val="9"/>
    <w:semiHidden/>
    <w:unhideWhenUsed/>
    <w:qFormat/>
    <w:rsid w:val="00D47EBE"/>
    <w:pPr>
      <w:spacing w:before="300" w:after="0"/>
      <w:outlineLvl w:val="8"/>
    </w:pPr>
    <w:rPr>
      <w:i/>
      <w:caps/>
      <w:spacing w:val="1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D4837"/>
    <w:rPr>
      <w:b/>
      <w:bCs/>
      <w:caps/>
      <w:color w:val="FFFFFF" w:themeColor="background1"/>
      <w:spacing w:val="15"/>
      <w:shd w:val="clear" w:color="auto" w:fill="4F81BD" w:themeFill="accent1"/>
      <w:lang w:val="fr-FR"/>
    </w:rPr>
  </w:style>
  <w:style w:type="character" w:customStyle="1" w:styleId="Titre2Car">
    <w:name w:val="Titre 2 Car"/>
    <w:basedOn w:val="Policepardfaut"/>
    <w:link w:val="Titre2"/>
    <w:uiPriority w:val="9"/>
    <w:rsid w:val="000D4837"/>
    <w:rPr>
      <w:spacing w:val="15"/>
      <w:shd w:val="clear" w:color="auto" w:fill="B8CCE4" w:themeFill="accent1" w:themeFillTint="66"/>
      <w:lang w:val="fr-FR"/>
    </w:rPr>
  </w:style>
  <w:style w:type="paragraph" w:styleId="Paragraphedeliste">
    <w:name w:val="List Paragraph"/>
    <w:basedOn w:val="Normal"/>
    <w:uiPriority w:val="34"/>
    <w:qFormat/>
    <w:rsid w:val="00D47EBE"/>
    <w:pPr>
      <w:ind w:left="720"/>
      <w:contextualSpacing/>
    </w:pPr>
  </w:style>
  <w:style w:type="character" w:customStyle="1" w:styleId="Titre3Car">
    <w:name w:val="Titre 3 Car"/>
    <w:basedOn w:val="Policepardfaut"/>
    <w:link w:val="Titre3"/>
    <w:uiPriority w:val="9"/>
    <w:rsid w:val="000D4837"/>
    <w:rPr>
      <w:spacing w:val="15"/>
      <w:shd w:val="clear" w:color="auto" w:fill="DBE5F1" w:themeFill="accent1" w:themeFillTint="33"/>
      <w:lang w:val="fr-FR"/>
    </w:rPr>
  </w:style>
  <w:style w:type="character" w:customStyle="1" w:styleId="Titre4Car">
    <w:name w:val="Titre 4 Car"/>
    <w:basedOn w:val="Policepardfaut"/>
    <w:link w:val="Titre4"/>
    <w:uiPriority w:val="9"/>
    <w:semiHidden/>
    <w:rsid w:val="00D47EBE"/>
    <w:rPr>
      <w:caps/>
      <w:color w:val="365F91" w:themeColor="accent1" w:themeShade="BF"/>
      <w:spacing w:val="10"/>
    </w:rPr>
  </w:style>
  <w:style w:type="character" w:customStyle="1" w:styleId="Titre5Car">
    <w:name w:val="Titre 5 Car"/>
    <w:basedOn w:val="Policepardfaut"/>
    <w:link w:val="Titre5"/>
    <w:uiPriority w:val="9"/>
    <w:semiHidden/>
    <w:rsid w:val="00D47EBE"/>
    <w:rPr>
      <w:caps/>
      <w:color w:val="365F91" w:themeColor="accent1" w:themeShade="BF"/>
      <w:spacing w:val="10"/>
    </w:rPr>
  </w:style>
  <w:style w:type="character" w:customStyle="1" w:styleId="Titre6Car">
    <w:name w:val="Titre 6 Car"/>
    <w:basedOn w:val="Policepardfaut"/>
    <w:link w:val="Titre6"/>
    <w:uiPriority w:val="9"/>
    <w:semiHidden/>
    <w:rsid w:val="00D47EBE"/>
    <w:rPr>
      <w:caps/>
      <w:color w:val="365F91" w:themeColor="accent1" w:themeShade="BF"/>
      <w:spacing w:val="10"/>
    </w:rPr>
  </w:style>
  <w:style w:type="character" w:customStyle="1" w:styleId="Titre7Car">
    <w:name w:val="Titre 7 Car"/>
    <w:basedOn w:val="Policepardfaut"/>
    <w:link w:val="Titre7"/>
    <w:uiPriority w:val="9"/>
    <w:semiHidden/>
    <w:rsid w:val="00D47EBE"/>
    <w:rPr>
      <w:caps/>
      <w:color w:val="365F91" w:themeColor="accent1" w:themeShade="BF"/>
      <w:spacing w:val="10"/>
    </w:rPr>
  </w:style>
  <w:style w:type="character" w:customStyle="1" w:styleId="Titre8Car">
    <w:name w:val="Titre 8 Car"/>
    <w:basedOn w:val="Policepardfaut"/>
    <w:link w:val="Titre8"/>
    <w:uiPriority w:val="9"/>
    <w:semiHidden/>
    <w:rsid w:val="00D47EBE"/>
    <w:rPr>
      <w:caps/>
      <w:spacing w:val="10"/>
      <w:sz w:val="18"/>
      <w:szCs w:val="18"/>
    </w:rPr>
  </w:style>
  <w:style w:type="character" w:customStyle="1" w:styleId="Titre9Car">
    <w:name w:val="Titre 9 Car"/>
    <w:basedOn w:val="Policepardfaut"/>
    <w:link w:val="Titre9"/>
    <w:uiPriority w:val="9"/>
    <w:semiHidden/>
    <w:rsid w:val="00D47EBE"/>
    <w:rPr>
      <w:i/>
      <w:caps/>
      <w:spacing w:val="10"/>
      <w:sz w:val="18"/>
      <w:szCs w:val="18"/>
    </w:rPr>
  </w:style>
  <w:style w:type="paragraph" w:styleId="Lgende">
    <w:name w:val="caption"/>
    <w:basedOn w:val="Normal"/>
    <w:next w:val="Normal"/>
    <w:autoRedefine/>
    <w:unhideWhenUsed/>
    <w:qFormat/>
    <w:rsid w:val="0095658C"/>
    <w:pPr>
      <w:keepNext/>
      <w:spacing w:before="120" w:after="120" w:line="240" w:lineRule="auto"/>
    </w:pPr>
    <w:rPr>
      <w:b/>
      <w:bCs/>
      <w:color w:val="365F91" w:themeColor="accent1" w:themeShade="BF"/>
    </w:rPr>
  </w:style>
  <w:style w:type="paragraph" w:styleId="Titre">
    <w:name w:val="Title"/>
    <w:basedOn w:val="Normal"/>
    <w:next w:val="Normal"/>
    <w:link w:val="TitreCar"/>
    <w:uiPriority w:val="10"/>
    <w:qFormat/>
    <w:rsid w:val="00D47EBE"/>
    <w:pPr>
      <w:spacing w:before="720"/>
    </w:pPr>
    <w:rPr>
      <w:caps/>
      <w:color w:val="4F81BD" w:themeColor="accent1"/>
      <w:spacing w:val="10"/>
      <w:kern w:val="28"/>
      <w:sz w:val="52"/>
      <w:szCs w:val="52"/>
    </w:rPr>
  </w:style>
  <w:style w:type="character" w:customStyle="1" w:styleId="TitreCar">
    <w:name w:val="Titre Car"/>
    <w:basedOn w:val="Policepardfaut"/>
    <w:link w:val="Titre"/>
    <w:uiPriority w:val="10"/>
    <w:rsid w:val="00D47EBE"/>
    <w:rPr>
      <w:caps/>
      <w:color w:val="4F81BD" w:themeColor="accent1"/>
      <w:spacing w:val="10"/>
      <w:kern w:val="28"/>
      <w:sz w:val="52"/>
      <w:szCs w:val="52"/>
    </w:rPr>
  </w:style>
  <w:style w:type="paragraph" w:styleId="Sous-titre">
    <w:name w:val="Subtitle"/>
    <w:basedOn w:val="Normal"/>
    <w:next w:val="Normal"/>
    <w:link w:val="Sous-titreCar"/>
    <w:uiPriority w:val="11"/>
    <w:qFormat/>
    <w:rsid w:val="00D47EBE"/>
    <w:pPr>
      <w:spacing w:after="1000" w:line="240" w:lineRule="auto"/>
    </w:pPr>
    <w:rPr>
      <w:caps/>
      <w:color w:val="595959" w:themeColor="text1" w:themeTint="A6"/>
      <w:spacing w:val="10"/>
      <w:sz w:val="24"/>
      <w:szCs w:val="24"/>
    </w:rPr>
  </w:style>
  <w:style w:type="character" w:customStyle="1" w:styleId="Sous-titreCar">
    <w:name w:val="Sous-titre Car"/>
    <w:basedOn w:val="Policepardfaut"/>
    <w:link w:val="Sous-titre"/>
    <w:uiPriority w:val="11"/>
    <w:rsid w:val="00D47EBE"/>
    <w:rPr>
      <w:caps/>
      <w:color w:val="595959" w:themeColor="text1" w:themeTint="A6"/>
      <w:spacing w:val="10"/>
      <w:sz w:val="24"/>
      <w:szCs w:val="24"/>
    </w:rPr>
  </w:style>
  <w:style w:type="character" w:styleId="lev">
    <w:name w:val="Strong"/>
    <w:uiPriority w:val="22"/>
    <w:qFormat/>
    <w:rsid w:val="00D47EBE"/>
    <w:rPr>
      <w:b/>
      <w:bCs/>
    </w:rPr>
  </w:style>
  <w:style w:type="character" w:styleId="Accentuation">
    <w:name w:val="Emphasis"/>
    <w:uiPriority w:val="20"/>
    <w:qFormat/>
    <w:rsid w:val="00D47EBE"/>
    <w:rPr>
      <w:caps/>
      <w:color w:val="243F60" w:themeColor="accent1" w:themeShade="7F"/>
      <w:spacing w:val="5"/>
    </w:rPr>
  </w:style>
  <w:style w:type="paragraph" w:styleId="Sansinterligne">
    <w:name w:val="No Spacing"/>
    <w:basedOn w:val="Normal"/>
    <w:link w:val="SansinterligneCar"/>
    <w:qFormat/>
    <w:rsid w:val="00A40519"/>
    <w:pPr>
      <w:spacing w:before="0" w:after="0" w:line="240" w:lineRule="auto"/>
    </w:pPr>
  </w:style>
  <w:style w:type="character" w:customStyle="1" w:styleId="SansinterligneCar">
    <w:name w:val="Sans interligne Car"/>
    <w:basedOn w:val="Policepardfaut"/>
    <w:link w:val="Sansinterligne"/>
    <w:uiPriority w:val="1"/>
    <w:rsid w:val="00A40519"/>
    <w:rPr>
      <w:sz w:val="20"/>
      <w:szCs w:val="20"/>
    </w:rPr>
  </w:style>
  <w:style w:type="paragraph" w:styleId="Citation">
    <w:name w:val="Quote"/>
    <w:basedOn w:val="Normal"/>
    <w:next w:val="Normal"/>
    <w:link w:val="CitationCar"/>
    <w:uiPriority w:val="29"/>
    <w:qFormat/>
    <w:rsid w:val="00D47EBE"/>
    <w:rPr>
      <w:i/>
      <w:iCs/>
    </w:rPr>
  </w:style>
  <w:style w:type="character" w:customStyle="1" w:styleId="CitationCar">
    <w:name w:val="Citation Car"/>
    <w:basedOn w:val="Policepardfaut"/>
    <w:link w:val="Citation"/>
    <w:uiPriority w:val="29"/>
    <w:rsid w:val="00D47EBE"/>
    <w:rPr>
      <w:i/>
      <w:iCs/>
      <w:sz w:val="20"/>
      <w:szCs w:val="20"/>
    </w:rPr>
  </w:style>
  <w:style w:type="paragraph" w:styleId="Citationintense">
    <w:name w:val="Intense Quote"/>
    <w:basedOn w:val="Normal"/>
    <w:next w:val="Normal"/>
    <w:link w:val="CitationintenseCar"/>
    <w:uiPriority w:val="30"/>
    <w:qFormat/>
    <w:rsid w:val="00D47EBE"/>
    <w:pPr>
      <w:pBdr>
        <w:top w:val="single" w:sz="4" w:space="10" w:color="4F81BD" w:themeColor="accent1"/>
        <w:left w:val="single" w:sz="4" w:space="10" w:color="4F81BD" w:themeColor="accent1"/>
      </w:pBdr>
      <w:spacing w:after="0"/>
      <w:ind w:left="1296" w:right="1152"/>
    </w:pPr>
    <w:rPr>
      <w:i/>
      <w:iCs/>
      <w:color w:val="4F81BD" w:themeColor="accent1"/>
    </w:rPr>
  </w:style>
  <w:style w:type="character" w:customStyle="1" w:styleId="CitationintenseCar">
    <w:name w:val="Citation intense Car"/>
    <w:basedOn w:val="Policepardfaut"/>
    <w:link w:val="Citationintense"/>
    <w:uiPriority w:val="30"/>
    <w:rsid w:val="00D47EBE"/>
    <w:rPr>
      <w:i/>
      <w:iCs/>
      <w:color w:val="4F81BD" w:themeColor="accent1"/>
      <w:sz w:val="20"/>
      <w:szCs w:val="20"/>
    </w:rPr>
  </w:style>
  <w:style w:type="character" w:styleId="Accentuationlgre">
    <w:name w:val="Subtle Emphasis"/>
    <w:uiPriority w:val="19"/>
    <w:qFormat/>
    <w:rsid w:val="00D47EBE"/>
    <w:rPr>
      <w:i/>
      <w:iCs/>
      <w:color w:val="243F60" w:themeColor="accent1" w:themeShade="7F"/>
    </w:rPr>
  </w:style>
  <w:style w:type="character" w:styleId="Accentuationintense">
    <w:name w:val="Intense Emphasis"/>
    <w:uiPriority w:val="21"/>
    <w:qFormat/>
    <w:rsid w:val="00D47EBE"/>
    <w:rPr>
      <w:b/>
      <w:bCs/>
      <w:caps/>
      <w:color w:val="243F60" w:themeColor="accent1" w:themeShade="7F"/>
      <w:spacing w:val="10"/>
    </w:rPr>
  </w:style>
  <w:style w:type="character" w:styleId="Rfrencelgre">
    <w:name w:val="Subtle Reference"/>
    <w:qFormat/>
    <w:rsid w:val="00D47EBE"/>
    <w:rPr>
      <w:b/>
      <w:bCs/>
      <w:color w:val="4F81BD" w:themeColor="accent1"/>
    </w:rPr>
  </w:style>
  <w:style w:type="character" w:styleId="Rfrenceintense">
    <w:name w:val="Intense Reference"/>
    <w:uiPriority w:val="32"/>
    <w:qFormat/>
    <w:rsid w:val="00D47EBE"/>
    <w:rPr>
      <w:b/>
      <w:bCs/>
      <w:i/>
      <w:iCs/>
      <w:caps/>
      <w:color w:val="4F81BD" w:themeColor="accent1"/>
    </w:rPr>
  </w:style>
  <w:style w:type="character" w:styleId="Titredulivre">
    <w:name w:val="Book Title"/>
    <w:uiPriority w:val="33"/>
    <w:qFormat/>
    <w:rsid w:val="00D47EBE"/>
    <w:rPr>
      <w:b/>
      <w:bCs/>
      <w:i/>
      <w:iCs/>
      <w:spacing w:val="9"/>
    </w:rPr>
  </w:style>
  <w:style w:type="paragraph" w:styleId="En-ttedetabledesmatires">
    <w:name w:val="TOC Heading"/>
    <w:basedOn w:val="Titre1"/>
    <w:next w:val="Normal"/>
    <w:uiPriority w:val="39"/>
    <w:unhideWhenUsed/>
    <w:qFormat/>
    <w:rsid w:val="00D47EBE"/>
    <w:pPr>
      <w:outlineLvl w:val="9"/>
    </w:pPr>
  </w:style>
  <w:style w:type="character" w:customStyle="1" w:styleId="keyvalue">
    <w:name w:val="keyvalue"/>
    <w:basedOn w:val="Policepardfaut"/>
    <w:rsid w:val="001242E8"/>
  </w:style>
  <w:style w:type="table" w:styleId="Grilledutableau">
    <w:name w:val="Table Grid"/>
    <w:basedOn w:val="TableauNormal"/>
    <w:uiPriority w:val="59"/>
    <w:rsid w:val="008514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moyenne3-Accent1">
    <w:name w:val="Medium Grid 3 Accent 1"/>
    <w:basedOn w:val="TableauNormal"/>
    <w:uiPriority w:val="69"/>
    <w:rsid w:val="00D47EBE"/>
    <w:pPr>
      <w:spacing w:before="0"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Grillemoyenne31">
    <w:name w:val="Grille moyenne 31"/>
    <w:basedOn w:val="TableauNormal"/>
    <w:uiPriority w:val="69"/>
    <w:rsid w:val="00D47EBE"/>
    <w:pPr>
      <w:spacing w:before="0"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Listeclaire1">
    <w:name w:val="Liste claire1"/>
    <w:basedOn w:val="TableauNormal"/>
    <w:uiPriority w:val="61"/>
    <w:rsid w:val="00D47EBE"/>
    <w:pPr>
      <w:spacing w:before="0"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Ombrageclair1">
    <w:name w:val="Ombrage clair1"/>
    <w:basedOn w:val="TableauNormal"/>
    <w:uiPriority w:val="60"/>
    <w:rsid w:val="00D47EBE"/>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extedebulles">
    <w:name w:val="Balloon Text"/>
    <w:basedOn w:val="Normal"/>
    <w:link w:val="TextedebullesCar"/>
    <w:uiPriority w:val="99"/>
    <w:semiHidden/>
    <w:unhideWhenUsed/>
    <w:rsid w:val="005D22A3"/>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D22A3"/>
    <w:rPr>
      <w:rFonts w:ascii="Tahoma" w:hAnsi="Tahoma" w:cs="Tahoma"/>
      <w:sz w:val="16"/>
      <w:szCs w:val="16"/>
    </w:rPr>
  </w:style>
  <w:style w:type="paragraph" w:styleId="En-tte">
    <w:name w:val="header"/>
    <w:basedOn w:val="Normal"/>
    <w:link w:val="En-tteCar"/>
    <w:uiPriority w:val="99"/>
    <w:rsid w:val="00FD7101"/>
    <w:pPr>
      <w:tabs>
        <w:tab w:val="center" w:pos="4536"/>
        <w:tab w:val="right" w:pos="9072"/>
      </w:tabs>
      <w:spacing w:before="0" w:after="0" w:line="240" w:lineRule="auto"/>
      <w:ind w:firstLine="360"/>
    </w:pPr>
    <w:rPr>
      <w:sz w:val="22"/>
      <w:szCs w:val="22"/>
    </w:rPr>
  </w:style>
  <w:style w:type="character" w:customStyle="1" w:styleId="En-tteCar">
    <w:name w:val="En-tête Car"/>
    <w:basedOn w:val="Policepardfaut"/>
    <w:link w:val="En-tte"/>
    <w:uiPriority w:val="99"/>
    <w:rsid w:val="00FD7101"/>
  </w:style>
  <w:style w:type="paragraph" w:styleId="Pieddepage">
    <w:name w:val="footer"/>
    <w:basedOn w:val="Normal"/>
    <w:link w:val="PieddepageCar"/>
    <w:uiPriority w:val="99"/>
    <w:unhideWhenUsed/>
    <w:rsid w:val="004939E4"/>
    <w:pPr>
      <w:tabs>
        <w:tab w:val="center" w:pos="4703"/>
        <w:tab w:val="right" w:pos="9406"/>
      </w:tabs>
      <w:spacing w:before="0" w:after="0" w:line="240" w:lineRule="auto"/>
    </w:pPr>
  </w:style>
  <w:style w:type="character" w:customStyle="1" w:styleId="PieddepageCar">
    <w:name w:val="Pied de page Car"/>
    <w:basedOn w:val="Policepardfaut"/>
    <w:link w:val="Pieddepage"/>
    <w:uiPriority w:val="99"/>
    <w:rsid w:val="004939E4"/>
    <w:rPr>
      <w:sz w:val="20"/>
      <w:szCs w:val="20"/>
    </w:rPr>
  </w:style>
  <w:style w:type="character" w:styleId="Numrodepage">
    <w:name w:val="page number"/>
    <w:basedOn w:val="Policepardfaut"/>
    <w:rsid w:val="004939E4"/>
  </w:style>
  <w:style w:type="paragraph" w:customStyle="1" w:styleId="tablenormal">
    <w:name w:val="table normal"/>
    <w:basedOn w:val="Normal"/>
    <w:rsid w:val="004939E4"/>
    <w:pPr>
      <w:keepNext/>
      <w:spacing w:before="60" w:after="60" w:line="240" w:lineRule="auto"/>
      <w:jc w:val="center"/>
    </w:pPr>
    <w:rPr>
      <w:rFonts w:ascii="Helvetica" w:eastAsia="Times" w:hAnsi="Helvetica" w:cs="Times New Roman"/>
      <w:lang w:val="en-GB" w:bidi="ar-SA"/>
    </w:rPr>
  </w:style>
  <w:style w:type="paragraph" w:styleId="TM1">
    <w:name w:val="toc 1"/>
    <w:basedOn w:val="Normal"/>
    <w:next w:val="Normal"/>
    <w:autoRedefine/>
    <w:uiPriority w:val="39"/>
    <w:unhideWhenUsed/>
    <w:qFormat/>
    <w:rsid w:val="00431D71"/>
    <w:pPr>
      <w:tabs>
        <w:tab w:val="left" w:pos="660"/>
        <w:tab w:val="right" w:leader="dot" w:pos="10528"/>
      </w:tabs>
      <w:spacing w:after="100"/>
    </w:pPr>
  </w:style>
  <w:style w:type="paragraph" w:styleId="TM2">
    <w:name w:val="toc 2"/>
    <w:basedOn w:val="Normal"/>
    <w:next w:val="Normal"/>
    <w:autoRedefine/>
    <w:uiPriority w:val="39"/>
    <w:unhideWhenUsed/>
    <w:qFormat/>
    <w:rsid w:val="00191821"/>
    <w:pPr>
      <w:spacing w:after="100"/>
      <w:ind w:left="200"/>
    </w:pPr>
  </w:style>
  <w:style w:type="paragraph" w:styleId="TM3">
    <w:name w:val="toc 3"/>
    <w:basedOn w:val="Normal"/>
    <w:next w:val="Normal"/>
    <w:autoRedefine/>
    <w:uiPriority w:val="39"/>
    <w:unhideWhenUsed/>
    <w:qFormat/>
    <w:rsid w:val="00191821"/>
    <w:pPr>
      <w:spacing w:after="100"/>
      <w:ind w:left="400"/>
    </w:pPr>
  </w:style>
  <w:style w:type="character" w:styleId="Lienhypertexte">
    <w:name w:val="Hyperlink"/>
    <w:basedOn w:val="Policepardfaut"/>
    <w:uiPriority w:val="99"/>
    <w:unhideWhenUsed/>
    <w:rsid w:val="00191821"/>
    <w:rPr>
      <w:color w:val="0000FF" w:themeColor="hyperlink"/>
      <w:u w:val="single"/>
    </w:rPr>
  </w:style>
  <w:style w:type="paragraph" w:styleId="Explorateurdedocuments">
    <w:name w:val="Document Map"/>
    <w:basedOn w:val="Normal"/>
    <w:link w:val="ExplorateurdedocumentsCar"/>
    <w:uiPriority w:val="99"/>
    <w:semiHidden/>
    <w:unhideWhenUsed/>
    <w:rsid w:val="000D2F79"/>
    <w:pPr>
      <w:spacing w:before="0"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0D2F79"/>
    <w:rPr>
      <w:rFonts w:ascii="Tahoma" w:hAnsi="Tahoma" w:cs="Tahoma"/>
      <w:sz w:val="16"/>
      <w:szCs w:val="16"/>
    </w:rPr>
  </w:style>
  <w:style w:type="numbering" w:customStyle="1" w:styleId="Style1">
    <w:name w:val="Style1"/>
    <w:uiPriority w:val="99"/>
    <w:rsid w:val="00F26344"/>
    <w:pPr>
      <w:numPr>
        <w:numId w:val="5"/>
      </w:numPr>
    </w:pPr>
  </w:style>
  <w:style w:type="paragraph" w:styleId="TM4">
    <w:name w:val="toc 4"/>
    <w:basedOn w:val="Normal"/>
    <w:next w:val="Normal"/>
    <w:autoRedefine/>
    <w:uiPriority w:val="39"/>
    <w:unhideWhenUsed/>
    <w:rsid w:val="00254407"/>
    <w:pPr>
      <w:spacing w:before="0" w:after="100"/>
      <w:ind w:left="660"/>
    </w:pPr>
    <w:rPr>
      <w:sz w:val="22"/>
      <w:szCs w:val="22"/>
      <w:lang w:eastAsia="fr-FR" w:bidi="ar-SA"/>
    </w:rPr>
  </w:style>
  <w:style w:type="paragraph" w:styleId="TM5">
    <w:name w:val="toc 5"/>
    <w:basedOn w:val="Normal"/>
    <w:next w:val="Normal"/>
    <w:autoRedefine/>
    <w:uiPriority w:val="39"/>
    <w:unhideWhenUsed/>
    <w:rsid w:val="00254407"/>
    <w:pPr>
      <w:spacing w:before="0" w:after="100"/>
      <w:ind w:left="880"/>
    </w:pPr>
    <w:rPr>
      <w:sz w:val="22"/>
      <w:szCs w:val="22"/>
      <w:lang w:eastAsia="fr-FR" w:bidi="ar-SA"/>
    </w:rPr>
  </w:style>
  <w:style w:type="paragraph" w:styleId="TM6">
    <w:name w:val="toc 6"/>
    <w:basedOn w:val="Normal"/>
    <w:next w:val="Normal"/>
    <w:autoRedefine/>
    <w:uiPriority w:val="39"/>
    <w:unhideWhenUsed/>
    <w:rsid w:val="00254407"/>
    <w:pPr>
      <w:spacing w:before="0" w:after="100"/>
      <w:ind w:left="1100"/>
    </w:pPr>
    <w:rPr>
      <w:sz w:val="22"/>
      <w:szCs w:val="22"/>
      <w:lang w:eastAsia="fr-FR" w:bidi="ar-SA"/>
    </w:rPr>
  </w:style>
  <w:style w:type="paragraph" w:styleId="TM7">
    <w:name w:val="toc 7"/>
    <w:basedOn w:val="Normal"/>
    <w:next w:val="Normal"/>
    <w:autoRedefine/>
    <w:uiPriority w:val="39"/>
    <w:unhideWhenUsed/>
    <w:rsid w:val="00254407"/>
    <w:pPr>
      <w:spacing w:before="0" w:after="100"/>
      <w:ind w:left="1320"/>
    </w:pPr>
    <w:rPr>
      <w:sz w:val="22"/>
      <w:szCs w:val="22"/>
      <w:lang w:eastAsia="fr-FR" w:bidi="ar-SA"/>
    </w:rPr>
  </w:style>
  <w:style w:type="paragraph" w:styleId="TM8">
    <w:name w:val="toc 8"/>
    <w:basedOn w:val="Normal"/>
    <w:next w:val="Normal"/>
    <w:autoRedefine/>
    <w:uiPriority w:val="39"/>
    <w:unhideWhenUsed/>
    <w:rsid w:val="00254407"/>
    <w:pPr>
      <w:spacing w:before="0" w:after="100"/>
      <w:ind w:left="1540"/>
    </w:pPr>
    <w:rPr>
      <w:sz w:val="22"/>
      <w:szCs w:val="22"/>
      <w:lang w:eastAsia="fr-FR" w:bidi="ar-SA"/>
    </w:rPr>
  </w:style>
  <w:style w:type="paragraph" w:styleId="TM9">
    <w:name w:val="toc 9"/>
    <w:basedOn w:val="Normal"/>
    <w:next w:val="Normal"/>
    <w:autoRedefine/>
    <w:uiPriority w:val="39"/>
    <w:unhideWhenUsed/>
    <w:rsid w:val="00254407"/>
    <w:pPr>
      <w:spacing w:before="0" w:after="100"/>
      <w:ind w:left="1760"/>
    </w:pPr>
    <w:rPr>
      <w:sz w:val="22"/>
      <w:szCs w:val="22"/>
      <w:lang w:eastAsia="fr-FR" w:bidi="ar-SA"/>
    </w:rPr>
  </w:style>
  <w:style w:type="paragraph" w:customStyle="1" w:styleId="Paragraphe1">
    <w:name w:val="Paragraphe 1"/>
    <w:basedOn w:val="Normal"/>
    <w:link w:val="Paragraphe1Car"/>
    <w:rsid w:val="00910E2A"/>
    <w:pPr>
      <w:spacing w:before="0" w:after="0" w:line="240" w:lineRule="auto"/>
      <w:ind w:left="709" w:right="-62"/>
    </w:pPr>
    <w:rPr>
      <w:rFonts w:ascii="Times" w:eastAsia="Times New Roman" w:hAnsi="Times" w:cs="Wingdings"/>
      <w:sz w:val="22"/>
      <w:szCs w:val="22"/>
      <w:lang w:eastAsia="fr-FR" w:bidi="ar-SA"/>
    </w:rPr>
  </w:style>
  <w:style w:type="paragraph" w:customStyle="1" w:styleId="Texte">
    <w:name w:val="Texte"/>
    <w:basedOn w:val="Paragraphe1"/>
    <w:link w:val="TexteCar"/>
    <w:qFormat/>
    <w:rsid w:val="00910E2A"/>
    <w:rPr>
      <w:lang w:val="en-US"/>
    </w:rPr>
  </w:style>
  <w:style w:type="character" w:customStyle="1" w:styleId="Paragraphe1Car">
    <w:name w:val="Paragraphe 1 Car"/>
    <w:basedOn w:val="Policepardfaut"/>
    <w:link w:val="Paragraphe1"/>
    <w:rsid w:val="00910E2A"/>
    <w:rPr>
      <w:rFonts w:ascii="Times" w:eastAsia="Times New Roman" w:hAnsi="Times" w:cs="Wingdings"/>
      <w:lang w:val="fr-FR" w:eastAsia="fr-FR" w:bidi="ar-SA"/>
    </w:rPr>
  </w:style>
  <w:style w:type="character" w:customStyle="1" w:styleId="TexteCar">
    <w:name w:val="Texte Car"/>
    <w:basedOn w:val="Paragraphe1Car"/>
    <w:link w:val="Texte"/>
    <w:rsid w:val="00910E2A"/>
    <w:rPr>
      <w:rFonts w:ascii="Times" w:eastAsia="Times New Roman" w:hAnsi="Times" w:cs="Wingdings"/>
      <w:lang w:val="fr-FR" w:eastAsia="fr-FR" w:bidi="ar-SA"/>
    </w:rPr>
  </w:style>
  <w:style w:type="character" w:styleId="Marquedecommentaire">
    <w:name w:val="annotation reference"/>
    <w:basedOn w:val="Policepardfaut"/>
    <w:uiPriority w:val="99"/>
    <w:semiHidden/>
    <w:unhideWhenUsed/>
    <w:rsid w:val="00425C1E"/>
    <w:rPr>
      <w:sz w:val="16"/>
      <w:szCs w:val="16"/>
    </w:rPr>
  </w:style>
  <w:style w:type="paragraph" w:styleId="Commentaire">
    <w:name w:val="annotation text"/>
    <w:basedOn w:val="Normal"/>
    <w:link w:val="CommentaireCar"/>
    <w:uiPriority w:val="99"/>
    <w:unhideWhenUsed/>
    <w:rsid w:val="00425C1E"/>
    <w:pPr>
      <w:spacing w:line="240" w:lineRule="auto"/>
    </w:pPr>
  </w:style>
  <w:style w:type="character" w:customStyle="1" w:styleId="CommentaireCar">
    <w:name w:val="Commentaire Car"/>
    <w:basedOn w:val="Policepardfaut"/>
    <w:link w:val="Commentaire"/>
    <w:uiPriority w:val="99"/>
    <w:rsid w:val="00425C1E"/>
    <w:rPr>
      <w:sz w:val="20"/>
      <w:szCs w:val="20"/>
      <w:lang w:val="fr-FR"/>
    </w:rPr>
  </w:style>
  <w:style w:type="paragraph" w:styleId="Objetducommentaire">
    <w:name w:val="annotation subject"/>
    <w:basedOn w:val="Commentaire"/>
    <w:next w:val="Commentaire"/>
    <w:link w:val="ObjetducommentaireCar"/>
    <w:uiPriority w:val="99"/>
    <w:semiHidden/>
    <w:unhideWhenUsed/>
    <w:rsid w:val="00425C1E"/>
    <w:rPr>
      <w:b/>
      <w:bCs/>
    </w:rPr>
  </w:style>
  <w:style w:type="character" w:customStyle="1" w:styleId="ObjetducommentaireCar">
    <w:name w:val="Objet du commentaire Car"/>
    <w:basedOn w:val="CommentaireCar"/>
    <w:link w:val="Objetducommentaire"/>
    <w:uiPriority w:val="99"/>
    <w:semiHidden/>
    <w:rsid w:val="00425C1E"/>
    <w:rPr>
      <w:b/>
      <w:bCs/>
      <w:sz w:val="20"/>
      <w:szCs w:val="20"/>
      <w:lang w:val="fr-FR"/>
    </w:rPr>
  </w:style>
  <w:style w:type="character" w:customStyle="1" w:styleId="st">
    <w:name w:val="st"/>
    <w:basedOn w:val="Policepardfaut"/>
    <w:rsid w:val="00B3736B"/>
  </w:style>
  <w:style w:type="paragraph" w:customStyle="1" w:styleId="Standard">
    <w:name w:val="Standard"/>
    <w:rsid w:val="006F05CF"/>
    <w:pPr>
      <w:suppressAutoHyphens/>
      <w:autoSpaceDN w:val="0"/>
      <w:jc w:val="both"/>
      <w:textAlignment w:val="baseline"/>
    </w:pPr>
    <w:rPr>
      <w:rFonts w:ascii="Calibri" w:eastAsia="SimSun" w:hAnsi="Calibri" w:cs="Tahoma"/>
      <w:kern w:val="3"/>
      <w:sz w:val="20"/>
      <w:szCs w:val="20"/>
      <w:lang w:val="fr-FR"/>
    </w:rPr>
  </w:style>
  <w:style w:type="numbering" w:customStyle="1" w:styleId="WWNum34">
    <w:name w:val="WWNum34"/>
    <w:basedOn w:val="Aucuneliste"/>
    <w:rsid w:val="00B37EBB"/>
    <w:pPr>
      <w:numPr>
        <w:numId w:val="42"/>
      </w:numPr>
    </w:pPr>
  </w:style>
  <w:style w:type="paragraph" w:styleId="NormalWeb">
    <w:name w:val="Normal (Web)"/>
    <w:basedOn w:val="Normal"/>
    <w:uiPriority w:val="99"/>
    <w:unhideWhenUsed/>
    <w:rsid w:val="002362EB"/>
    <w:pPr>
      <w:spacing w:before="100" w:beforeAutospacing="1" w:after="100" w:afterAutospacing="1" w:line="240" w:lineRule="auto"/>
      <w:jc w:val="left"/>
    </w:pPr>
    <w:rPr>
      <w:rFonts w:ascii="Times New Roman" w:eastAsia="Times New Roman" w:hAnsi="Times New Roman" w:cs="Times New Roman"/>
      <w:sz w:val="24"/>
      <w:szCs w:val="24"/>
      <w:lang w:eastAsia="fr-FR" w:bidi="ar-SA"/>
    </w:rPr>
  </w:style>
  <w:style w:type="paragraph" w:styleId="Rvision">
    <w:name w:val="Revision"/>
    <w:hidden/>
    <w:uiPriority w:val="99"/>
    <w:semiHidden/>
    <w:rsid w:val="00B71B40"/>
    <w:pPr>
      <w:spacing w:before="0" w:after="0" w:line="240" w:lineRule="auto"/>
    </w:pPr>
    <w:rPr>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788226">
      <w:bodyDiv w:val="1"/>
      <w:marLeft w:val="0"/>
      <w:marRight w:val="0"/>
      <w:marTop w:val="0"/>
      <w:marBottom w:val="0"/>
      <w:divBdr>
        <w:top w:val="none" w:sz="0" w:space="0" w:color="auto"/>
        <w:left w:val="none" w:sz="0" w:space="0" w:color="auto"/>
        <w:bottom w:val="none" w:sz="0" w:space="0" w:color="auto"/>
        <w:right w:val="none" w:sz="0" w:space="0" w:color="auto"/>
      </w:divBdr>
    </w:div>
    <w:div w:id="300884925">
      <w:bodyDiv w:val="1"/>
      <w:marLeft w:val="0"/>
      <w:marRight w:val="0"/>
      <w:marTop w:val="0"/>
      <w:marBottom w:val="0"/>
      <w:divBdr>
        <w:top w:val="none" w:sz="0" w:space="0" w:color="auto"/>
        <w:left w:val="none" w:sz="0" w:space="0" w:color="auto"/>
        <w:bottom w:val="none" w:sz="0" w:space="0" w:color="auto"/>
        <w:right w:val="none" w:sz="0" w:space="0" w:color="auto"/>
      </w:divBdr>
      <w:divsChild>
        <w:div w:id="1994488204">
          <w:marLeft w:val="0"/>
          <w:marRight w:val="0"/>
          <w:marTop w:val="0"/>
          <w:marBottom w:val="0"/>
          <w:divBdr>
            <w:top w:val="none" w:sz="0" w:space="0" w:color="auto"/>
            <w:left w:val="none" w:sz="0" w:space="0" w:color="auto"/>
            <w:bottom w:val="none" w:sz="0" w:space="0" w:color="auto"/>
            <w:right w:val="none" w:sz="0" w:space="0" w:color="auto"/>
          </w:divBdr>
          <w:divsChild>
            <w:div w:id="8112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755291">
      <w:bodyDiv w:val="1"/>
      <w:marLeft w:val="0"/>
      <w:marRight w:val="0"/>
      <w:marTop w:val="0"/>
      <w:marBottom w:val="0"/>
      <w:divBdr>
        <w:top w:val="none" w:sz="0" w:space="0" w:color="auto"/>
        <w:left w:val="none" w:sz="0" w:space="0" w:color="auto"/>
        <w:bottom w:val="none" w:sz="0" w:space="0" w:color="auto"/>
        <w:right w:val="none" w:sz="0" w:space="0" w:color="auto"/>
      </w:divBdr>
    </w:div>
    <w:div w:id="376004260">
      <w:bodyDiv w:val="1"/>
      <w:marLeft w:val="0"/>
      <w:marRight w:val="0"/>
      <w:marTop w:val="0"/>
      <w:marBottom w:val="0"/>
      <w:divBdr>
        <w:top w:val="none" w:sz="0" w:space="0" w:color="auto"/>
        <w:left w:val="none" w:sz="0" w:space="0" w:color="auto"/>
        <w:bottom w:val="none" w:sz="0" w:space="0" w:color="auto"/>
        <w:right w:val="none" w:sz="0" w:space="0" w:color="auto"/>
      </w:divBdr>
    </w:div>
    <w:div w:id="388114562">
      <w:bodyDiv w:val="1"/>
      <w:marLeft w:val="0"/>
      <w:marRight w:val="0"/>
      <w:marTop w:val="0"/>
      <w:marBottom w:val="0"/>
      <w:divBdr>
        <w:top w:val="none" w:sz="0" w:space="0" w:color="auto"/>
        <w:left w:val="none" w:sz="0" w:space="0" w:color="auto"/>
        <w:bottom w:val="none" w:sz="0" w:space="0" w:color="auto"/>
        <w:right w:val="none" w:sz="0" w:space="0" w:color="auto"/>
      </w:divBdr>
    </w:div>
    <w:div w:id="471022534">
      <w:bodyDiv w:val="1"/>
      <w:marLeft w:val="0"/>
      <w:marRight w:val="0"/>
      <w:marTop w:val="0"/>
      <w:marBottom w:val="0"/>
      <w:divBdr>
        <w:top w:val="none" w:sz="0" w:space="0" w:color="auto"/>
        <w:left w:val="none" w:sz="0" w:space="0" w:color="auto"/>
        <w:bottom w:val="none" w:sz="0" w:space="0" w:color="auto"/>
        <w:right w:val="none" w:sz="0" w:space="0" w:color="auto"/>
      </w:divBdr>
    </w:div>
    <w:div w:id="700977872">
      <w:bodyDiv w:val="1"/>
      <w:marLeft w:val="0"/>
      <w:marRight w:val="0"/>
      <w:marTop w:val="0"/>
      <w:marBottom w:val="0"/>
      <w:divBdr>
        <w:top w:val="none" w:sz="0" w:space="0" w:color="auto"/>
        <w:left w:val="none" w:sz="0" w:space="0" w:color="auto"/>
        <w:bottom w:val="none" w:sz="0" w:space="0" w:color="auto"/>
        <w:right w:val="none" w:sz="0" w:space="0" w:color="auto"/>
      </w:divBdr>
    </w:div>
    <w:div w:id="719086794">
      <w:bodyDiv w:val="1"/>
      <w:marLeft w:val="0"/>
      <w:marRight w:val="0"/>
      <w:marTop w:val="0"/>
      <w:marBottom w:val="0"/>
      <w:divBdr>
        <w:top w:val="none" w:sz="0" w:space="0" w:color="auto"/>
        <w:left w:val="none" w:sz="0" w:space="0" w:color="auto"/>
        <w:bottom w:val="none" w:sz="0" w:space="0" w:color="auto"/>
        <w:right w:val="none" w:sz="0" w:space="0" w:color="auto"/>
      </w:divBdr>
    </w:div>
    <w:div w:id="761682512">
      <w:bodyDiv w:val="1"/>
      <w:marLeft w:val="0"/>
      <w:marRight w:val="0"/>
      <w:marTop w:val="0"/>
      <w:marBottom w:val="0"/>
      <w:divBdr>
        <w:top w:val="none" w:sz="0" w:space="0" w:color="auto"/>
        <w:left w:val="none" w:sz="0" w:space="0" w:color="auto"/>
        <w:bottom w:val="none" w:sz="0" w:space="0" w:color="auto"/>
        <w:right w:val="none" w:sz="0" w:space="0" w:color="auto"/>
      </w:divBdr>
    </w:div>
    <w:div w:id="860779937">
      <w:bodyDiv w:val="1"/>
      <w:marLeft w:val="0"/>
      <w:marRight w:val="0"/>
      <w:marTop w:val="0"/>
      <w:marBottom w:val="0"/>
      <w:divBdr>
        <w:top w:val="none" w:sz="0" w:space="0" w:color="auto"/>
        <w:left w:val="none" w:sz="0" w:space="0" w:color="auto"/>
        <w:bottom w:val="none" w:sz="0" w:space="0" w:color="auto"/>
        <w:right w:val="none" w:sz="0" w:space="0" w:color="auto"/>
      </w:divBdr>
    </w:div>
    <w:div w:id="899555697">
      <w:bodyDiv w:val="1"/>
      <w:marLeft w:val="0"/>
      <w:marRight w:val="0"/>
      <w:marTop w:val="0"/>
      <w:marBottom w:val="0"/>
      <w:divBdr>
        <w:top w:val="none" w:sz="0" w:space="0" w:color="auto"/>
        <w:left w:val="none" w:sz="0" w:space="0" w:color="auto"/>
        <w:bottom w:val="none" w:sz="0" w:space="0" w:color="auto"/>
        <w:right w:val="none" w:sz="0" w:space="0" w:color="auto"/>
      </w:divBdr>
    </w:div>
    <w:div w:id="1046027340">
      <w:bodyDiv w:val="1"/>
      <w:marLeft w:val="0"/>
      <w:marRight w:val="0"/>
      <w:marTop w:val="0"/>
      <w:marBottom w:val="0"/>
      <w:divBdr>
        <w:top w:val="none" w:sz="0" w:space="0" w:color="auto"/>
        <w:left w:val="none" w:sz="0" w:space="0" w:color="auto"/>
        <w:bottom w:val="none" w:sz="0" w:space="0" w:color="auto"/>
        <w:right w:val="none" w:sz="0" w:space="0" w:color="auto"/>
      </w:divBdr>
    </w:div>
    <w:div w:id="1052264493">
      <w:bodyDiv w:val="1"/>
      <w:marLeft w:val="0"/>
      <w:marRight w:val="0"/>
      <w:marTop w:val="0"/>
      <w:marBottom w:val="0"/>
      <w:divBdr>
        <w:top w:val="none" w:sz="0" w:space="0" w:color="auto"/>
        <w:left w:val="none" w:sz="0" w:space="0" w:color="auto"/>
        <w:bottom w:val="none" w:sz="0" w:space="0" w:color="auto"/>
        <w:right w:val="none" w:sz="0" w:space="0" w:color="auto"/>
      </w:divBdr>
    </w:div>
    <w:div w:id="1105540857">
      <w:bodyDiv w:val="1"/>
      <w:marLeft w:val="0"/>
      <w:marRight w:val="0"/>
      <w:marTop w:val="0"/>
      <w:marBottom w:val="0"/>
      <w:divBdr>
        <w:top w:val="none" w:sz="0" w:space="0" w:color="auto"/>
        <w:left w:val="none" w:sz="0" w:space="0" w:color="auto"/>
        <w:bottom w:val="none" w:sz="0" w:space="0" w:color="auto"/>
        <w:right w:val="none" w:sz="0" w:space="0" w:color="auto"/>
      </w:divBdr>
    </w:div>
    <w:div w:id="1138378342">
      <w:bodyDiv w:val="1"/>
      <w:marLeft w:val="0"/>
      <w:marRight w:val="0"/>
      <w:marTop w:val="0"/>
      <w:marBottom w:val="0"/>
      <w:divBdr>
        <w:top w:val="none" w:sz="0" w:space="0" w:color="auto"/>
        <w:left w:val="none" w:sz="0" w:space="0" w:color="auto"/>
        <w:bottom w:val="none" w:sz="0" w:space="0" w:color="auto"/>
        <w:right w:val="none" w:sz="0" w:space="0" w:color="auto"/>
      </w:divBdr>
    </w:div>
    <w:div w:id="1140735207">
      <w:bodyDiv w:val="1"/>
      <w:marLeft w:val="0"/>
      <w:marRight w:val="0"/>
      <w:marTop w:val="0"/>
      <w:marBottom w:val="0"/>
      <w:divBdr>
        <w:top w:val="none" w:sz="0" w:space="0" w:color="auto"/>
        <w:left w:val="none" w:sz="0" w:space="0" w:color="auto"/>
        <w:bottom w:val="none" w:sz="0" w:space="0" w:color="auto"/>
        <w:right w:val="none" w:sz="0" w:space="0" w:color="auto"/>
      </w:divBdr>
    </w:div>
    <w:div w:id="1222715675">
      <w:bodyDiv w:val="1"/>
      <w:marLeft w:val="0"/>
      <w:marRight w:val="0"/>
      <w:marTop w:val="0"/>
      <w:marBottom w:val="0"/>
      <w:divBdr>
        <w:top w:val="none" w:sz="0" w:space="0" w:color="auto"/>
        <w:left w:val="none" w:sz="0" w:space="0" w:color="auto"/>
        <w:bottom w:val="none" w:sz="0" w:space="0" w:color="auto"/>
        <w:right w:val="none" w:sz="0" w:space="0" w:color="auto"/>
      </w:divBdr>
    </w:div>
    <w:div w:id="1375428628">
      <w:bodyDiv w:val="1"/>
      <w:marLeft w:val="0"/>
      <w:marRight w:val="0"/>
      <w:marTop w:val="0"/>
      <w:marBottom w:val="0"/>
      <w:divBdr>
        <w:top w:val="none" w:sz="0" w:space="0" w:color="auto"/>
        <w:left w:val="none" w:sz="0" w:space="0" w:color="auto"/>
        <w:bottom w:val="none" w:sz="0" w:space="0" w:color="auto"/>
        <w:right w:val="none" w:sz="0" w:space="0" w:color="auto"/>
      </w:divBdr>
    </w:div>
    <w:div w:id="1436556072">
      <w:bodyDiv w:val="1"/>
      <w:marLeft w:val="0"/>
      <w:marRight w:val="0"/>
      <w:marTop w:val="0"/>
      <w:marBottom w:val="0"/>
      <w:divBdr>
        <w:top w:val="none" w:sz="0" w:space="0" w:color="auto"/>
        <w:left w:val="none" w:sz="0" w:space="0" w:color="auto"/>
        <w:bottom w:val="none" w:sz="0" w:space="0" w:color="auto"/>
        <w:right w:val="none" w:sz="0" w:space="0" w:color="auto"/>
      </w:divBdr>
    </w:div>
    <w:div w:id="1463772527">
      <w:bodyDiv w:val="1"/>
      <w:marLeft w:val="0"/>
      <w:marRight w:val="0"/>
      <w:marTop w:val="0"/>
      <w:marBottom w:val="0"/>
      <w:divBdr>
        <w:top w:val="none" w:sz="0" w:space="0" w:color="auto"/>
        <w:left w:val="none" w:sz="0" w:space="0" w:color="auto"/>
        <w:bottom w:val="none" w:sz="0" w:space="0" w:color="auto"/>
        <w:right w:val="none" w:sz="0" w:space="0" w:color="auto"/>
      </w:divBdr>
    </w:div>
    <w:div w:id="1544977257">
      <w:bodyDiv w:val="1"/>
      <w:marLeft w:val="0"/>
      <w:marRight w:val="0"/>
      <w:marTop w:val="0"/>
      <w:marBottom w:val="0"/>
      <w:divBdr>
        <w:top w:val="none" w:sz="0" w:space="0" w:color="auto"/>
        <w:left w:val="none" w:sz="0" w:space="0" w:color="auto"/>
        <w:bottom w:val="none" w:sz="0" w:space="0" w:color="auto"/>
        <w:right w:val="none" w:sz="0" w:space="0" w:color="auto"/>
      </w:divBdr>
    </w:div>
    <w:div w:id="1594973363">
      <w:bodyDiv w:val="1"/>
      <w:marLeft w:val="0"/>
      <w:marRight w:val="0"/>
      <w:marTop w:val="0"/>
      <w:marBottom w:val="0"/>
      <w:divBdr>
        <w:top w:val="none" w:sz="0" w:space="0" w:color="auto"/>
        <w:left w:val="none" w:sz="0" w:space="0" w:color="auto"/>
        <w:bottom w:val="none" w:sz="0" w:space="0" w:color="auto"/>
        <w:right w:val="none" w:sz="0" w:space="0" w:color="auto"/>
      </w:divBdr>
    </w:div>
    <w:div w:id="1595092154">
      <w:bodyDiv w:val="1"/>
      <w:marLeft w:val="0"/>
      <w:marRight w:val="0"/>
      <w:marTop w:val="0"/>
      <w:marBottom w:val="0"/>
      <w:divBdr>
        <w:top w:val="none" w:sz="0" w:space="0" w:color="auto"/>
        <w:left w:val="none" w:sz="0" w:space="0" w:color="auto"/>
        <w:bottom w:val="none" w:sz="0" w:space="0" w:color="auto"/>
        <w:right w:val="none" w:sz="0" w:space="0" w:color="auto"/>
      </w:divBdr>
    </w:div>
    <w:div w:id="1603340668">
      <w:bodyDiv w:val="1"/>
      <w:marLeft w:val="0"/>
      <w:marRight w:val="0"/>
      <w:marTop w:val="0"/>
      <w:marBottom w:val="0"/>
      <w:divBdr>
        <w:top w:val="none" w:sz="0" w:space="0" w:color="auto"/>
        <w:left w:val="none" w:sz="0" w:space="0" w:color="auto"/>
        <w:bottom w:val="none" w:sz="0" w:space="0" w:color="auto"/>
        <w:right w:val="none" w:sz="0" w:space="0" w:color="auto"/>
      </w:divBdr>
    </w:div>
    <w:div w:id="1612860282">
      <w:bodyDiv w:val="1"/>
      <w:marLeft w:val="0"/>
      <w:marRight w:val="0"/>
      <w:marTop w:val="0"/>
      <w:marBottom w:val="0"/>
      <w:divBdr>
        <w:top w:val="none" w:sz="0" w:space="0" w:color="auto"/>
        <w:left w:val="none" w:sz="0" w:space="0" w:color="auto"/>
        <w:bottom w:val="none" w:sz="0" w:space="0" w:color="auto"/>
        <w:right w:val="none" w:sz="0" w:space="0" w:color="auto"/>
      </w:divBdr>
    </w:div>
    <w:div w:id="1634562212">
      <w:bodyDiv w:val="1"/>
      <w:marLeft w:val="0"/>
      <w:marRight w:val="0"/>
      <w:marTop w:val="0"/>
      <w:marBottom w:val="0"/>
      <w:divBdr>
        <w:top w:val="none" w:sz="0" w:space="0" w:color="auto"/>
        <w:left w:val="none" w:sz="0" w:space="0" w:color="auto"/>
        <w:bottom w:val="none" w:sz="0" w:space="0" w:color="auto"/>
        <w:right w:val="none" w:sz="0" w:space="0" w:color="auto"/>
      </w:divBdr>
    </w:div>
    <w:div w:id="1656376828">
      <w:bodyDiv w:val="1"/>
      <w:marLeft w:val="0"/>
      <w:marRight w:val="0"/>
      <w:marTop w:val="0"/>
      <w:marBottom w:val="0"/>
      <w:divBdr>
        <w:top w:val="none" w:sz="0" w:space="0" w:color="auto"/>
        <w:left w:val="none" w:sz="0" w:space="0" w:color="auto"/>
        <w:bottom w:val="none" w:sz="0" w:space="0" w:color="auto"/>
        <w:right w:val="none" w:sz="0" w:space="0" w:color="auto"/>
      </w:divBdr>
    </w:div>
    <w:div w:id="1669021731">
      <w:bodyDiv w:val="1"/>
      <w:marLeft w:val="0"/>
      <w:marRight w:val="0"/>
      <w:marTop w:val="0"/>
      <w:marBottom w:val="0"/>
      <w:divBdr>
        <w:top w:val="none" w:sz="0" w:space="0" w:color="auto"/>
        <w:left w:val="none" w:sz="0" w:space="0" w:color="auto"/>
        <w:bottom w:val="none" w:sz="0" w:space="0" w:color="auto"/>
        <w:right w:val="none" w:sz="0" w:space="0" w:color="auto"/>
      </w:divBdr>
    </w:div>
    <w:div w:id="1942182833">
      <w:bodyDiv w:val="1"/>
      <w:marLeft w:val="0"/>
      <w:marRight w:val="0"/>
      <w:marTop w:val="0"/>
      <w:marBottom w:val="0"/>
      <w:divBdr>
        <w:top w:val="none" w:sz="0" w:space="0" w:color="auto"/>
        <w:left w:val="none" w:sz="0" w:space="0" w:color="auto"/>
        <w:bottom w:val="none" w:sz="0" w:space="0" w:color="auto"/>
        <w:right w:val="none" w:sz="0" w:space="0" w:color="auto"/>
      </w:divBdr>
    </w:div>
    <w:div w:id="1961256870">
      <w:bodyDiv w:val="1"/>
      <w:marLeft w:val="0"/>
      <w:marRight w:val="0"/>
      <w:marTop w:val="0"/>
      <w:marBottom w:val="0"/>
      <w:divBdr>
        <w:top w:val="none" w:sz="0" w:space="0" w:color="auto"/>
        <w:left w:val="none" w:sz="0" w:space="0" w:color="auto"/>
        <w:bottom w:val="none" w:sz="0" w:space="0" w:color="auto"/>
        <w:right w:val="none" w:sz="0" w:space="0" w:color="auto"/>
      </w:divBdr>
    </w:div>
    <w:div w:id="1978292039">
      <w:bodyDiv w:val="1"/>
      <w:marLeft w:val="0"/>
      <w:marRight w:val="0"/>
      <w:marTop w:val="0"/>
      <w:marBottom w:val="0"/>
      <w:divBdr>
        <w:top w:val="none" w:sz="0" w:space="0" w:color="auto"/>
        <w:left w:val="none" w:sz="0" w:space="0" w:color="auto"/>
        <w:bottom w:val="none" w:sz="0" w:space="0" w:color="auto"/>
        <w:right w:val="none" w:sz="0" w:space="0" w:color="auto"/>
      </w:divBdr>
    </w:div>
    <w:div w:id="1995328829">
      <w:bodyDiv w:val="1"/>
      <w:marLeft w:val="0"/>
      <w:marRight w:val="0"/>
      <w:marTop w:val="0"/>
      <w:marBottom w:val="0"/>
      <w:divBdr>
        <w:top w:val="none" w:sz="0" w:space="0" w:color="auto"/>
        <w:left w:val="none" w:sz="0" w:space="0" w:color="auto"/>
        <w:bottom w:val="none" w:sz="0" w:space="0" w:color="auto"/>
        <w:right w:val="none" w:sz="0" w:space="0" w:color="auto"/>
      </w:divBdr>
    </w:div>
    <w:div w:id="2012756253">
      <w:bodyDiv w:val="1"/>
      <w:marLeft w:val="0"/>
      <w:marRight w:val="0"/>
      <w:marTop w:val="0"/>
      <w:marBottom w:val="0"/>
      <w:divBdr>
        <w:top w:val="none" w:sz="0" w:space="0" w:color="auto"/>
        <w:left w:val="none" w:sz="0" w:space="0" w:color="auto"/>
        <w:bottom w:val="none" w:sz="0" w:space="0" w:color="auto"/>
        <w:right w:val="none" w:sz="0" w:space="0" w:color="auto"/>
      </w:divBdr>
    </w:div>
    <w:div w:id="2132702768">
      <w:bodyDiv w:val="1"/>
      <w:marLeft w:val="0"/>
      <w:marRight w:val="0"/>
      <w:marTop w:val="0"/>
      <w:marBottom w:val="0"/>
      <w:divBdr>
        <w:top w:val="none" w:sz="0" w:space="0" w:color="auto"/>
        <w:left w:val="none" w:sz="0" w:space="0" w:color="auto"/>
        <w:bottom w:val="none" w:sz="0" w:space="0" w:color="auto"/>
        <w:right w:val="none" w:sz="0" w:space="0" w:color="auto"/>
      </w:divBdr>
    </w:div>
    <w:div w:id="2140758570">
      <w:bodyDiv w:val="1"/>
      <w:marLeft w:val="0"/>
      <w:marRight w:val="0"/>
      <w:marTop w:val="0"/>
      <w:marBottom w:val="0"/>
      <w:divBdr>
        <w:top w:val="none" w:sz="0" w:space="0" w:color="auto"/>
        <w:left w:val="none" w:sz="0" w:space="0" w:color="auto"/>
        <w:bottom w:val="none" w:sz="0" w:space="0" w:color="auto"/>
        <w:right w:val="none" w:sz="0" w:space="0" w:color="auto"/>
      </w:divBdr>
    </w:div>
    <w:div w:id="2143184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gif"/><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979C17-9FCA-4FAD-A3F8-21498B230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2147</Words>
  <Characters>11811</Characters>
  <Application>Microsoft Office Word</Application>
  <DocSecurity>0</DocSecurity>
  <Lines>98</Lines>
  <Paragraphs>27</Paragraphs>
  <ScaleCrop>false</ScaleCrop>
  <HeadingPairs>
    <vt:vector size="2" baseType="variant">
      <vt:variant>
        <vt:lpstr>Titre</vt:lpstr>
      </vt:variant>
      <vt:variant>
        <vt:i4>1</vt:i4>
      </vt:variant>
    </vt:vector>
  </HeadingPairs>
  <TitlesOfParts>
    <vt:vector size="1" baseType="lpstr">
      <vt:lpstr/>
    </vt:vector>
  </TitlesOfParts>
  <Company>CNRS - IN2P3</Company>
  <LinksUpToDate>false</LinksUpToDate>
  <CharactersWithSpaces>13931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LLR</dc:creator>
  <cp:lastModifiedBy>Caroline STEPIEN</cp:lastModifiedBy>
  <cp:revision>9</cp:revision>
  <cp:lastPrinted>2025-07-02T07:24:00Z</cp:lastPrinted>
  <dcterms:created xsi:type="dcterms:W3CDTF">2025-06-18T06:53:00Z</dcterms:created>
  <dcterms:modified xsi:type="dcterms:W3CDTF">2025-07-02T07:29:00Z</dcterms:modified>
</cp:coreProperties>
</file>